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5503" w14:textId="378B5308" w:rsidR="00F56366" w:rsidRPr="008650A2" w:rsidRDefault="008650A2" w:rsidP="008650A2">
      <w:pPr xmlns:w="http://schemas.openxmlformats.org/wordprocessingml/2006/main">
        <w:jc w:val="center"/>
        <w:rPr>
          <w:rFonts w:ascii="Calibri" w:eastAsia="Calibri" w:hAnsi="Calibri" w:cs="Calibri"/>
          <w:b/>
          <w:bCs/>
          <w:sz w:val="40"/>
          <w:szCs w:val="40"/>
        </w:rPr>
      </w:pPr>
      <w:r xmlns:w="http://schemas.openxmlformats.org/wordprocessingml/2006/main" w:rsidRPr="008650A2">
        <w:rPr>
          <w:rFonts w:ascii="Calibri" w:eastAsia="Calibri" w:hAnsi="Calibri" w:cs="Calibri"/>
          <w:b/>
          <w:bCs/>
          <w:sz w:val="40"/>
          <w:szCs w:val="40"/>
        </w:rPr>
        <w:t xml:space="preserve">加里·耶茨博士，《耶利米书》，第 13 讲， </w:t>
      </w:r>
      <w:r xmlns:w="http://schemas.openxmlformats.org/wordprocessingml/2006/main" w:rsidRPr="008650A2">
        <w:rPr>
          <w:rFonts w:ascii="Calibri" w:eastAsia="Calibri" w:hAnsi="Calibri" w:cs="Calibri"/>
          <w:b/>
          <w:bCs/>
          <w:sz w:val="40"/>
          <w:szCs w:val="40"/>
        </w:rPr>
        <w:br xmlns:w="http://schemas.openxmlformats.org/wordprocessingml/2006/main"/>
      </w:r>
      <w:r xmlns:w="http://schemas.openxmlformats.org/wordprocessingml/2006/main" w:rsidR="00000000" w:rsidRPr="008650A2">
        <w:rPr>
          <w:rFonts w:ascii="Calibri" w:eastAsia="Calibri" w:hAnsi="Calibri" w:cs="Calibri"/>
          <w:b/>
          <w:bCs/>
          <w:sz w:val="40"/>
          <w:szCs w:val="40"/>
        </w:rPr>
        <w:t xml:space="preserve">《耶利米书》第 8-10 章，偶像崇拜</w:t>
      </w:r>
    </w:p>
    <w:p w14:paraId="6C3266FC" w14:textId="43AC10A8" w:rsidR="008650A2" w:rsidRPr="008650A2" w:rsidRDefault="008650A2" w:rsidP="008650A2">
      <w:pPr xmlns:w="http://schemas.openxmlformats.org/wordprocessingml/2006/main">
        <w:jc w:val="center"/>
        <w:rPr>
          <w:rFonts w:ascii="Calibri" w:eastAsia="Calibri" w:hAnsi="Calibri" w:cs="Calibri"/>
          <w:sz w:val="26"/>
          <w:szCs w:val="26"/>
        </w:rPr>
      </w:pPr>
      <w:r xmlns:w="http://schemas.openxmlformats.org/wordprocessingml/2006/main" w:rsidRPr="008650A2">
        <w:rPr>
          <w:rFonts w:ascii="AA Times New Roman" w:eastAsia="Calibri" w:hAnsi="AA Times New Roman" w:cs="AA Times New Roman"/>
          <w:sz w:val="26"/>
          <w:szCs w:val="26"/>
        </w:rPr>
        <w:t xml:space="preserve">© </w:t>
      </w:r>
      <w:r xmlns:w="http://schemas.openxmlformats.org/wordprocessingml/2006/main" w:rsidRPr="008650A2">
        <w:rPr>
          <w:rFonts w:ascii="Calibri" w:eastAsia="Calibri" w:hAnsi="Calibri" w:cs="Calibri"/>
          <w:sz w:val="26"/>
          <w:szCs w:val="26"/>
        </w:rPr>
        <w:t xml:space="preserve">2024 加里·耶茨和泰德·希尔德布兰特</w:t>
      </w:r>
    </w:p>
    <w:p w14:paraId="36F338E0" w14:textId="77777777" w:rsidR="008650A2" w:rsidRPr="008650A2" w:rsidRDefault="008650A2" w:rsidP="008650A2">
      <w:pPr>
        <w:jc w:val="center"/>
        <w:rPr>
          <w:sz w:val="26"/>
          <w:szCs w:val="26"/>
        </w:rPr>
      </w:pPr>
    </w:p>
    <w:p w14:paraId="4F242AA2" w14:textId="57C3EB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这是加里·耶茨博士对耶利米书的讲解。这是第 13 节课，耶利米书第 8-10 章关于偶像崇拜的内容。</w:t>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Pr="008650A2">
        <w:rPr>
          <w:rFonts w:ascii="Calibri" w:eastAsia="Calibri" w:hAnsi="Calibri" w:cs="Calibri"/>
          <w:sz w:val="26"/>
          <w:szCs w:val="26"/>
        </w:rPr>
        <w:t xml:space="preserve">我们今天的课程将重点讨论耶利米书第 8-10 章，我将这一部分称为偶像崇拜者的毁灭，上帝将因他们的人民崇拜偶像以及拒绝改邪归正而对他们施行毁灭。</w:t>
      </w:r>
    </w:p>
    <w:p w14:paraId="39845AD3" w14:textId="77777777" w:rsidR="00F56366" w:rsidRPr="008650A2" w:rsidRDefault="00F56366">
      <w:pPr>
        <w:rPr>
          <w:sz w:val="26"/>
          <w:szCs w:val="26"/>
        </w:rPr>
      </w:pPr>
    </w:p>
    <w:p w14:paraId="259D1F8E"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让我们回想一下我们在耶利米书中的位置。再说一遍，这些并不是随机收集的信息。其中有秩序，有进展。</w:t>
      </w:r>
    </w:p>
    <w:p w14:paraId="17D04854" w14:textId="77777777" w:rsidR="00F56366" w:rsidRPr="008650A2" w:rsidRDefault="00F56366">
      <w:pPr>
        <w:rPr>
          <w:sz w:val="26"/>
          <w:szCs w:val="26"/>
        </w:rPr>
      </w:pPr>
    </w:p>
    <w:p w14:paraId="2C738BC5" w14:textId="0C05DB8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甚至有时，在我们看来似乎是一片混乱，正如刘易斯·斯图尔曼提醒我们的那样，那里其实是有序的。在耶利米书的开篇，从第二章第一节到第四章第四节，请记住，上帝呼唤他不忠的妻子回到他身边。他们犯了通奸罪。</w:t>
      </w:r>
    </w:p>
    <w:p w14:paraId="67C5C274" w14:textId="77777777" w:rsidR="00F56366" w:rsidRPr="008650A2" w:rsidRDefault="00F56366">
      <w:pPr>
        <w:rPr>
          <w:sz w:val="26"/>
          <w:szCs w:val="26"/>
        </w:rPr>
      </w:pPr>
    </w:p>
    <w:p w14:paraId="28C1DDB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他在第二章中控告了他们。但在第三章和第四章的开头部分，他不断呼吁人们回归。尽管他们的不忠，但上帝仍然愿意接纳他的子民。</w:t>
      </w:r>
    </w:p>
    <w:p w14:paraId="3062AB50" w14:textId="77777777" w:rsidR="00F56366" w:rsidRPr="008650A2" w:rsidRDefault="00F56366">
      <w:pPr>
        <w:rPr>
          <w:sz w:val="26"/>
          <w:szCs w:val="26"/>
        </w:rPr>
      </w:pPr>
    </w:p>
    <w:p w14:paraId="5452F800" w14:textId="75C7AC3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然后在下一节，第四章的剩余部分，一直到第六章的结尾，我们有一系列诗意的神谕。主正在警告他们，军队、即将到来的入侵、即将到来的审判，神将对他们进行审判，因为他们不愿意返回。主给了他们回归的机会，但耶利米的信息承认他们不太可能回归。</w:t>
      </w:r>
    </w:p>
    <w:p w14:paraId="0E00ECF9" w14:textId="77777777" w:rsidR="00F56366" w:rsidRPr="008650A2" w:rsidRDefault="00F56366">
      <w:pPr>
        <w:rPr>
          <w:sz w:val="26"/>
          <w:szCs w:val="26"/>
        </w:rPr>
      </w:pPr>
    </w:p>
    <w:p w14:paraId="548FBF2F" w14:textId="743879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第五章二十二节，说到他们悖逆的心。第 23 节说，我的百姓有一颗顽梗悖逆的心。他们转身走开了。</w:t>
      </w:r>
    </w:p>
    <w:p w14:paraId="29A646CA" w14:textId="77777777" w:rsidR="00F56366" w:rsidRPr="008650A2" w:rsidRDefault="00F56366">
      <w:pPr>
        <w:rPr>
          <w:sz w:val="26"/>
          <w:szCs w:val="26"/>
        </w:rPr>
      </w:pPr>
    </w:p>
    <w:p w14:paraId="6AF68F9E" w14:textId="3DDD979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他们心里没有说，让我们敬畏主我们的上帝。因此，第二章第一至第四节有机会重述这一点，但第四至第六章承认这不太可能发生。因此，因果关系</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上帝将对他们进行审判。</w:t>
      </w:r>
    </w:p>
    <w:p w14:paraId="0FF0913E" w14:textId="77777777" w:rsidR="00F56366" w:rsidRPr="008650A2" w:rsidRDefault="00F56366">
      <w:pPr>
        <w:rPr>
          <w:sz w:val="26"/>
          <w:szCs w:val="26"/>
        </w:rPr>
      </w:pPr>
    </w:p>
    <w:p w14:paraId="1B00C048" w14:textId="6D22B36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他将派遣这支敌军。第四章至第六章之后是一篇散文布道，我认为，这篇布道在很多方面将诗歌、这些呈现在我们眼前的各种形象联系在一起。那里有圣殿布道，耶利米再次呼吁</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他们</w:t>
      </w:r>
      <w:r xmlns:w="http://schemas.openxmlformats.org/wordprocessingml/2006/main" w:rsidR="008650A2">
        <w:rPr>
          <w:rFonts w:ascii="Calibri" w:eastAsia="Calibri" w:hAnsi="Calibri" w:cs="Calibri"/>
          <w:sz w:val="26"/>
          <w:szCs w:val="26"/>
        </w:rPr>
        <w:t xml:space="preserve">改过自新，如果他们改变自己的行为，那么上帝就会宽恕他们，不再施行审判。</w:t>
      </w:r>
    </w:p>
    <w:p w14:paraId="06DD4BF2" w14:textId="77777777" w:rsidR="00F56366" w:rsidRPr="008650A2" w:rsidRDefault="00F56366">
      <w:pPr>
        <w:rPr>
          <w:sz w:val="26"/>
          <w:szCs w:val="26"/>
        </w:rPr>
      </w:pPr>
    </w:p>
    <w:p w14:paraId="72B748D2" w14:textId="2C63A46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还有悔改的可能。但到布道结束时，信息的基调已经从审判的可能性转变为人们不会回来的现实。再说一次，问题是人们有心脏问题。</w:t>
      </w:r>
    </w:p>
    <w:p w14:paraId="7C718C2F" w14:textId="77777777" w:rsidR="00F56366" w:rsidRPr="008650A2" w:rsidRDefault="00F56366">
      <w:pPr>
        <w:rPr>
          <w:sz w:val="26"/>
          <w:szCs w:val="26"/>
        </w:rPr>
      </w:pPr>
    </w:p>
    <w:p w14:paraId="2B1BD67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他们需要进行心脏手术。他们不愿意自己这么做。神最终必须为他们做这件事。</w:t>
      </w:r>
    </w:p>
    <w:p w14:paraId="66007D82" w14:textId="77777777" w:rsidR="00F56366" w:rsidRPr="008650A2" w:rsidRDefault="00F56366">
      <w:pPr>
        <w:rPr>
          <w:sz w:val="26"/>
          <w:szCs w:val="26"/>
        </w:rPr>
      </w:pPr>
    </w:p>
    <w:p w14:paraId="3BDBC6FC" w14:textId="05A5B79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第 24 节在信息的末尾说了这一点，但他们没有听从，也没有侧耳而听，而是按自己的计谋和顽固的邪恶之心而行。他们倒退而不是前进。这就是以色列和犹大历史的特点。</w:t>
      </w:r>
    </w:p>
    <w:p w14:paraId="796D7474" w14:textId="77777777" w:rsidR="00F56366" w:rsidRPr="008650A2" w:rsidRDefault="00F56366">
      <w:pPr>
        <w:rPr>
          <w:sz w:val="26"/>
          <w:szCs w:val="26"/>
        </w:rPr>
      </w:pPr>
    </w:p>
    <w:p w14:paraId="77198E3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当耶利米向人民传道，当他向人民传道，当他给他们机会回归时，这一点不会改变。主在这篇信息的结尾对他说，所以你要把这些话都告诉他们，但他们不会听你的。问题不在于信息本身。</w:t>
      </w:r>
    </w:p>
    <w:p w14:paraId="2A718210" w14:textId="77777777" w:rsidR="00F56366" w:rsidRPr="008650A2" w:rsidRDefault="00F56366">
      <w:pPr>
        <w:rPr>
          <w:sz w:val="26"/>
          <w:szCs w:val="26"/>
        </w:rPr>
      </w:pPr>
    </w:p>
    <w:p w14:paraId="5F976E8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问题不在于信息的清晰度。问题不在于信息的修辞。我们在上一节课中看到了先知如何有效地说服他们需要改变，以及他所做的使圣殿布道具有力量的事情。</w:t>
      </w:r>
    </w:p>
    <w:p w14:paraId="4F79607B" w14:textId="77777777" w:rsidR="00F56366" w:rsidRPr="008650A2" w:rsidRDefault="00F56366">
      <w:pPr>
        <w:rPr>
          <w:sz w:val="26"/>
          <w:szCs w:val="26"/>
        </w:rPr>
      </w:pPr>
    </w:p>
    <w:p w14:paraId="7E77242C" w14:textId="2D80F63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但是他们的心脏有问题，这使得他们能够悔改。第七章之后，我们进入第八章至第十章的这一部分，我们再次看到一系列诗意的神谕和信息，重点关注即将再次来临的审判，因为人们有心脏问题，他们拒绝回头。他们拒绝让步。</w:t>
      </w:r>
    </w:p>
    <w:p w14:paraId="3BB3B5DA" w14:textId="77777777" w:rsidR="00F56366" w:rsidRPr="008650A2" w:rsidRDefault="00F56366">
      <w:pPr>
        <w:rPr>
          <w:sz w:val="26"/>
          <w:szCs w:val="26"/>
        </w:rPr>
      </w:pPr>
    </w:p>
    <w:p w14:paraId="78544E6C" w14:textId="6193807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他们拒绝转离他们的罪。先知在本节开头的第八章第四至六节中谈到了这个问题。所以我</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认为</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我们在这里基本上看到了第四章到第七章中所发生的事情的延续。</w:t>
      </w:r>
    </w:p>
    <w:p w14:paraId="55518A75" w14:textId="77777777" w:rsidR="00F56366" w:rsidRPr="008650A2" w:rsidRDefault="00F56366">
      <w:pPr>
        <w:rPr>
          <w:sz w:val="26"/>
          <w:szCs w:val="26"/>
        </w:rPr>
      </w:pPr>
    </w:p>
    <w:p w14:paraId="343982D8" w14:textId="140B26B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在第四节，主对先知说，你要对他们说，主如此说，人跌倒了，岂不再起来吗？如果有人跌倒，他们的自然倾向是站起来。如果一个人转身离开，他就不会回来吗？如果有人离开家去旅行，正常的情况是，这将是他们返回的双向旅程。这里我们有一个关键的神学词， “再次</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嘘”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，但以色列和犹大还没有归向主。</w:t>
      </w:r>
    </w:p>
    <w:p w14:paraId="1D5D783B" w14:textId="77777777" w:rsidR="00F56366" w:rsidRPr="008650A2" w:rsidRDefault="00F56366">
      <w:pPr>
        <w:rPr>
          <w:sz w:val="26"/>
          <w:szCs w:val="26"/>
        </w:rPr>
      </w:pPr>
    </w:p>
    <w:p w14:paraId="25DA2828" w14:textId="2D61043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第五节，那么为什么这些人会不断背弃上帝呢？上帝在呼唤他们</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但他们却一次又一次地</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背弃</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上帝。他们坚持自己的欺骗行为。他们拒绝回头。</w:t>
      </w:r>
    </w:p>
    <w:p w14:paraId="3D434D44" w14:textId="77777777" w:rsidR="00F56366" w:rsidRPr="008650A2" w:rsidRDefault="00F56366">
      <w:pPr>
        <w:rPr>
          <w:sz w:val="26"/>
          <w:szCs w:val="26"/>
        </w:rPr>
      </w:pPr>
    </w:p>
    <w:p w14:paraId="59F7EF29" w14:textId="4EB729B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我留心聆听，但他们的言辞不当。没有人会悔改他的恶言恶语，我做了什么？因此，主希望他们从罪恶中回头，远离邪恶的道路。他们不会这样做，因为问题再次出在他们有心脏问题上。</w:t>
      </w:r>
    </w:p>
    <w:p w14:paraId="179EE059" w14:textId="77777777" w:rsidR="00F56366" w:rsidRPr="008650A2" w:rsidRDefault="00F56366">
      <w:pPr>
        <w:rPr>
          <w:sz w:val="26"/>
          <w:szCs w:val="26"/>
        </w:rPr>
      </w:pPr>
    </w:p>
    <w:p w14:paraId="451171C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第九章第 25 和 26 节将讨论以色列或犹大内心的问题，这些问题阻碍他们转向主。请记住，第四章呼吁人们割除内心的包皮，割除那些让你重犯罪孽、让你内心顽固地反对主的包皮。</w:t>
      </w:r>
    </w:p>
    <w:p w14:paraId="4945AE2A" w14:textId="77777777" w:rsidR="00F56366" w:rsidRPr="008650A2" w:rsidRDefault="00F56366">
      <w:pPr>
        <w:rPr>
          <w:sz w:val="26"/>
          <w:szCs w:val="26"/>
        </w:rPr>
      </w:pPr>
    </w:p>
    <w:p w14:paraId="11374BD1" w14:textId="2C8A88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第25节和26节这样描述他们的心。看哪，日子将到，耶和华说，那时我要惩罚所有只在肉体上受割礼的人，埃及、犹大、以东、亚扪人、摩押，以及所有住在旷野的人，他们剪掉了自己的鬓角，因为所有这些国家都没有受过割礼。因此，主将犹大国包括在他们周围所有未受割礼的国家之中。</w:t>
      </w:r>
    </w:p>
    <w:p w14:paraId="11643A24" w14:textId="77777777" w:rsidR="00F56366" w:rsidRPr="008650A2" w:rsidRDefault="00F56366">
      <w:pPr>
        <w:rPr>
          <w:sz w:val="26"/>
          <w:szCs w:val="26"/>
        </w:rPr>
      </w:pPr>
    </w:p>
    <w:p w14:paraId="4D1726CF" w14:textId="7F7D8E9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他们的身体割礼并没有使他们在上帝眼中与众不同。真正使他们与众不同的是，如果他们对自己的心进行割礼，如果他们除去心中阻碍他们听从上帝的邪恶，但犹大有一个心脏问题。现在，先知在第 17 章第一节中使用了不同的形象来描述这一点；它说犹大的罪孽是用铁笔和钻石尖写成的。</w:t>
      </w:r>
    </w:p>
    <w:p w14:paraId="0C38A1BA" w14:textId="77777777" w:rsidR="00F56366" w:rsidRPr="008650A2" w:rsidRDefault="00F56366">
      <w:pPr>
        <w:rPr>
          <w:sz w:val="26"/>
          <w:szCs w:val="26"/>
        </w:rPr>
      </w:pPr>
    </w:p>
    <w:p w14:paraId="73A11DD4" w14:textId="64564D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它被刻在他们的心碑上和祭坛的角上。因此，先知想象了一种铁制工具，用于在石头上刻字，这通常是因为铭文而完成的。他说，就像用铁笔在石头上刻字一样，以色列的罪孽深深地铭刻在他们的心上。</w:t>
      </w:r>
    </w:p>
    <w:p w14:paraId="0702563D" w14:textId="77777777" w:rsidR="00F56366" w:rsidRPr="008650A2" w:rsidRDefault="00F56366">
      <w:pPr>
        <w:rPr>
          <w:sz w:val="26"/>
          <w:szCs w:val="26"/>
        </w:rPr>
      </w:pPr>
    </w:p>
    <w:p w14:paraId="7FB31E53" w14:textId="5E580E6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犹大的罪孽深深地铭刻在他们的性格中。因此，他们无法回避这一点。他们有心脏问题。</w:t>
      </w:r>
    </w:p>
    <w:p w14:paraId="159F50E3" w14:textId="77777777" w:rsidR="00F56366" w:rsidRPr="008650A2" w:rsidRDefault="00F56366">
      <w:pPr>
        <w:rPr>
          <w:sz w:val="26"/>
          <w:szCs w:val="26"/>
        </w:rPr>
      </w:pPr>
    </w:p>
    <w:p w14:paraId="1BEEDC53" w14:textId="473A892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然后，先知向我们描述了人心。人心比万物都诡诈，而且病得很厉害。谁能理解，你知道，这到底有多么邪恶？因此，第二章到第十章中存在一个问题，该问题将贯穿整本书。</w:t>
      </w:r>
    </w:p>
    <w:p w14:paraId="3587170C" w14:textId="77777777" w:rsidR="00F56366" w:rsidRPr="008650A2" w:rsidRDefault="00F56366">
      <w:pPr>
        <w:rPr>
          <w:sz w:val="26"/>
          <w:szCs w:val="26"/>
        </w:rPr>
      </w:pPr>
    </w:p>
    <w:p w14:paraId="1A8BF8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神正在呼召人们回到他身边。他们拒绝这样做。问题是他们有心脏问题。</w:t>
      </w:r>
    </w:p>
    <w:p w14:paraId="06C3A277" w14:textId="77777777" w:rsidR="00F56366" w:rsidRPr="008650A2" w:rsidRDefault="00F56366">
      <w:pPr>
        <w:rPr>
          <w:sz w:val="26"/>
          <w:szCs w:val="26"/>
        </w:rPr>
      </w:pPr>
    </w:p>
    <w:p w14:paraId="1A3C55D2" w14:textId="59554CF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第七章中，主说他们的罪孽深深地刻在他们心里。这就是他们的性格。他们无法回头。</w:t>
      </w:r>
    </w:p>
    <w:p w14:paraId="17B521AC" w14:textId="77777777" w:rsidR="00F56366" w:rsidRPr="008650A2" w:rsidRDefault="00F56366">
      <w:pPr>
        <w:rPr>
          <w:sz w:val="26"/>
          <w:szCs w:val="26"/>
        </w:rPr>
      </w:pPr>
    </w:p>
    <w:p w14:paraId="1AD988CC" w14:textId="38F240C3"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因此，耶利米书中的承诺是，最终，上帝要做的就是对以色列人民进行心脏手术。当我们在讲座的后半部分学习耶利米书中的新约时，我们将查看第 24 章第 7 节、第 29 章第 11 至 14 节中的一系列段落，第 31 至 33 章中的新约承诺。然后跟进，第 32 章第 39 至 41 节中反复出现的承诺，即上帝将在复兴中为以色列做些什么。</w:t>
      </w:r>
    </w:p>
    <w:p w14:paraId="2661AE43" w14:textId="77777777" w:rsidR="00F56366" w:rsidRPr="008650A2" w:rsidRDefault="00F56366">
      <w:pPr>
        <w:rPr>
          <w:sz w:val="26"/>
          <w:szCs w:val="26"/>
        </w:rPr>
      </w:pPr>
    </w:p>
    <w:p w14:paraId="0C670401" w14:textId="356E8AF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当上帝建立这个新约时，他要做的就是给以色列一颗新的心。第 31 章第 33 节说，主将把他的律法写在人民的心上，这样他们就有内在的渴望、能力、力量和神圣的力量来转向他，过上他希望他们过的生活。此时，铭刻在他们心上的，写在他们心上的，是他们根深蒂固的罪和他们对上帝的叛逆。</w:t>
      </w:r>
    </w:p>
    <w:p w14:paraId="67114EA9" w14:textId="77777777" w:rsidR="00F56366" w:rsidRPr="008650A2" w:rsidRDefault="00F56366">
      <w:pPr>
        <w:rPr>
          <w:sz w:val="26"/>
          <w:szCs w:val="26"/>
        </w:rPr>
      </w:pPr>
    </w:p>
    <w:p w14:paraId="1E03A15B" w14:textId="0C413C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上帝将要消除这一切，而新约将提供助力；第 32 章说，只要他们有能力，他们就能够服从上帝。他们会敬畏他。他们会遵守他的诫命。</w:t>
      </w:r>
    </w:p>
    <w:p w14:paraId="0C51F27C" w14:textId="77777777" w:rsidR="00F56366" w:rsidRPr="008650A2" w:rsidRDefault="00F56366">
      <w:pPr>
        <w:rPr>
          <w:sz w:val="26"/>
          <w:szCs w:val="26"/>
        </w:rPr>
      </w:pPr>
    </w:p>
    <w:p w14:paraId="3ED02B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因此，在耶利米书的前半部分，我们可以看到以色列人的罪孽。我们看到了他们腐败的心。我们看到了</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性格中刻画的、深深铭刻的罪孽。</w:t>
      </w:r>
    </w:p>
    <w:p w14:paraId="530F9D49" w14:textId="77777777" w:rsidR="00F56366" w:rsidRPr="008650A2" w:rsidRDefault="00F56366">
      <w:pPr>
        <w:rPr>
          <w:sz w:val="26"/>
          <w:szCs w:val="26"/>
        </w:rPr>
      </w:pPr>
    </w:p>
    <w:p w14:paraId="1911C9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上帝在审判工作中，首先要清除罪恶。然后，当他恢复人们时，上帝会给他们一颗新的心。他将通过比上帝过去为他们所做的更伟大的救赎工作，从内到外改变他们。</w:t>
      </w:r>
    </w:p>
    <w:p w14:paraId="5A5993F0" w14:textId="77777777" w:rsidR="00F56366" w:rsidRPr="008650A2" w:rsidRDefault="00F56366">
      <w:pPr>
        <w:rPr>
          <w:sz w:val="26"/>
          <w:szCs w:val="26"/>
        </w:rPr>
      </w:pPr>
    </w:p>
    <w:p w14:paraId="398D5733" w14:textId="42E5F0E5"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因此，耶利米书讲的是内心的问题，以及上帝将如何解决和补救这个问题。这是贯穿整本书的关键主题之一。那么，犹大内心究竟有什么问题让他们如此不愿意转向主呢？我认为我们在第八章到第十章中看到的是，让他们内心如此叛逆的原因在于，他们没有割礼，因为他们的心致力于崇拜偶像。</w:t>
      </w:r>
    </w:p>
    <w:p w14:paraId="7E570069" w14:textId="77777777" w:rsidR="00F56366" w:rsidRPr="008650A2" w:rsidRDefault="00F56366">
      <w:pPr>
        <w:rPr>
          <w:sz w:val="26"/>
          <w:szCs w:val="26"/>
        </w:rPr>
      </w:pPr>
    </w:p>
    <w:p w14:paraId="6AB7C7E2" w14:textId="2A385EB3"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他们有一颗崇拜偶像的心。我曾多次引用过这句话，但加尔文提醒我们，我们的心是偶像工厂。这实际上是耶利米书中以色列和犹大心中的问题。</w:t>
      </w:r>
    </w:p>
    <w:p w14:paraId="277C202A" w14:textId="77777777" w:rsidR="00F56366" w:rsidRPr="008650A2" w:rsidRDefault="00F56366">
      <w:pPr>
        <w:rPr>
          <w:sz w:val="26"/>
          <w:szCs w:val="26"/>
        </w:rPr>
      </w:pPr>
    </w:p>
    <w:p w14:paraId="5FEAB6C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我们在第九章第 14 节中看到了铁石心肠和偶像崇拜之间的具体联系。第九章第 14 节说，他们顽固地随从自己的心意，追随巴力，正如他们祖先教导他们的那样。好的。</w:t>
      </w:r>
    </w:p>
    <w:p w14:paraId="4A731A74" w14:textId="77777777" w:rsidR="00F56366" w:rsidRPr="008650A2" w:rsidRDefault="00F56366">
      <w:pPr>
        <w:rPr>
          <w:sz w:val="26"/>
          <w:szCs w:val="26"/>
        </w:rPr>
      </w:pPr>
    </w:p>
    <w:p w14:paraId="3CCAC163" w14:textId="0AA00F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这是以色列人和犹大人的历史的特点。他们追随邪恶的心，因为他们渴望崇拜、追随和侍奉列国的神。请记住，主设立以色列作为他的传教士。</w:t>
      </w:r>
    </w:p>
    <w:p w14:paraId="4969C65C" w14:textId="77777777" w:rsidR="00F56366" w:rsidRPr="008650A2" w:rsidRDefault="00F56366">
      <w:pPr>
        <w:rPr>
          <w:sz w:val="26"/>
          <w:szCs w:val="26"/>
        </w:rPr>
      </w:pPr>
    </w:p>
    <w:p w14:paraId="79EB97A0" w14:textId="7452D8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由于他们生活在周围的异教文化之中，主在很多方面，通过将他们安置在叙利亚、巴勒斯坦，在两个不同的主要陆地区域之间的这个地方，主将他们安置在主要街道上这些国家的见证人。他们要通过遵守律法、遵守律法、然后经历上帝的祝福，向这些国家展示真正的上帝是什么样子。 《申命记》说，周围的人会说，以色列有什么样的神，才会赐予他们如此伟大、荣耀的律法呢？什么样的人有这样对他们说话的神呢？什么样的人有上帝赐福给他们应许之地、这块奶与蜜之地的一切东西呢？我们想认识这位神。</w:t>
      </w:r>
    </w:p>
    <w:p w14:paraId="5E24DE04" w14:textId="77777777" w:rsidR="00F56366" w:rsidRPr="008650A2" w:rsidRDefault="00F56366">
      <w:pPr>
        <w:rPr>
          <w:sz w:val="26"/>
          <w:szCs w:val="26"/>
        </w:rPr>
      </w:pPr>
    </w:p>
    <w:p w14:paraId="47663A43" w14:textId="5A4E42B0"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因此，当以色列人生活在这些异教徒中间时，他们就会来到以色列，了解上帝，追随他，爱他，并愿意侍奉他。结果却是，旧约历史基本上与此相反。以色列人学习各国的行事方式。</w:t>
      </w:r>
    </w:p>
    <w:p w14:paraId="37D5EB04" w14:textId="77777777" w:rsidR="00F56366" w:rsidRPr="008650A2" w:rsidRDefault="00F56366">
      <w:pPr>
        <w:rPr>
          <w:sz w:val="26"/>
          <w:szCs w:val="26"/>
        </w:rPr>
      </w:pPr>
    </w:p>
    <w:p w14:paraId="24A5C7A8" w14:textId="39BE0B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他们了解了列国所信奉的神，他们远离了生命之泉，将生命献给了破损的水池。他们有一颗懒惰的敬拜之心。第 8 章至第 10 章中的警告，就像第 4 章至第 6 章中提到的一样，就像第 7 章圣殿布道中提到的一样，结果是，上帝即将带来一支敌军。</w:t>
      </w:r>
    </w:p>
    <w:p w14:paraId="06E92B49" w14:textId="77777777" w:rsidR="00F56366" w:rsidRPr="008650A2" w:rsidRDefault="00F56366">
      <w:pPr>
        <w:rPr>
          <w:sz w:val="26"/>
          <w:szCs w:val="26"/>
        </w:rPr>
      </w:pPr>
    </w:p>
    <w:p w14:paraId="3A2E4C49" w14:textId="0416E72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这支即将入侵这片土地的敌军，将是上帝对以色列因崇拜偶像而对他们施予的盟约诅咒。这将是由此直接导致的审判。正如第 4 章至第 6 章所述，其中有因果关系。他们是否愿意继续远离罪恶、回归上帝，都将带来敌军的盟约诅咒。</w:t>
      </w:r>
    </w:p>
    <w:p w14:paraId="1D317246" w14:textId="77777777" w:rsidR="00F56366" w:rsidRPr="008650A2" w:rsidRDefault="00F56366">
      <w:pPr>
        <w:rPr>
          <w:sz w:val="26"/>
          <w:szCs w:val="26"/>
        </w:rPr>
      </w:pPr>
    </w:p>
    <w:p w14:paraId="0CF9B489" w14:textId="2C7FC1C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就像第 7 章中说的，如果你心软了，我就允许你住在这个地方。如果你不离弃你的罪，如果你不悔改，那么我就要对耶路撒冷做我对示罗所做的事。所以第</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8</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章到第 10 章中还有更多的警告，上帝将因他们的偶像崇拜之心而对他们施行审判。</w:t>
      </w:r>
    </w:p>
    <w:p w14:paraId="628F9BB9" w14:textId="77777777" w:rsidR="00F56366" w:rsidRPr="008650A2" w:rsidRDefault="00F56366">
      <w:pPr>
        <w:rPr>
          <w:sz w:val="26"/>
          <w:szCs w:val="26"/>
        </w:rPr>
      </w:pPr>
    </w:p>
    <w:p w14:paraId="3A55EBA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先知为我们描绘了即将到来的入侵、围困以及随之而来的恐怖，还有犹大将要经历的一切。如果他们能够看到这一切将会多么糟糕，也许他们会被激励去改变自己的生活方式。</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先知描述了敌人到来之后，军队入侵土地之后的人民。</w:t>
      </w:r>
    </w:p>
    <w:p w14:paraId="0D3DA77B" w14:textId="77777777" w:rsidR="00F56366" w:rsidRPr="008650A2" w:rsidRDefault="00F56366">
      <w:pPr>
        <w:rPr>
          <w:sz w:val="26"/>
          <w:szCs w:val="26"/>
        </w:rPr>
      </w:pPr>
    </w:p>
    <w:p w14:paraId="114ED64E" w14:textId="62AF7FD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第八章第 14 至 17 节描述了这一场景。人们这样说，他们刚刚经历了战争的恐怖。我们为什么坐着不动？聚集起来。让我们进入坚固的城市，在那里灭亡。</w:t>
      </w:r>
    </w:p>
    <w:p w14:paraId="18801FCB" w14:textId="77777777" w:rsidR="00F56366" w:rsidRPr="008650A2" w:rsidRDefault="00F56366">
      <w:pPr>
        <w:rPr>
          <w:sz w:val="26"/>
          <w:szCs w:val="26"/>
        </w:rPr>
      </w:pPr>
    </w:p>
    <w:p w14:paraId="06505DBB" w14:textId="01C817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我们真的别无选择。我们只能去死吧。因为主，我们的上帝注定了我们的灭亡，并给了我们毒水喝，因为我们得罪了主。</w:t>
      </w:r>
    </w:p>
    <w:p w14:paraId="54287E23" w14:textId="77777777" w:rsidR="00F56366" w:rsidRPr="008650A2" w:rsidRDefault="00F56366">
      <w:pPr>
        <w:rPr>
          <w:sz w:val="26"/>
          <w:szCs w:val="26"/>
        </w:rPr>
      </w:pPr>
    </w:p>
    <w:p w14:paraId="307BEF3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我们期待和平，但好运却没有到来。我们期待着一段治愈的时光，但我们所经历的只是恐怖。然后耶利米在第 16 节中向他们描述了当这支军队穿过他们的土地时会是什么样子。</w:t>
      </w:r>
    </w:p>
    <w:p w14:paraId="1D93E28D" w14:textId="77777777" w:rsidR="00F56366" w:rsidRPr="008650A2" w:rsidRDefault="00F56366">
      <w:pPr>
        <w:rPr>
          <w:sz w:val="26"/>
          <w:szCs w:val="26"/>
        </w:rPr>
      </w:pPr>
    </w:p>
    <w:p w14:paraId="4D66F418" w14:textId="1F05661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他们的马从丹北部传来嘶鸣声。他们的马嘶声一响，整个大地就震动了。他们来了，吞噬了这片土地和其中的一切，吞噬了这座城市和其中的所有居民。</w:t>
      </w:r>
    </w:p>
    <w:p w14:paraId="01AF1164" w14:textId="77777777" w:rsidR="00F56366" w:rsidRPr="008650A2" w:rsidRDefault="00F56366">
      <w:pPr>
        <w:rPr>
          <w:sz w:val="26"/>
          <w:szCs w:val="26"/>
        </w:rPr>
      </w:pPr>
    </w:p>
    <w:p w14:paraId="343AE68C" w14:textId="6BEAD5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因为看哪，我必差遣蛇和毒蛇到你们中间，它们不受迷惑，必咬你们，这是耶和华说的。所以，这就像上帝要在整个土地上释放毒蛇一样。再说一遍，这一切都是因为有人呼吁犹大回归，但他们不能，也不会回归，因为他们顽固的心，专心崇拜偶像。</w:t>
      </w:r>
    </w:p>
    <w:p w14:paraId="52AB4BB2" w14:textId="77777777" w:rsidR="00F56366" w:rsidRPr="008650A2" w:rsidRDefault="00F56366">
      <w:pPr>
        <w:rPr>
          <w:sz w:val="26"/>
          <w:szCs w:val="26"/>
        </w:rPr>
      </w:pPr>
    </w:p>
    <w:p w14:paraId="1083DD6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好的。这是另一幅图景，描绘了敌人入侵犹大，围困犹大，惩罚即将降临，因为这起叛乱。我们在第九章第 21 至 22 节中看到这一点。</w:t>
      </w:r>
    </w:p>
    <w:p w14:paraId="2DD1AE48" w14:textId="77777777" w:rsidR="00F56366" w:rsidRPr="008650A2" w:rsidRDefault="00F56366">
      <w:pPr>
        <w:rPr>
          <w:sz w:val="26"/>
          <w:szCs w:val="26"/>
        </w:rPr>
      </w:pPr>
    </w:p>
    <w:p w14:paraId="6017CF47" w14:textId="2B06806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请听听先知在这里给我们的描述。他说死亡已经进入我们的窗户。它已经进入我们的宫殿，将孩子们从街上赶走，将年轻人从广场赶走。</w:t>
      </w:r>
    </w:p>
    <w:p w14:paraId="0C77CFCE" w14:textId="77777777" w:rsidR="00F56366" w:rsidRPr="008650A2" w:rsidRDefault="00F56366">
      <w:pPr>
        <w:rPr>
          <w:sz w:val="26"/>
          <w:szCs w:val="26"/>
        </w:rPr>
      </w:pPr>
    </w:p>
    <w:p w14:paraId="6B6BD2B9" w14:textId="5733794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主如此宣告。人的尸体将像粪土一样倒在田野上，像收割者遗落的麦捆一样，无人收拾。因此，在这段经文中，不仅仅是一支军队入侵了他们的土地。</w:t>
      </w:r>
    </w:p>
    <w:p w14:paraId="227FE896" w14:textId="77777777" w:rsidR="00F56366" w:rsidRPr="008650A2" w:rsidRDefault="00F56366">
      <w:pPr>
        <w:rPr>
          <w:sz w:val="26"/>
          <w:szCs w:val="26"/>
        </w:rPr>
      </w:pPr>
    </w:p>
    <w:p w14:paraId="200A93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就像我们把死亡描绘成死神并拟人化一样，他们也把死亡拟人化了。在迦南宗教中，莫特是死亡之神。而这，就好像莫特正在与入侵这片土地的敌人作战。</w:t>
      </w:r>
    </w:p>
    <w:p w14:paraId="50BD8A54" w14:textId="77777777" w:rsidR="00F56366" w:rsidRPr="008650A2" w:rsidRDefault="00F56366">
      <w:pPr>
        <w:rPr>
          <w:sz w:val="26"/>
          <w:szCs w:val="26"/>
        </w:rPr>
      </w:pPr>
    </w:p>
    <w:p w14:paraId="127095F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死亡正从窗户爬进来。它正在夺走孩子们的生命。你无法逃脱。</w:t>
      </w:r>
    </w:p>
    <w:p w14:paraId="04357887" w14:textId="77777777" w:rsidR="00F56366" w:rsidRPr="008650A2" w:rsidRDefault="00F56366">
      <w:pPr>
        <w:rPr>
          <w:sz w:val="26"/>
          <w:szCs w:val="26"/>
        </w:rPr>
      </w:pPr>
    </w:p>
    <w:p w14:paraId="125D8014" w14:textId="327B2E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甚至会闯入宫殿，抓走国王的儿子。死尸会像粪土一样散落在全国各地。好吧，现在我们想想，如果这是先知给我们的审判描述，那么显然，这肯定会让我们改变。</w:t>
      </w:r>
    </w:p>
    <w:p w14:paraId="2807391D" w14:textId="77777777" w:rsidR="00F56366" w:rsidRPr="008650A2" w:rsidRDefault="00F56366">
      <w:pPr>
        <w:rPr>
          <w:sz w:val="26"/>
          <w:szCs w:val="26"/>
        </w:rPr>
      </w:pPr>
    </w:p>
    <w:p w14:paraId="3826C9B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这会让我们悔改。在人们听到的所有事情中，这肯定会让他们确信他们需要改变自己的行为方式。但这反映出他们内心问题的严重性。</w:t>
      </w:r>
    </w:p>
    <w:p w14:paraId="4314D2C3" w14:textId="77777777" w:rsidR="00F56366" w:rsidRPr="008650A2" w:rsidRDefault="00F56366">
      <w:pPr>
        <w:rPr>
          <w:sz w:val="26"/>
          <w:szCs w:val="26"/>
        </w:rPr>
      </w:pPr>
    </w:p>
    <w:p w14:paraId="10E64A8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如此热衷于偶像。他们如此热衷于他们的罪恶之路，以至于即使这些警告也无法使他们摆脱反映他们过去生活的罪恶模式。现在我们在历史书中的列王纪下第六章中有一段话，我认为这段话提醒我们并向我们描绘了围城是多么可怕。</w:t>
      </w:r>
    </w:p>
    <w:p w14:paraId="6DC6B02D" w14:textId="77777777" w:rsidR="00F56366" w:rsidRPr="008650A2" w:rsidRDefault="00F56366">
      <w:pPr>
        <w:rPr>
          <w:sz w:val="26"/>
          <w:szCs w:val="26"/>
        </w:rPr>
      </w:pPr>
    </w:p>
    <w:p w14:paraId="7A61AD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当敌军入侵时，犹大的情况将是多么可怕。列王纪下第六章讲述了以色列北国首都撒玛利亚被敌人亚兰人围攻的故事。便哈达率领他的军队，基本上封锁了撒玛利亚城。</w:t>
      </w:r>
    </w:p>
    <w:p w14:paraId="105B2A02" w14:textId="77777777" w:rsidR="00F56366" w:rsidRPr="008650A2" w:rsidRDefault="00F56366">
      <w:pPr>
        <w:rPr>
          <w:sz w:val="26"/>
          <w:szCs w:val="26"/>
        </w:rPr>
      </w:pPr>
    </w:p>
    <w:p w14:paraId="14674367" w14:textId="574C2A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而这将意味着你的食物供应和水供应最终被切断。随着时间的流逝，最终，你的食物和水都用完了，你不得不投降，否则就会被消灭。列王纪下第 6 章中的饥荒非常严重，据说一个驴头的售价为 80 舍客勒银子，相当于普通工人</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七八年的</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工资。</w:t>
      </w:r>
    </w:p>
    <w:p w14:paraId="5891947E" w14:textId="77777777" w:rsidR="00F56366" w:rsidRPr="008650A2" w:rsidRDefault="00F56366">
      <w:pPr>
        <w:rPr>
          <w:sz w:val="26"/>
          <w:szCs w:val="26"/>
        </w:rPr>
      </w:pPr>
    </w:p>
    <w:p w14:paraId="63FA89F3" w14:textId="5993849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四分之一升的鸽粪价值连城，相当于六个月的工资和五舍客勒银子。这段经文中甚至还讲了两个女人同意杀死自己的孩子并吃掉他们的故事。其中一个女人这样做了，另一个女人把孩子藏了起来，她们就此事向国王提出争执。</w:t>
      </w:r>
    </w:p>
    <w:p w14:paraId="1D8B29DD" w14:textId="77777777" w:rsidR="00F56366" w:rsidRPr="008650A2" w:rsidRDefault="00F56366">
      <w:pPr>
        <w:rPr>
          <w:sz w:val="26"/>
          <w:szCs w:val="26"/>
        </w:rPr>
      </w:pPr>
    </w:p>
    <w:p w14:paraId="7ED1BD0D" w14:textId="5F15093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好吧。围城的严重程度就是这样。这就是耶利米所说的，那种情况是饥饿、饥荒、缺水、人吃人、可怕的痛苦，然后当敌人占领城市时，死亡就会来临。</w:t>
      </w:r>
    </w:p>
    <w:p w14:paraId="4F4E9DA6" w14:textId="77777777" w:rsidR="00F56366" w:rsidRPr="008650A2" w:rsidRDefault="00F56366">
      <w:pPr>
        <w:rPr>
          <w:sz w:val="26"/>
          <w:szCs w:val="26"/>
        </w:rPr>
      </w:pPr>
    </w:p>
    <w:p w14:paraId="1602C1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这些都是耶利米所预言的事情。我们翻到耶利米书第 39 章和第 52 章，其中讲述了耶路撒冷城被攻占的故事，这正是耶路撒冷在最后的日子里将要经历的事情。但正如先知警告他们的那样，他们甚至无法对这些警告做出反应。</w:t>
      </w:r>
    </w:p>
    <w:p w14:paraId="02D73630" w14:textId="77777777" w:rsidR="00F56366" w:rsidRPr="008650A2" w:rsidRDefault="00F56366">
      <w:pPr>
        <w:rPr>
          <w:sz w:val="26"/>
          <w:szCs w:val="26"/>
        </w:rPr>
      </w:pPr>
    </w:p>
    <w:p w14:paraId="154677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即使这样也不足以真正抓住他们罪恶的心，因为他们热衷于偶像崇拜。现在我想我们已经了解了上帝希望他的子民做出什么样的反应，因为先知正在警告他们《约珥书》中一位小先知将要进行的审判。我想花一两分钟的时间来阅读《约珥书》第二章，对比人们对约珥书信息的反应和犹大人对耶利米传道的反应。</w:t>
      </w:r>
    </w:p>
    <w:p w14:paraId="4B69F015" w14:textId="77777777" w:rsidR="00F56366" w:rsidRPr="008650A2" w:rsidRDefault="00F56366">
      <w:pPr>
        <w:rPr>
          <w:sz w:val="26"/>
          <w:szCs w:val="26"/>
        </w:rPr>
      </w:pPr>
    </w:p>
    <w:p w14:paraId="3A2C240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关于约珥书的日期存在一些争议或争论。最有可能的背景似乎是流亡后时期。令人惊奇的是，即使在犹大被掳和经历了所有的审判之后，他们仍然没有真正回归上帝。</w:t>
      </w:r>
    </w:p>
    <w:p w14:paraId="4A6E140D" w14:textId="77777777" w:rsidR="00F56366" w:rsidRPr="008650A2" w:rsidRDefault="00F56366">
      <w:pPr>
        <w:rPr>
          <w:sz w:val="26"/>
          <w:szCs w:val="26"/>
        </w:rPr>
      </w:pPr>
    </w:p>
    <w:p w14:paraId="7C0420D1" w14:textId="11B213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他们回到了土地，但地理的变化并没有真正改变他们的心。因此，当他们回到这片土地时，他们经历了更多的审判和更多的圣约咒诅。乔尔在事后写道，一群蝗虫席卷了这片土地，毁坏了他们的庄稼。</w:t>
      </w:r>
    </w:p>
    <w:p w14:paraId="456BF9EC" w14:textId="77777777" w:rsidR="00F56366" w:rsidRPr="008650A2" w:rsidRDefault="00F56366">
      <w:pPr>
        <w:rPr>
          <w:sz w:val="26"/>
          <w:szCs w:val="26"/>
        </w:rPr>
      </w:pPr>
    </w:p>
    <w:p w14:paraId="5A5FA049" w14:textId="77B37C1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乔尔说，是的，这不仅仅是自然事故。这就是神的审判。他还说，蝗虫入侵是一个警告，表明上帝即将派遣另一次敌人入侵这片土地。</w:t>
      </w:r>
    </w:p>
    <w:p w14:paraId="2194EA49" w14:textId="77777777" w:rsidR="00F56366" w:rsidRPr="008650A2" w:rsidRDefault="00F56366">
      <w:pPr>
        <w:rPr>
          <w:sz w:val="26"/>
          <w:szCs w:val="26"/>
        </w:rPr>
      </w:pPr>
    </w:p>
    <w:p w14:paraId="68ECBD39" w14:textId="43C8924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这一次，不再是蝗虫，而是蝗虫。这将是一支敌军。因此，他正在以与耶利米在耶路撒冷陷落前的日子警告人们同样的审判和围困来威胁流亡后时期的人们。不同之处在于，当约珥传讲这个信息时，人们以上帝为耶利米时代的人们设计的回应方式做出回应。</w:t>
      </w:r>
    </w:p>
    <w:p w14:paraId="5D241137" w14:textId="77777777" w:rsidR="00F56366" w:rsidRPr="008650A2" w:rsidRDefault="00F56366">
      <w:pPr>
        <w:rPr>
          <w:sz w:val="26"/>
          <w:szCs w:val="26"/>
        </w:rPr>
      </w:pPr>
    </w:p>
    <w:p w14:paraId="4BB55F32" w14:textId="5252E312"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因此，《约珥书》中的先知这样说，但主现在也宣告说，你们要禁食、哭泣、哀悼，全心归向我，撕裂你们的心和衣服，归向耶和华你们的神。所以，乔尔说的和耶利米说的一模一样，转向上帝，回归，</w:t>
      </w:r>
      <w:proofErr xmlns:w="http://schemas.openxmlformats.org/wordprocessingml/2006/main" w:type="spellStart"/>
      <w:r xmlns:w="http://schemas.openxmlformats.org/wordprocessingml/2006/main" w:rsidR="00000000" w:rsidRPr="008650A2">
        <w:rPr>
          <w:rFonts w:ascii="Calibri" w:eastAsia="Calibri" w:hAnsi="Calibri" w:cs="Calibri"/>
          <w:sz w:val="26"/>
          <w:szCs w:val="26"/>
        </w:rPr>
        <w:t xml:space="preserve">嘘</w:t>
      </w:r>
      <w:proofErr xmlns:w="http://schemas.openxmlformats.org/wordprocessingml/2006/main" w:type="spellEnd"/>
      <w:r xmlns:w="http://schemas.openxmlformats.org/wordprocessingml/2006/main" w:rsidR="00000000" w:rsidRPr="008650A2">
        <w:rPr>
          <w:rFonts w:ascii="Calibri" w:eastAsia="Calibri" w:hAnsi="Calibri" w:cs="Calibri"/>
          <w:sz w:val="26"/>
          <w:szCs w:val="26"/>
        </w:rPr>
        <w:t xml:space="preserve">……。如果你愿意在生活中掉头，那就是主所希望的。</w:t>
      </w:r>
    </w:p>
    <w:p w14:paraId="0811D071" w14:textId="77777777" w:rsidR="00F56366" w:rsidRPr="008650A2" w:rsidRDefault="00F56366">
      <w:pPr>
        <w:rPr>
          <w:sz w:val="26"/>
          <w:szCs w:val="26"/>
        </w:rPr>
      </w:pPr>
    </w:p>
    <w:p w14:paraId="2E763945" w14:textId="6EA7C3C1"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仅仅完成禁食、撕破衣服或参加祈祷仪式的仪式是不够的。撕裂你的心，给你的心行割礼，真正回到神面前。让你的禁食、哭泣和哀悼反映出你对罪的真正悔改。</w:t>
      </w:r>
    </w:p>
    <w:p w14:paraId="087FEB14" w14:textId="77777777" w:rsidR="00F56366" w:rsidRPr="008650A2" w:rsidRDefault="00F56366">
      <w:pPr>
        <w:rPr>
          <w:sz w:val="26"/>
          <w:szCs w:val="26"/>
        </w:rPr>
      </w:pPr>
    </w:p>
    <w:p w14:paraId="2E6A1E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乔尔说原因如下。因为耶和华有恩惠，有怜悯，不轻易发怒，并有丰盛的慈爱，在灾难面前必发慈悲。事实上，当人们回应他的审判警告时，神会改变主意，可能不会发出审判。</w:t>
      </w:r>
    </w:p>
    <w:p w14:paraId="380EE27D" w14:textId="77777777" w:rsidR="00F56366" w:rsidRPr="008650A2" w:rsidRDefault="00F56366">
      <w:pPr>
        <w:rPr>
          <w:sz w:val="26"/>
          <w:szCs w:val="26"/>
        </w:rPr>
      </w:pPr>
    </w:p>
    <w:p w14:paraId="2E139720" w14:textId="350DBC2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耶利米也为他那个时代的人们提供了这个有效的机会。如果你转向主，你就可以避免这种审判和这种入侵。第14节，谁知道呢？谁知道主是否会回心转意，留下祝福，</w:t>
      </w:r>
      <w:r xmlns:w="http://schemas.openxmlformats.org/wordprocessingml/2006/main" w:rsidR="0063146E">
        <w:rPr>
          <w:rFonts w:ascii="Calibri" w:eastAsia="Calibri" w:hAnsi="Calibri" w:cs="Calibri"/>
          <w:sz w:val="26"/>
          <w:szCs w:val="26"/>
        </w:rPr>
        <w:t xml:space="preserve">为耶和华你的神留下素祭和奠祭。</w:t>
      </w:r>
    </w:p>
    <w:p w14:paraId="40996591" w14:textId="77777777" w:rsidR="00F56366" w:rsidRPr="008650A2" w:rsidRDefault="00F56366">
      <w:pPr>
        <w:rPr>
          <w:sz w:val="26"/>
          <w:szCs w:val="26"/>
        </w:rPr>
      </w:pPr>
    </w:p>
    <w:p w14:paraId="57DA3554" w14:textId="1ADFDED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谁知道呢？如果你回到上帝身边，上帝总有可能心软，赐予你食物和水，就像他用蝗虫把蝗虫带走一样。然后他说：在锡安吹响号角，禁食，召开严肃会，聚集人民，圣化会众，召集长老，聚集儿童，甚至乳母，让新郎离开他的房间，新娘离开她的房间。嘿，让我们一起来，带上所有人，带上孩子，带上度蜜月的人。</w:t>
      </w:r>
    </w:p>
    <w:p w14:paraId="693CC68F" w14:textId="77777777" w:rsidR="00F56366" w:rsidRPr="008650A2" w:rsidRDefault="00F56366">
      <w:pPr>
        <w:rPr>
          <w:sz w:val="26"/>
          <w:szCs w:val="26"/>
        </w:rPr>
      </w:pPr>
    </w:p>
    <w:p w14:paraId="5B9A3D2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让我们团结起来。让我们回归主。也许上帝会心软，不再降下这场审判。</w:t>
      </w:r>
    </w:p>
    <w:p w14:paraId="47280B61" w14:textId="77777777" w:rsidR="00F56366" w:rsidRPr="008650A2" w:rsidRDefault="00F56366">
      <w:pPr>
        <w:rPr>
          <w:sz w:val="26"/>
          <w:szCs w:val="26"/>
        </w:rPr>
      </w:pPr>
    </w:p>
    <w:p w14:paraId="664973C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当我们读到约珥书第 2 章第 17 节的末尾时，我们看到了悔改的呼吁。我们从后面的经文中得知，人们已经响应了这一呼吁。他们宣布了集会。</w:t>
      </w:r>
    </w:p>
    <w:p w14:paraId="2AEACC6B" w14:textId="77777777" w:rsidR="00F56366" w:rsidRPr="008650A2" w:rsidRDefault="00F56366">
      <w:pPr>
        <w:rPr>
          <w:sz w:val="26"/>
          <w:szCs w:val="26"/>
        </w:rPr>
      </w:pPr>
    </w:p>
    <w:p w14:paraId="0CB0F0C7"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他们已经禁食了。他们撕破了衣服。他们已经归向主，因为这是我们在第 18 节中读到的内容。</w:t>
      </w:r>
    </w:p>
    <w:p w14:paraId="7B11B5D7" w14:textId="77777777" w:rsidR="00F56366" w:rsidRPr="008650A2" w:rsidRDefault="00F56366">
      <w:pPr>
        <w:rPr>
          <w:sz w:val="26"/>
          <w:szCs w:val="26"/>
        </w:rPr>
      </w:pPr>
    </w:p>
    <w:p w14:paraId="7179F81B" w14:textId="3528BFA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于是，耶和华嫉妒他的土地，怜悯他的子民。耶和华回答他的子民说：看哪，我将五谷、新酒和油赐给你们，你们就必饱足，我也不再使你们在列国中受羞辱。我必使北方人远离你，驱赶他到干旱荒野，驱赶他的前卫到东海，驱赶他的后军到西海。</w:t>
      </w:r>
    </w:p>
    <w:p w14:paraId="6F301F83" w14:textId="77777777" w:rsidR="00F56366" w:rsidRPr="008650A2" w:rsidRDefault="00F56366">
      <w:pPr>
        <w:rPr>
          <w:sz w:val="26"/>
          <w:szCs w:val="26"/>
        </w:rPr>
      </w:pPr>
    </w:p>
    <w:p w14:paraId="2435E099" w14:textId="482383D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他的恶臭和污秽将会上升，因为他做了伟大的事情。嘿，主在中间停止了审判，驱散了敌军，并向犹大人民承诺，我将赐福而不是审判。他接着在第24节说，禾场必满有五谷，缸必因酒和油而倾覆。</w:t>
      </w:r>
    </w:p>
    <w:p w14:paraId="41F618BC" w14:textId="77777777" w:rsidR="00F56366" w:rsidRPr="008650A2" w:rsidRDefault="00F56366">
      <w:pPr>
        <w:rPr>
          <w:sz w:val="26"/>
          <w:szCs w:val="26"/>
        </w:rPr>
      </w:pPr>
    </w:p>
    <w:p w14:paraId="191FC542" w14:textId="07B5E29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我甚至会把蝗虫吃掉的年月还给你们。所以，上帝不仅不再降下审判，还消除了已经降临的审判的影响。在这场审判展开的过程中，上帝停了下来，不再降下审判。</w:t>
      </w:r>
    </w:p>
    <w:p w14:paraId="72DF2A19" w14:textId="77777777" w:rsidR="00F56366" w:rsidRPr="008650A2" w:rsidRDefault="00F56366">
      <w:pPr>
        <w:rPr>
          <w:sz w:val="26"/>
          <w:szCs w:val="26"/>
        </w:rPr>
      </w:pPr>
    </w:p>
    <w:p w14:paraId="765EF8F7" w14:textId="163DDD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主在耶利米书中想要做的正是同样的事情。如果人们会以某种方式回应他，在耶利米书第 5 章第 8 节中，听听这句话，看看这听起来是不是和上帝在约珥时代要求人们做的事情完全一样。在</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第 5 章《对不起》中</w:t>
      </w:r>
      <w:r xmlns:w="http://schemas.openxmlformats.org/wordprocessingml/2006/main" w:rsidR="0063146E">
        <w:rPr>
          <w:rFonts w:ascii="Calibri" w:eastAsia="Calibri" w:hAnsi="Calibri" w:cs="Calibri"/>
          <w:sz w:val="26"/>
          <w:szCs w:val="26"/>
        </w:rPr>
        <w:t xml:space="preserve">，第 4 章第 8 节说，为此，你们</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要披上</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麻布，哀号哀号，因为主的烈怒还没有从我们身上转消。</w:t>
      </w:r>
    </w:p>
    <w:p w14:paraId="34820D8C" w14:textId="77777777" w:rsidR="00F56366" w:rsidRPr="008650A2" w:rsidRDefault="00F56366">
      <w:pPr>
        <w:rPr>
          <w:sz w:val="26"/>
          <w:szCs w:val="26"/>
        </w:rPr>
      </w:pPr>
    </w:p>
    <w:p w14:paraId="7C4E8A66" w14:textId="09C3DBAE"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因此，在约珥的时代，我们有一个先知警告即将到来的审判的例子。他告诉人们要哀叹、要悲伤、要远离罪恶、要心碎，而不仅仅是履行仪式，而在审判即将展开的时候，当蝗虫已经到来，当军队磨砺武器准备投入战斗时，当人们回归上帝时，上帝却没有降下审判。在耶利米书第 8 章至第 10 章中，主发出了同样的呼唤；他提供了同样的机会，并警告他们即将到来的审判，但问题是犹大有心碎的问题。</w:t>
      </w:r>
    </w:p>
    <w:p w14:paraId="6C206363" w14:textId="77777777" w:rsidR="00F56366" w:rsidRPr="008650A2" w:rsidRDefault="00F56366">
      <w:pPr>
        <w:rPr>
          <w:sz w:val="26"/>
          <w:szCs w:val="26"/>
        </w:rPr>
      </w:pPr>
    </w:p>
    <w:p w14:paraId="3191C2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他们心中充满了对偶像的崇拜，因此他们无法摆脱自己的罪孽，因此，上帝将要降下审判。上帝将要毁灭这些崇拜偶像的人。我们在第 9 章第 14 节中看到，偶像崇拜是阻碍犹大转向上帝的问题所在，因此，第 10 章的一段经文将重点讨论偶像崇拜的徒劳性。</w:t>
      </w:r>
    </w:p>
    <w:p w14:paraId="3FDACEFE" w14:textId="77777777" w:rsidR="00F56366" w:rsidRPr="008650A2" w:rsidRDefault="00F56366">
      <w:pPr>
        <w:rPr>
          <w:sz w:val="26"/>
          <w:szCs w:val="26"/>
        </w:rPr>
      </w:pPr>
    </w:p>
    <w:p w14:paraId="4843B240" w14:textId="1B6A84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在这段经文中，我们直接讨论了阻碍犹大回归上帝并成为上帝希望他们成为的人的问题。因此，在第 10 章第 1 至 5 节中，先知只是提醒我们偶像崇拜的徒劳无益。以下是他对此的描述。</w:t>
      </w:r>
    </w:p>
    <w:p w14:paraId="681A2221" w14:textId="77777777" w:rsidR="00F56366" w:rsidRPr="008650A2" w:rsidRDefault="00F56366">
      <w:pPr>
        <w:rPr>
          <w:sz w:val="26"/>
          <w:szCs w:val="26"/>
        </w:rPr>
      </w:pPr>
    </w:p>
    <w:p w14:paraId="4D9C46DF" w14:textId="533C5A1B"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在第三节中，他说人们的习俗和异教行为都是虚空的；它们是水平的，这是旧约中用来描述偶像的词之一。它们只是风，它们不会帮助你，它们只是蒸气。工匠从森林里砍下一棵树，然后用斧头进行加工。</w:t>
      </w:r>
    </w:p>
    <w:p w14:paraId="7F57AEA7" w14:textId="77777777" w:rsidR="00F56366" w:rsidRPr="008650A2" w:rsidRDefault="00F56366">
      <w:pPr>
        <w:rPr>
          <w:sz w:val="26"/>
          <w:szCs w:val="26"/>
        </w:rPr>
      </w:pPr>
    </w:p>
    <w:p w14:paraId="61D42E1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他们用银和金装饰它，用锤子和钉子固定它，使它不能移动。他们的偶像就像黄瓜地里的稻草人。他们不能说话，必须被抱着，不能走路。</w:t>
      </w:r>
    </w:p>
    <w:p w14:paraId="23F9C250" w14:textId="77777777" w:rsidR="00F56366" w:rsidRPr="008650A2" w:rsidRDefault="00F56366">
      <w:pPr>
        <w:rPr>
          <w:sz w:val="26"/>
          <w:szCs w:val="26"/>
        </w:rPr>
      </w:pPr>
    </w:p>
    <w:p w14:paraId="3FA03E3F" w14:textId="28AFC12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不要害怕他们，因为他们不能作恶，也不能行善。偶像也帮不了你。现在，从某种意义上说，这里的先知正在进行一些相当尖锐的讽刺。</w:t>
      </w:r>
    </w:p>
    <w:p w14:paraId="0180BFCC" w14:textId="77777777" w:rsidR="00F56366" w:rsidRPr="008650A2" w:rsidRDefault="00F56366">
      <w:pPr>
        <w:rPr>
          <w:sz w:val="26"/>
          <w:szCs w:val="26"/>
        </w:rPr>
      </w:pPr>
    </w:p>
    <w:p w14:paraId="434A9E78" w14:textId="63D4810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古代近东的偶像崇拜者足够成熟，他们明白偶像本身并不是他们的上帝。上帝和代表上帝的偶像之间是有区别的。但有一种非常真实的感觉，即他们的神的存在与图像本身有关。</w:t>
      </w:r>
    </w:p>
    <w:p w14:paraId="20AE45A0" w14:textId="77777777" w:rsidR="00F56366" w:rsidRPr="008650A2" w:rsidRDefault="00F56366">
      <w:pPr>
        <w:rPr>
          <w:sz w:val="26"/>
          <w:szCs w:val="26"/>
        </w:rPr>
      </w:pPr>
    </w:p>
    <w:p w14:paraId="58B1DCDF" w14:textId="2B8989C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有一种称为为偶像张嘴或洗</w:t>
      </w:r>
      <w:r xmlns:w="http://schemas.openxmlformats.org/wordprocessingml/2006/main" w:rsidR="0063146E">
        <w:rPr>
          <w:rFonts w:ascii="Calibri" w:eastAsia="Calibri" w:hAnsi="Calibri" w:cs="Calibri"/>
          <w:sz w:val="26"/>
          <w:szCs w:val="26"/>
        </w:rPr>
        <w:t xml:space="preserve">嘴的奉献仪式，从某种意义上说，偶像被奉献给上帝，上帝的存在与偶像本身联系在一起。但事实上，这位上帝是由一个无生命的物体代表的，我的意思是，偶像崇拜者必须制造这个形象。对于耶利米来说，这提醒他相信这些偶像所代表的神是徒劳的。</w:t>
      </w:r>
    </w:p>
    <w:p w14:paraId="3A73375F" w14:textId="77777777" w:rsidR="00F56366" w:rsidRPr="008650A2" w:rsidRDefault="00F56366">
      <w:pPr>
        <w:rPr>
          <w:sz w:val="26"/>
          <w:szCs w:val="26"/>
        </w:rPr>
      </w:pPr>
    </w:p>
    <w:p w14:paraId="7120019D" w14:textId="3AD6AF3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先知以赛亚在以赛亚书 44 章和 47 章中也进行了同样的讽刺，他在其中谈到偶像崇拜的徒劳。他说，想象一下：一个人从树上砍下一根圆木，用它的一半在火中烧掉做饭，另一半则塑造成一个偶像。这反映了偶像崇拜的徒劳。</w:t>
      </w:r>
    </w:p>
    <w:p w14:paraId="73EAD686" w14:textId="77777777" w:rsidR="00F56366" w:rsidRPr="008650A2" w:rsidRDefault="00F56366">
      <w:pPr>
        <w:rPr>
          <w:sz w:val="26"/>
          <w:szCs w:val="26"/>
        </w:rPr>
      </w:pPr>
    </w:p>
    <w:p w14:paraId="1334C18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耶利米说，想想偶像不能做的所有事情。它不能说话，也不能行走。事实上，他们必须将其钉在基座上以确保它不会掉落。</w:t>
      </w:r>
    </w:p>
    <w:p w14:paraId="69F017DA" w14:textId="77777777" w:rsidR="00F56366" w:rsidRPr="008650A2" w:rsidRDefault="00F56366">
      <w:pPr>
        <w:rPr>
          <w:sz w:val="26"/>
          <w:szCs w:val="26"/>
        </w:rPr>
      </w:pPr>
    </w:p>
    <w:p w14:paraId="3ACFE38E" w14:textId="30A0F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他们不能</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作恶，</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也不能行善。为什么有人想要崇拜以此为代表的神呢？现在，在旧约中的某些地方，我相信圣经将承认存在精神力量，并且存在与偶像相关的精神存在。但在这里，我们的想法很简单：它们绝对什么都不是。</w:t>
      </w:r>
    </w:p>
    <w:p w14:paraId="5459A4DD" w14:textId="77777777" w:rsidR="00F56366" w:rsidRPr="008650A2" w:rsidRDefault="00F56366">
      <w:pPr>
        <w:rPr>
          <w:sz w:val="26"/>
          <w:szCs w:val="26"/>
        </w:rPr>
      </w:pPr>
    </w:p>
    <w:p w14:paraId="0E1689CE" w14:textId="31B2C1FF"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即使存在这些偶像所代表的精神力量，但与永恒的造物主、自存的上帝主相比，这些偶像和他们所代表的神明都算不了什么。在下一节，第 6 章到第 10 章，或者对不起，第 10 章第 6 到 10 节，只有主是神。第6至10节：主啊，没有人能比得上你。</w:t>
      </w:r>
    </w:p>
    <w:p w14:paraId="11B15D4F" w14:textId="77777777" w:rsidR="00F56366" w:rsidRPr="008650A2" w:rsidRDefault="00F56366">
      <w:pPr>
        <w:rPr>
          <w:sz w:val="26"/>
          <w:szCs w:val="26"/>
        </w:rPr>
      </w:pPr>
    </w:p>
    <w:p w14:paraId="5C555F6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你很棒。你的名字威力伟大。万国之王啊，谁不惧怕你呢？这是你应得的，因为在各国所有的智者中，在他们所有的王国中，没有人能与你相比。</w:t>
      </w:r>
    </w:p>
    <w:p w14:paraId="523941F0" w14:textId="77777777" w:rsidR="00F56366" w:rsidRPr="008650A2" w:rsidRDefault="00F56366">
      <w:pPr>
        <w:rPr>
          <w:sz w:val="26"/>
          <w:szCs w:val="26"/>
        </w:rPr>
      </w:pPr>
    </w:p>
    <w:p w14:paraId="79A380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他们既愚蠢又愚蠢。偶像的教导不过是木头。第10节，但主是真神。</w:t>
      </w:r>
    </w:p>
    <w:p w14:paraId="10811488" w14:textId="77777777" w:rsidR="00F56366" w:rsidRPr="008650A2" w:rsidRDefault="00F56366">
      <w:pPr>
        <w:rPr>
          <w:sz w:val="26"/>
          <w:szCs w:val="26"/>
        </w:rPr>
      </w:pPr>
    </w:p>
    <w:p w14:paraId="42FD72A8" w14:textId="0B6CEF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他是永生永存的王。他一发怒，就发生地震，列国都不能忍受他的愤慨。唯独主是全地的至高主宰。</w:t>
      </w:r>
    </w:p>
    <w:p w14:paraId="10247B4A" w14:textId="77777777" w:rsidR="00F56366" w:rsidRPr="008650A2" w:rsidRDefault="00F56366">
      <w:pPr>
        <w:rPr>
          <w:sz w:val="26"/>
          <w:szCs w:val="26"/>
        </w:rPr>
      </w:pPr>
    </w:p>
    <w:p w14:paraId="629A7AB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即使这些偶像确实代表神，它们也不是像主一样的神。它们不是永恒的。它们不是创造者。</w:t>
      </w:r>
    </w:p>
    <w:p w14:paraId="5B624DC4" w14:textId="77777777" w:rsidR="00F56366" w:rsidRPr="008650A2" w:rsidRDefault="00F56366">
      <w:pPr>
        <w:rPr>
          <w:sz w:val="26"/>
          <w:szCs w:val="26"/>
        </w:rPr>
      </w:pPr>
    </w:p>
    <w:p w14:paraId="654E342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它们不是独立存在的。它们没有像主那样掌控历史的主权，这也是以赛亚的观点。事实上，适合这些偶像的描述是它们愚蠢又愚昧。</w:t>
      </w:r>
    </w:p>
    <w:p w14:paraId="04331E0D" w14:textId="77777777" w:rsidR="00F56366" w:rsidRPr="008650A2" w:rsidRDefault="00F56366">
      <w:pPr>
        <w:rPr>
          <w:sz w:val="26"/>
          <w:szCs w:val="26"/>
        </w:rPr>
      </w:pPr>
    </w:p>
    <w:p w14:paraId="38148B73" w14:textId="6D25BD9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好的。先知在这篇布道中要强调的最后一点是，在第 1 至 5 节中，偶像是无用的，无能为力。第 6 至 10 节中，唯有耶和华是上帝。</w:t>
      </w:r>
    </w:p>
    <w:p w14:paraId="0736937F" w14:textId="77777777" w:rsidR="00F56366" w:rsidRPr="008650A2" w:rsidRDefault="00F56366">
      <w:pPr>
        <w:rPr>
          <w:sz w:val="26"/>
          <w:szCs w:val="26"/>
        </w:rPr>
      </w:pPr>
    </w:p>
    <w:p w14:paraId="53C5250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唯有主才是至高无上的。他是真正的主，也是唯一的主。在第 11 至 15 节中，证明唯有主才是创造者。</w:t>
      </w:r>
    </w:p>
    <w:p w14:paraId="4D29AE91" w14:textId="77777777" w:rsidR="00F56366" w:rsidRPr="008650A2" w:rsidRDefault="00F56366">
      <w:pPr>
        <w:rPr>
          <w:sz w:val="26"/>
          <w:szCs w:val="26"/>
        </w:rPr>
      </w:pPr>
    </w:p>
    <w:p w14:paraId="531ADFA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他是造物主。以色列信奉创世一神论。没有一位神像主。</w:t>
      </w:r>
    </w:p>
    <w:p w14:paraId="49029728" w14:textId="77777777" w:rsidR="00F56366" w:rsidRPr="008650A2" w:rsidRDefault="00F56366">
      <w:pPr>
        <w:rPr>
          <w:sz w:val="26"/>
          <w:szCs w:val="26"/>
        </w:rPr>
      </w:pPr>
    </w:p>
    <w:p w14:paraId="036DA7AF" w14:textId="25744A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无论那里可能有什么其他灵性存在和力量，唯独主是创造者、自存的神。所以，十一至十五节说，那些没有创造天地的神，必从地上和天下灭亡。是</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是主，用他的能力创造了大地，用他的智慧建立了世界，用他的理解铺张了诸天。</w:t>
      </w:r>
    </w:p>
    <w:p w14:paraId="20C6A95C" w14:textId="77777777" w:rsidR="00F56366" w:rsidRPr="008650A2" w:rsidRDefault="00F56366">
      <w:pPr>
        <w:rPr>
          <w:sz w:val="26"/>
          <w:szCs w:val="26"/>
        </w:rPr>
      </w:pPr>
    </w:p>
    <w:p w14:paraId="005BFE8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好的。唯独耶和华是以色列唯一需要敬拜的一位。以色列唯一需要给予荣耀和荣耀的人。</w:t>
      </w:r>
    </w:p>
    <w:p w14:paraId="644014D2" w14:textId="77777777" w:rsidR="00F56366" w:rsidRPr="008650A2" w:rsidRDefault="00F56366">
      <w:pPr>
        <w:rPr>
          <w:sz w:val="26"/>
          <w:szCs w:val="26"/>
        </w:rPr>
      </w:pPr>
    </w:p>
    <w:p w14:paraId="096BBAB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你知道，以色列需要完全信任他的祝福、保护和安全，因为只有耶和华才是创造者。这里有一个重要的联系，我们需要理解第11至15节中的内容，才能真正掌握旧约中偶像崇拜的神学。记住第 1 节到第 5 节，所有这些都是偶像做不到的。</w:t>
      </w:r>
    </w:p>
    <w:p w14:paraId="04E610F0" w14:textId="77777777" w:rsidR="00F56366" w:rsidRPr="008650A2" w:rsidRDefault="00F56366">
      <w:pPr>
        <w:rPr>
          <w:sz w:val="26"/>
          <w:szCs w:val="26"/>
        </w:rPr>
      </w:pPr>
    </w:p>
    <w:p w14:paraId="09248B9A" w14:textId="40818FF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偶像不会说话，不会移动，不会行善，也不会作恶。偶像是无能的。就像以利亚在迦密山上对巴力的先知说的，你们的神在哪里？当然，他可以在那里用讽刺的方式回答，他不在那里。</w:t>
      </w:r>
    </w:p>
    <w:p w14:paraId="5A0C4033" w14:textId="77777777" w:rsidR="00F56366" w:rsidRPr="008650A2" w:rsidRDefault="00F56366">
      <w:pPr>
        <w:rPr>
          <w:sz w:val="26"/>
          <w:szCs w:val="26"/>
        </w:rPr>
      </w:pPr>
    </w:p>
    <w:p w14:paraId="2307D9A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记住，在第二部分中，对偶像的描述中，唯独耶和华是神。偶像是愚昧和愚蠢的。好吧，听听他在第 14 和 15 节中对偶像崇拜者的看法。</w:t>
      </w:r>
    </w:p>
    <w:p w14:paraId="7F353EBE" w14:textId="77777777" w:rsidR="00F56366" w:rsidRPr="008650A2" w:rsidRDefault="00F56366">
      <w:pPr>
        <w:rPr>
          <w:sz w:val="26"/>
          <w:szCs w:val="26"/>
        </w:rPr>
      </w:pPr>
    </w:p>
    <w:p w14:paraId="38B4FAE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人人都是愚昧无知的。金匠都因自己的偶像而蒙羞，因为他的偶像是虚假的，里面没有气息。它们毫无价值，是迷惑人的作品。</w:t>
      </w:r>
    </w:p>
    <w:p w14:paraId="12096D52" w14:textId="77777777" w:rsidR="00F56366" w:rsidRPr="008650A2" w:rsidRDefault="00F56366">
      <w:pPr>
        <w:rPr>
          <w:sz w:val="26"/>
          <w:szCs w:val="26"/>
        </w:rPr>
      </w:pPr>
    </w:p>
    <w:p w14:paraId="0EB3A5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好吧，这就是耶利米的神学妙语。偶像是愚蠢的。因此，崇拜偶像的人也是如此。</w:t>
      </w:r>
    </w:p>
    <w:p w14:paraId="1CE5C5DE" w14:textId="77777777" w:rsidR="00F56366" w:rsidRPr="008650A2" w:rsidRDefault="00F56366">
      <w:pPr>
        <w:rPr>
          <w:sz w:val="26"/>
          <w:szCs w:val="26"/>
        </w:rPr>
      </w:pPr>
    </w:p>
    <w:p w14:paraId="35E487DA" w14:textId="43762F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在旧约中</w:t>
      </w:r>
      <w:r xmlns:w="http://schemas.openxmlformats.org/wordprocessingml/2006/main" w:rsidRPr="008650A2">
        <w:rPr>
          <w:rFonts w:ascii="Calibri" w:eastAsia="Calibri" w:hAnsi="Calibri" w:cs="Calibri"/>
          <w:sz w:val="26"/>
          <w:szCs w:val="26"/>
        </w:rPr>
        <w:t xml:space="preserve">审判偶像</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崇拜的方式是，那些崇拜这些空洞、愚蠢的神的人会变得像他们一样。</w:t>
      </w:r>
      <w:proofErr xmlns:w="http://schemas.openxmlformats.org/wordprocessingml/2006/main" w:type="gramStart"/>
    </w:p>
    <w:p w14:paraId="1B3C847F" w14:textId="77777777" w:rsidR="00F56366" w:rsidRPr="008650A2" w:rsidRDefault="00F56366">
      <w:pPr>
        <w:rPr>
          <w:sz w:val="26"/>
          <w:szCs w:val="26"/>
        </w:rPr>
      </w:pPr>
    </w:p>
    <w:p w14:paraId="7BB3CEDB"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在《出埃及记》第 32 章中，当以色列人跪拜金牛犊时，随后的经文至少四次描述他们成为顽固的叛逆者。比尔提醒我们，这实际上意味着摩西用顽固的母牛形象来描述人民。他们崇拜金牛犊。</w:t>
      </w:r>
    </w:p>
    <w:p w14:paraId="3C1395C7" w14:textId="77777777" w:rsidR="00F56366" w:rsidRPr="008650A2" w:rsidRDefault="00F56366">
      <w:pPr>
        <w:rPr>
          <w:sz w:val="26"/>
          <w:szCs w:val="26"/>
        </w:rPr>
      </w:pPr>
    </w:p>
    <w:p w14:paraId="5665D4A0" w14:textId="4EE344B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他们变得像倔强的牛一样。我认为诗篇 115 更明确地阐述了这一点。我们变得像我们所崇拜的东西。</w:t>
      </w:r>
    </w:p>
    <w:p w14:paraId="1B9AD618" w14:textId="77777777" w:rsidR="00F56366" w:rsidRPr="008650A2" w:rsidRDefault="00F56366">
      <w:pPr>
        <w:rPr>
          <w:sz w:val="26"/>
          <w:szCs w:val="26"/>
        </w:rPr>
      </w:pPr>
    </w:p>
    <w:p w14:paraId="1E1413A3" w14:textId="32DBE45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第四节说：他们的偶像是金的、银的，是人手所造的。他们有口却不能说话，有眼却不能看，有耳却不能听，有鼻却不能闻。</w:t>
      </w:r>
    </w:p>
    <w:p w14:paraId="0342218B" w14:textId="77777777" w:rsidR="00F56366" w:rsidRPr="008650A2" w:rsidRDefault="00F56366">
      <w:pPr>
        <w:rPr>
          <w:sz w:val="26"/>
          <w:szCs w:val="26"/>
        </w:rPr>
      </w:pPr>
    </w:p>
    <w:p w14:paraId="1B0D96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他们有手，却不能感觉。他们能感觉，却不能行走。他们有脚，却不能行走。</w:t>
      </w:r>
    </w:p>
    <w:p w14:paraId="734DF820" w14:textId="77777777" w:rsidR="00F56366" w:rsidRPr="008650A2" w:rsidRDefault="00F56366">
      <w:pPr>
        <w:rPr>
          <w:sz w:val="26"/>
          <w:szCs w:val="26"/>
        </w:rPr>
      </w:pPr>
    </w:p>
    <w:p w14:paraId="1134D7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它们的喉咙里没有发出声音。你听到耶利米那里的稻草人和瓜田的形象了吗？好的，但这是第八节的重点。那些制造它们的人会变得像它们一样。</w:t>
      </w:r>
    </w:p>
    <w:p w14:paraId="332983CE" w14:textId="77777777" w:rsidR="00F56366" w:rsidRPr="008650A2" w:rsidRDefault="00F56366">
      <w:pPr>
        <w:rPr>
          <w:sz w:val="26"/>
          <w:szCs w:val="26"/>
        </w:rPr>
      </w:pPr>
    </w:p>
    <w:p w14:paraId="5AB23706" w14:textId="167D279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所有信靠他们的人也是如此。这正是耶利米在这里所说的。看，我知道这是你们的偶像崇拜。这是你们对这些其他神的虔诚。</w:t>
      </w:r>
    </w:p>
    <w:p w14:paraId="01F5BC12" w14:textId="77777777" w:rsidR="00F56366" w:rsidRPr="008650A2" w:rsidRDefault="00F56366">
      <w:pPr>
        <w:rPr>
          <w:sz w:val="26"/>
          <w:szCs w:val="26"/>
        </w:rPr>
      </w:pPr>
    </w:p>
    <w:p w14:paraId="4B3CBE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这就是你心肠顽固的原因。这就是你拒绝转向神的原因。但你需要明白的是，你对这些偶像的崇拜使你变得愚昧和愚蠢。</w:t>
      </w:r>
    </w:p>
    <w:p w14:paraId="746BDF45" w14:textId="77777777" w:rsidR="00F56366" w:rsidRPr="008650A2" w:rsidRDefault="00F56366">
      <w:pPr>
        <w:rPr>
          <w:sz w:val="26"/>
          <w:szCs w:val="26"/>
        </w:rPr>
      </w:pPr>
    </w:p>
    <w:p w14:paraId="6961448A" w14:textId="30D6DCA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让你的灵性变得迟钝，因为当你崇拜那些看不见、听不见、说不出话、不知道、不能做对或错的神时，你就会变得像他们一样。所以，第八章到第十章的主题之一是以色列变得愚蠢。犹大变得愚蠢，是因为他们虔诚、侍奉和崇拜这些虚无的神。</w:t>
      </w:r>
    </w:p>
    <w:p w14:paraId="538F4051" w14:textId="77777777" w:rsidR="00F56366" w:rsidRPr="008650A2" w:rsidRDefault="00F56366">
      <w:pPr>
        <w:rPr>
          <w:sz w:val="26"/>
          <w:szCs w:val="26"/>
        </w:rPr>
      </w:pPr>
    </w:p>
    <w:p w14:paraId="39A349A1" w14:textId="74DC47E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耶利米在这些章节中不断重复以色列缺乏理智的论点。任何有智慧的人都会看到需要远离他们的偶像，但犹大缺乏这样做的知识，因为他们崇拜的神本身就是愚蠢的。第八章第七节说：天上的鹳鸟也知道它的时令，鹤中的斑鸠和燕子也守住它们的时令。</w:t>
      </w:r>
    </w:p>
    <w:p w14:paraId="484C7609" w14:textId="77777777" w:rsidR="00F56366" w:rsidRPr="008650A2" w:rsidRDefault="00F56366">
      <w:pPr>
        <w:rPr>
          <w:sz w:val="26"/>
          <w:szCs w:val="26"/>
        </w:rPr>
      </w:pPr>
    </w:p>
    <w:p w14:paraId="38591B3A" w14:textId="41BF8E2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他们服从自己的本性和上帝植入他们身上的东西。他们有智慧做到这一点。</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已将其植入到他的创造物中，但我的人民不知道主的规则。</w:t>
      </w:r>
    </w:p>
    <w:p w14:paraId="4D763F62" w14:textId="77777777" w:rsidR="00F56366" w:rsidRPr="008650A2" w:rsidRDefault="00F56366">
      <w:pPr>
        <w:rPr>
          <w:sz w:val="26"/>
          <w:szCs w:val="26"/>
        </w:rPr>
      </w:pPr>
    </w:p>
    <w:p w14:paraId="4C6A7F19" w14:textId="29E8CE1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确实，他们崇拜偶像，变得比动物还愚蠢。他们不像天上的鸟儿那么聪明，知道如何听上帝的话。第八节，你怎能说我们有智慧，主的律法与我们同在，但看哪，文士的说谎笔使它变成了谎言。</w:t>
      </w:r>
    </w:p>
    <w:p w14:paraId="2C9ABC86" w14:textId="77777777" w:rsidR="00F56366" w:rsidRPr="008650A2" w:rsidRDefault="00F56366">
      <w:pPr>
        <w:rPr>
          <w:sz w:val="26"/>
          <w:szCs w:val="26"/>
        </w:rPr>
      </w:pPr>
    </w:p>
    <w:p w14:paraId="473F1D5F" w14:textId="7C15897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我们不知道这里的文士是否真的改变了文本，但那些被赋予责任教导上帝之言的人改变了其含义。他们削弱了审判的信息，只关注祝福的信息，结果，他们的智者变得愚蠢。第九章第 12 至 14 节，谁是如此聪明，能明白这一点？耶和华的口对谁说了话，使他可以宣告？为什么这片土地被毁坏，像荒野一样荒废？嘿，智者应该能够弄清楚为什么我们会经历这么多困难，而显而易见的答案是我们没有服从上帝，但是因为我们有一颗献身于偶像的心，我们看不到应该摆在我们面前的明显问题。</w:t>
      </w:r>
    </w:p>
    <w:p w14:paraId="5B56A44B" w14:textId="77777777" w:rsidR="00F56366" w:rsidRPr="008650A2" w:rsidRDefault="00F56366">
      <w:pPr>
        <w:rPr>
          <w:sz w:val="26"/>
          <w:szCs w:val="26"/>
        </w:rPr>
      </w:pPr>
    </w:p>
    <w:p w14:paraId="25E9C8D5" w14:textId="0AB0259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第九章第 23 和 24 节，智慧人不要夸耀他的智慧。勇士不要夸耀他的勇力。财主不要夸耀他的财富，夸耀的人却要夸耀他明白我，认识我。</w:t>
      </w:r>
    </w:p>
    <w:p w14:paraId="14CA6953" w14:textId="77777777" w:rsidR="00F56366" w:rsidRPr="008650A2" w:rsidRDefault="00F56366">
      <w:pPr>
        <w:rPr>
          <w:sz w:val="26"/>
          <w:szCs w:val="26"/>
        </w:rPr>
      </w:pPr>
    </w:p>
    <w:p w14:paraId="343755BE" w14:textId="229E13D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你看，他们失去了真正的知识，因为他们不认识真正的神。他们失去了辨别善恶的能力，因为偶像不能行善，而偶像不能行恶。他们失去了理解神为何要带来审判的能力，他们失去了意识到我们需要回归神，因为我们给自己带来了灾难的意识。</w:t>
      </w:r>
    </w:p>
    <w:p w14:paraId="49E12387" w14:textId="77777777" w:rsidR="00F56366" w:rsidRPr="008650A2" w:rsidRDefault="00F56366">
      <w:pPr>
        <w:rPr>
          <w:sz w:val="26"/>
          <w:szCs w:val="26"/>
        </w:rPr>
      </w:pPr>
    </w:p>
    <w:p w14:paraId="5D1CD326" w14:textId="25FE56A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偶像崇拜导致了这一切。第九章第三节写道：他们像弓一样弯曲舌头。地上充斥着谎言而非真理，因为他们作恶多端，不认识我，这是耶和华说的。</w:t>
      </w:r>
    </w:p>
    <w:p w14:paraId="35DD423B" w14:textId="77777777" w:rsidR="00F56366" w:rsidRPr="008650A2" w:rsidRDefault="00F56366">
      <w:pPr>
        <w:rPr>
          <w:sz w:val="26"/>
          <w:szCs w:val="26"/>
        </w:rPr>
      </w:pPr>
    </w:p>
    <w:p w14:paraId="04429A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他们已经远离了真正的知识源泉，而这些知识可以帮助他们理解善与恶的区别。第九章第六节，压迫上加压迫，欺骗上加欺骗，他们拒绝认识我，这是主的宣告。他们已经切断了自己与知识的真正来源的联系。</w:t>
      </w:r>
    </w:p>
    <w:p w14:paraId="0A362AB0" w14:textId="77777777" w:rsidR="00F56366" w:rsidRPr="008650A2" w:rsidRDefault="00F56366">
      <w:pPr>
        <w:rPr>
          <w:sz w:val="26"/>
          <w:szCs w:val="26"/>
        </w:rPr>
      </w:pPr>
    </w:p>
    <w:p w14:paraId="5B104AF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现在，我想花几分钟谈谈偶像崇拜的本质，并尝试将其应用到我们的生活中。犹大的偶像崇拜不仅仅是一种相互竞争的神学。这不仅仅是关于，我是一神论者还是多神论者？但实际上，偶像崇拜涉及一种生活方式策略，先知说这是绝对愚蠢的。</w:t>
      </w:r>
    </w:p>
    <w:p w14:paraId="1B1A0729" w14:textId="77777777" w:rsidR="00F56366" w:rsidRPr="008650A2" w:rsidRDefault="00F56366">
      <w:pPr>
        <w:rPr>
          <w:sz w:val="26"/>
          <w:szCs w:val="26"/>
        </w:rPr>
      </w:pPr>
    </w:p>
    <w:p w14:paraId="5091604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我认为，在古代以色列，偶像崇拜在某种程度上反映在我们的生活中，是一种旨在如何获得我们认为需要的东西的策略，使</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生活变得有意义和有意义。我在研究旧约中的偶像崇拜时注意到，它常常与一些人所说的邪恶的三位一体：金钱、性和权力联系在一起。以色列人崇拜偶像。</w:t>
      </w:r>
    </w:p>
    <w:p w14:paraId="74282A7C" w14:textId="77777777" w:rsidR="00F56366" w:rsidRPr="008650A2" w:rsidRDefault="00F56366">
      <w:pPr>
        <w:rPr>
          <w:sz w:val="26"/>
          <w:szCs w:val="26"/>
        </w:rPr>
      </w:pPr>
    </w:p>
    <w:p w14:paraId="43F2BFF2" w14:textId="3820D3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他们崇拜巴力作为风暴之神，因为他们相信巴力会给他们带来财富和财产。何西阿书第二章第五节，神赐给他们酒、五谷和丰收，他们转身将这些归还给巴力，因为他们相信巴力是把这些赐给他们的。耶利米书 44 章 16 至 18 节。</w:t>
      </w:r>
    </w:p>
    <w:p w14:paraId="52BA8C24" w14:textId="77777777" w:rsidR="00F56366" w:rsidRPr="008650A2" w:rsidRDefault="00F56366">
      <w:pPr>
        <w:rPr>
          <w:sz w:val="26"/>
          <w:szCs w:val="26"/>
        </w:rPr>
      </w:pPr>
    </w:p>
    <w:p w14:paraId="599F2A2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当我们向天后献祭并进行异教仪式时，一切进展顺利。当约西亚推行这些宗教改革时，事情开始变得糟糕。我们将回到旧的方式。</w:t>
      </w:r>
    </w:p>
    <w:p w14:paraId="4A2000CA" w14:textId="77777777" w:rsidR="00F56366" w:rsidRPr="008650A2" w:rsidRDefault="00F56366">
      <w:pPr>
        <w:rPr>
          <w:sz w:val="26"/>
          <w:szCs w:val="26"/>
        </w:rPr>
      </w:pPr>
    </w:p>
    <w:p w14:paraId="48CB26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偶像崇拜与性的实践和获得有关。迦南的生育神会保佑他们多子多孙。在犹大，在君主制分裂时期，考古学家在犹大人民的房屋和住宅下发现了数百个这些生育女神的雕像。</w:t>
      </w:r>
    </w:p>
    <w:p w14:paraId="3484F35A" w14:textId="77777777" w:rsidR="00F56366" w:rsidRPr="008650A2" w:rsidRDefault="00F56366">
      <w:pPr>
        <w:rPr>
          <w:sz w:val="26"/>
          <w:szCs w:val="26"/>
        </w:rPr>
      </w:pPr>
    </w:p>
    <w:p w14:paraId="6B789D75" w14:textId="7049CD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妇女们崇拜这些神，因为她们相信这些神会给她们带来孩子。与此同时，对生育神的崇拜将性不道德、卖淫和生育仪式带入了崇拜本身。神所设计的事物不应该成为以色列敬拜的一部分。</w:t>
      </w:r>
    </w:p>
    <w:p w14:paraId="0D3D8293" w14:textId="77777777" w:rsidR="00F56366" w:rsidRPr="008650A2" w:rsidRDefault="00F56366">
      <w:pPr>
        <w:rPr>
          <w:sz w:val="26"/>
          <w:szCs w:val="26"/>
        </w:rPr>
      </w:pPr>
    </w:p>
    <w:p w14:paraId="0BC6F8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它把性带入了他们的生活，而不必遵守上帝赋予他们的道德准则。我可以想象，如果我们在今天的文化中推广这种宗教，那也是现代文化的哲学。偶像崇拜也与权力的获取有关。</w:t>
      </w:r>
    </w:p>
    <w:p w14:paraId="6B3CE6F1" w14:textId="77777777" w:rsidR="00F56366" w:rsidRPr="008650A2" w:rsidRDefault="00F56366">
      <w:pPr>
        <w:rPr>
          <w:sz w:val="26"/>
          <w:szCs w:val="26"/>
        </w:rPr>
      </w:pPr>
    </w:p>
    <w:p w14:paraId="1A749D12" w14:textId="5A56794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以色列的国王渴望占有这些神的力量。在《列王纪下》第 3 章中，我们看到摩押王在一次战争期间将他的儿子献祭在城墙上，因为他想要从那个神那里得到力量。犹大、亚哈斯和玛拿西的国王也对他们的儿子做了同样的事情，因为他们想要这些神赋予的力量。</w:t>
      </w:r>
    </w:p>
    <w:p w14:paraId="06BA7636" w14:textId="77777777" w:rsidR="00F56366" w:rsidRPr="008650A2" w:rsidRDefault="00F56366">
      <w:pPr>
        <w:rPr>
          <w:sz w:val="26"/>
          <w:szCs w:val="26"/>
        </w:rPr>
      </w:pPr>
    </w:p>
    <w:p w14:paraId="3A55B1B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亚哈斯与亚述结盟，并将亚述祭坛带到耶路撒冷，因为这将赋予他唯有耶和华所没有的权力。亚哈与耶洗别结婚，并与她的父亲结盟，她的父亲是巴力崇拜者，因为</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推罗王</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是一位强大的政治人物。耶洗别提倡巴力崇拜，因为这是扩大国王权力的一种方式。</w:t>
      </w:r>
    </w:p>
    <w:p w14:paraId="048F6086" w14:textId="77777777" w:rsidR="00F56366" w:rsidRPr="008650A2" w:rsidRDefault="00F56366">
      <w:pPr>
        <w:rPr>
          <w:sz w:val="26"/>
          <w:szCs w:val="26"/>
        </w:rPr>
      </w:pPr>
    </w:p>
    <w:p w14:paraId="0B769A2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如果一个人不想以国王的身份将他的葡萄园卖给你，那么你就有权拿走它。偶像承诺力量。耶利米和先知以及主本人希望人们看到的是，这是一种愚蠢的生活方式。</w:t>
      </w:r>
    </w:p>
    <w:p w14:paraId="60045063" w14:textId="77777777" w:rsidR="00F56366" w:rsidRPr="008650A2" w:rsidRDefault="00F56366">
      <w:pPr>
        <w:rPr>
          <w:sz w:val="26"/>
          <w:szCs w:val="26"/>
        </w:rPr>
      </w:pPr>
    </w:p>
    <w:p w14:paraId="208CC2B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你会试图获得这些东西，它们会在你的生活中成为邪恶的三位一体，因为你指望这些神以非法的方式提供它们。现实是，如果我们以上帝将我们设计为人类的方式来看待圣经，我就不相信金钱、性和权力是邪恶的三位一体。如果使用得当，当上帝是这些事物的源头时，它们就是上帝的礼物。</w:t>
      </w:r>
    </w:p>
    <w:p w14:paraId="53172E77" w14:textId="77777777" w:rsidR="00F56366" w:rsidRPr="008650A2" w:rsidRDefault="00F56366">
      <w:pPr>
        <w:rPr>
          <w:sz w:val="26"/>
          <w:szCs w:val="26"/>
        </w:rPr>
      </w:pPr>
    </w:p>
    <w:p w14:paraId="3B5E5D5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上帝赐福给他的子民，赐予流奶与蜜的应许之地。上帝保佑他们繁荣昌盛。上帝创造性是为了在婚姻关系中表达他自己的爱。</w:t>
      </w:r>
    </w:p>
    <w:p w14:paraId="2E302288" w14:textId="77777777" w:rsidR="00F56366" w:rsidRPr="008650A2" w:rsidRDefault="00F56366">
      <w:pPr>
        <w:rPr>
          <w:sz w:val="26"/>
          <w:szCs w:val="26"/>
        </w:rPr>
      </w:pPr>
    </w:p>
    <w:p w14:paraId="07A99746" w14:textId="7B14AD9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上帝创造了力量，并为我们创造了上帝的形象，以便我们能够成为他的副摄政者并统治和统治。因此，当我们认识到神是这些事物的源头时，这些事物就可以用来行善。如果我们认识到上帝是我们财富的源泉，它就会使我们能够慷慨地对待我们的财富，因为我们意识到上帝会照顾我们。</w:t>
      </w:r>
    </w:p>
    <w:p w14:paraId="101D0012" w14:textId="77777777" w:rsidR="00F56366" w:rsidRPr="008650A2" w:rsidRDefault="00F56366">
      <w:pPr>
        <w:rPr>
          <w:sz w:val="26"/>
          <w:szCs w:val="26"/>
        </w:rPr>
      </w:pPr>
    </w:p>
    <w:p w14:paraId="43986963" w14:textId="1ED2007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如果我们认识到神是用性和爱以及由此产生的享受和快乐来祝福我们的那一位，我们就可以在婚姻中将自己奉献给对方，这可以成为无私的美丽表达。如果上帝不被认为是性的源头，那么性只是另一种方式，让我们用自己的快乐来消耗自己，利用人或任何东西来满足我们自己的需要。如果使用得当，权力可以造福社会并促进其他人发挥他们的天赋和能力。</w:t>
      </w:r>
    </w:p>
    <w:p w14:paraId="490FD34E" w14:textId="77777777" w:rsidR="00F56366" w:rsidRPr="008650A2" w:rsidRDefault="00F56366">
      <w:pPr>
        <w:rPr>
          <w:sz w:val="26"/>
          <w:szCs w:val="26"/>
        </w:rPr>
      </w:pPr>
    </w:p>
    <w:p w14:paraId="7F2A3717" w14:textId="5CC44C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但如果权力不是来自上帝，那么它就会变成我们用来压迫、伤害和施暴的东西。因此，偶像崇拜不仅是获取这些东西的错误策略。它也是使用这些东西的错误策略。</w:t>
      </w:r>
    </w:p>
    <w:p w14:paraId="119072CE" w14:textId="77777777" w:rsidR="00F56366" w:rsidRPr="008650A2" w:rsidRDefault="00F56366">
      <w:pPr>
        <w:rPr>
          <w:sz w:val="26"/>
          <w:szCs w:val="26"/>
        </w:rPr>
      </w:pPr>
    </w:p>
    <w:p w14:paraId="6D910FA4" w14:textId="0FCB3CF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在以色列，人们将偶像视为能给他们生命中最重要的东西，无论是金钱、性、权力还是其他任何东西，我们发现他们变得绝望，并以错误的方式使用这些东西，因为他们永远无法，他们所信任的神永远无法提供他们真正想要的东西。他们希望巴力能给他们带来财富和繁荣。看看犹大即将经历的贫穷和贫困吧，因为他们崇拜这些其他的神。</w:t>
      </w:r>
    </w:p>
    <w:p w14:paraId="7111F95E" w14:textId="77777777" w:rsidR="00F56366" w:rsidRPr="008650A2" w:rsidRDefault="00F56366">
      <w:pPr>
        <w:rPr>
          <w:sz w:val="26"/>
          <w:szCs w:val="26"/>
        </w:rPr>
      </w:pPr>
    </w:p>
    <w:p w14:paraId="59986F7A" w14:textId="02EEA17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他们这个民族将彻底被毁灭。他们指望神为他们提供性。当神没有以他们想要或需要的方式提供性时，他们变得绝望，他们实际上把性带入了他们的崇拜中。</w:t>
      </w:r>
    </w:p>
    <w:p w14:paraId="47F97D8D" w14:textId="77777777" w:rsidR="00F56366" w:rsidRPr="008650A2" w:rsidRDefault="00F56366">
      <w:pPr>
        <w:rPr>
          <w:sz w:val="26"/>
          <w:szCs w:val="26"/>
        </w:rPr>
      </w:pPr>
    </w:p>
    <w:p w14:paraId="49526915" w14:textId="1074DC8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当他们指望这些偶像能给他们带来权力</w:t>
      </w:r>
      <w:r xmlns:w="http://schemas.openxmlformats.org/wordprocessingml/2006/main" w:rsidR="00EE18D7">
        <w:rPr>
          <w:rFonts w:ascii="Calibri" w:eastAsia="Calibri" w:hAnsi="Calibri" w:cs="Calibri"/>
          <w:sz w:val="26"/>
          <w:szCs w:val="26"/>
        </w:rPr>
        <w:t xml:space="preserve">、保护和安全时，他们发现这行不通。第八章第一至三节生动地提醒了我们这一点。它提醒我们，犹大的国王和人民已经开始崇拜星星所代表的神。</w:t>
      </w:r>
    </w:p>
    <w:p w14:paraId="799622D1" w14:textId="77777777" w:rsidR="00F56366" w:rsidRPr="008650A2" w:rsidRDefault="00F56366">
      <w:pPr>
        <w:rPr>
          <w:sz w:val="26"/>
          <w:szCs w:val="26"/>
        </w:rPr>
      </w:pPr>
    </w:p>
    <w:p w14:paraId="0FC2A41D" w14:textId="5F5EEBB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而对这些星体神的崇拜可以给我们带来上帝无法提供的保护和力量。主是这样说的：这个策略有效吗？耶和华说，到那时，犹大列王的骸骨、首领的骸骨、祭司的骸骨、先知的骸骨，并耶路撒冷居民的骸骨，必从坟墓中取出来，它们将被散布在太阳、月亮和天上所有的万象面前，它们是它们所热爱和服务的，它们是它们所追求的，它们是它们所寻求和崇拜的，它们不会被聚集或埋葬。他们将变得像地面上的粪便一样。</w:t>
      </w:r>
    </w:p>
    <w:p w14:paraId="391EAD80" w14:textId="77777777" w:rsidR="00F56366" w:rsidRPr="008650A2" w:rsidRDefault="00F56366">
      <w:pPr>
        <w:rPr>
          <w:sz w:val="26"/>
          <w:szCs w:val="26"/>
        </w:rPr>
      </w:pPr>
    </w:p>
    <w:p w14:paraId="68F2CD7B" w14:textId="40B04D3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在古代近东，你可能经历的最严重的诅咒之一就是得不到适当的埋葬。他们的尸体将从坟墓中取出，放在他们崇拜的星星、太阳和月亮前。那些东西并不能保护他们。</w:t>
      </w:r>
    </w:p>
    <w:p w14:paraId="45C1DA8C" w14:textId="77777777" w:rsidR="00F56366" w:rsidRPr="008650A2" w:rsidRDefault="00F56366">
      <w:pPr>
        <w:rPr>
          <w:sz w:val="26"/>
          <w:szCs w:val="26"/>
        </w:rPr>
      </w:pPr>
    </w:p>
    <w:p w14:paraId="38EA1828" w14:textId="1911A7F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所以，偶像崇拜是一种愚蠢的人生策略。它会教你以错误的方式获取生活中最重要的东西，也会教你以错误的方式使用这些东西，因为你会变得绝望。这些偶像最终不会提供你真正想要的东西。</w:t>
      </w:r>
    </w:p>
    <w:p w14:paraId="07AD9492" w14:textId="77777777" w:rsidR="00F56366" w:rsidRPr="008650A2" w:rsidRDefault="00F56366">
      <w:pPr>
        <w:rPr>
          <w:sz w:val="26"/>
          <w:szCs w:val="26"/>
        </w:rPr>
      </w:pPr>
    </w:p>
    <w:p w14:paraId="292956F1" w14:textId="2FAA4CB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这就是发生在以色列人身上的事。为了使这一点与我们今天的生活息息相关，蒂姆·凯勒在他的《假神》一书中提醒我们，我们用许多错误的策略来获取金钱、性、权力或所有这些东西。我前段时间读凯勒的书时，它提醒我们，任何时候，我们指望上帝以外的其他东西来提供生活中最重要的东西，提供安全感和意义，我们就会变得绝望，因为那些偶像不会让我们满意。</w:t>
      </w:r>
    </w:p>
    <w:p w14:paraId="31F93458" w14:textId="77777777" w:rsidR="00F56366" w:rsidRPr="008650A2" w:rsidRDefault="00F56366">
      <w:pPr>
        <w:rPr>
          <w:sz w:val="26"/>
          <w:szCs w:val="26"/>
        </w:rPr>
      </w:pPr>
    </w:p>
    <w:p w14:paraId="4059D0D0" w14:textId="285EE2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他们不会提供。所以，凯勒谈到了认同偶像。只有当我能被爱和尊重时，生活才有意义。</w:t>
      </w:r>
    </w:p>
    <w:p w14:paraId="50AC81EB" w14:textId="77777777" w:rsidR="00F56366" w:rsidRPr="008650A2" w:rsidRDefault="00F56366">
      <w:pPr>
        <w:rPr>
          <w:sz w:val="26"/>
          <w:szCs w:val="26"/>
        </w:rPr>
      </w:pPr>
    </w:p>
    <w:p w14:paraId="050103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成就崇拜、工作崇拜、宗教崇拜，甚至宗教本身、非宗教崇拜、舒适崇拜、家庭崇拜、关系崇拜，我必须拥有这些东西才能得到祝福。这是错误的人生策略。最终，即使你找到了这些东西，你也会发现它们无法像上帝那样让你满意。</w:t>
      </w:r>
    </w:p>
    <w:p w14:paraId="12F85A2D" w14:textId="77777777" w:rsidR="00F56366" w:rsidRPr="008650A2" w:rsidRDefault="00F56366">
      <w:pPr>
        <w:rPr>
          <w:sz w:val="26"/>
          <w:szCs w:val="26"/>
        </w:rPr>
      </w:pPr>
    </w:p>
    <w:p w14:paraId="5CA829E4" w14:textId="3C796F5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因此，我们来看看耶利米时代的犹大人民。我们看到人们过着错误的生活方式，使用错误的策略，相信错误的事物来获得安全感和意义。凯勒提醒我们，我将以此作为结束语，</w:t>
      </w:r>
      <w:r xmlns:w="http://schemas.openxmlformats.org/wordprocessingml/2006/main" w:rsidR="00000000" w:rsidRPr="008650A2">
        <w:rPr>
          <w:rFonts w:ascii="Calibri" w:eastAsia="Calibri" w:hAnsi="Calibri" w:cs="Calibri"/>
          <w:sz w:val="26"/>
          <w:szCs w:val="26"/>
        </w:rPr>
        <w:lastRenderedPageBreak xmlns:w="http://schemas.openxmlformats.org/wordprocessingml/2006/main"/>
      </w:r>
      <w:r xmlns:w="http://schemas.openxmlformats.org/wordprocessingml/2006/main" w:rsidR="00000000" w:rsidRPr="008650A2">
        <w:rPr>
          <w:rFonts w:ascii="Calibri" w:eastAsia="Calibri" w:hAnsi="Calibri" w:cs="Calibri"/>
          <w:sz w:val="26"/>
          <w:szCs w:val="26"/>
        </w:rPr>
        <w:t xml:space="preserve">当我们求助于上帝以外的任何事物来满足我们内心和生活中最深切的需求时，我们也会做同样的事情。</w:t>
      </w:r>
    </w:p>
    <w:p w14:paraId="3A5BFCD9" w14:textId="77777777" w:rsidR="00F56366" w:rsidRPr="008650A2" w:rsidRDefault="00F56366">
      <w:pPr>
        <w:rPr>
          <w:sz w:val="26"/>
          <w:szCs w:val="26"/>
        </w:rPr>
      </w:pPr>
    </w:p>
    <w:p w14:paraId="75FFF5A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他说，如果你把你的生活和你的身份集中在你的配偶和伴侣身上，你就会在情感上依赖、嫉妒和控制。别人的问题会让你难以承受。如果你把你的生活和你的身份集中在你的家庭和你的孩子身上，你就会试图通过你的孩子来过你的生活，直到他们怨恨你并且没有自己的自我。</w:t>
      </w:r>
    </w:p>
    <w:p w14:paraId="77812724" w14:textId="77777777" w:rsidR="00F56366" w:rsidRPr="008650A2" w:rsidRDefault="00F56366">
      <w:pPr>
        <w:rPr>
          <w:sz w:val="26"/>
          <w:szCs w:val="26"/>
        </w:rPr>
      </w:pPr>
    </w:p>
    <w:p w14:paraId="30C797E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最坏的情况是，当他们令你不高兴时，你可能会虐待他们。如果你把你的生活和你的身份集中在你的工作和事业上，你就会成为一个有动力的工作狂和一个无聊、肤浅的人。最坏的情况是，你会失去家人和朋友。</w:t>
      </w:r>
    </w:p>
    <w:p w14:paraId="741C1EB5" w14:textId="77777777" w:rsidR="00F56366" w:rsidRPr="008650A2" w:rsidRDefault="00F56366">
      <w:pPr>
        <w:rPr>
          <w:sz w:val="26"/>
          <w:szCs w:val="26"/>
        </w:rPr>
      </w:pPr>
    </w:p>
    <w:p w14:paraId="75D30E1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如果你的事业进展不顺利，你就会陷入深度抑郁。如果你的生活以身份、金钱和财产为中心，你就会被对金钱的担忧或嫉妒所吞噬。你会愿意做不道德的事情来维持你的生活方式，这最终会毁掉你的生活。</w:t>
      </w:r>
    </w:p>
    <w:p w14:paraId="3CD1AB94" w14:textId="77777777" w:rsidR="00F56366" w:rsidRPr="008650A2" w:rsidRDefault="00F56366">
      <w:pPr>
        <w:rPr>
          <w:sz w:val="26"/>
          <w:szCs w:val="26"/>
        </w:rPr>
      </w:pPr>
    </w:p>
    <w:p w14:paraId="52B03165" w14:textId="5F578A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如果你将生活和身份集中在快乐、满足和舒适上，你会发现自己对某些东西上瘾了。你会被逃避生活的艰辛所束缚。如果你将生活和身份集中在人际关系和认可上，你会不断受到批评的伤害，从而不断失去朋友。</w:t>
      </w:r>
    </w:p>
    <w:p w14:paraId="4C63C75B" w14:textId="77777777" w:rsidR="00F56366" w:rsidRPr="008650A2" w:rsidRDefault="00F56366">
      <w:pPr>
        <w:rPr>
          <w:sz w:val="26"/>
          <w:szCs w:val="26"/>
        </w:rPr>
      </w:pPr>
    </w:p>
    <w:p w14:paraId="2AE3DBD5" w14:textId="2CC66CB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你会害怕与他人对抗，因此，你会成为一个无用的朋友。如果你将自己的生活和身份集中在一个崇高的事业上，你就会把世界分为好人和坏人，并妖魔化你的对手。讽刺的是，你会被你的敌人控制。</w:t>
      </w:r>
    </w:p>
    <w:p w14:paraId="027531D4" w14:textId="77777777" w:rsidR="00F56366" w:rsidRPr="008650A2" w:rsidRDefault="00F56366">
      <w:pPr>
        <w:rPr>
          <w:sz w:val="26"/>
          <w:szCs w:val="26"/>
        </w:rPr>
      </w:pPr>
    </w:p>
    <w:p w14:paraId="6505556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没有它们，你就没有目标。如果你以宗教和道德为生活和身份的中心，如果你按照自己的道德标准生活，你就会变得骄傲、自以为是和残忍。如果你不按照自己的道德标准生活，你的罪恶感将极其强烈。</w:t>
      </w:r>
    </w:p>
    <w:p w14:paraId="18A92909" w14:textId="77777777" w:rsidR="00F56366" w:rsidRPr="008650A2" w:rsidRDefault="00F56366">
      <w:pPr>
        <w:rPr>
          <w:sz w:val="26"/>
          <w:szCs w:val="26"/>
        </w:rPr>
      </w:pPr>
    </w:p>
    <w:p w14:paraId="32FB133A" w14:textId="0726BD4A" w:rsidR="00F56366" w:rsidRPr="008650A2" w:rsidRDefault="00000000" w:rsidP="008650A2">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旧约提醒我们，当我们敬拜偶像时，我们就会变得像我们所敬拜的对象一样。除了主之外，我们为满足生命最深的需要而求助的任何事物都永远无法满足、永远无法提供、永远无法提供只有真神才能提供的活水。</w:t>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t xml:space="preserve">这是加里·耶茨博士对耶利米书的教导。这是第 13 节，耶利米书第 8-10 章关于偶像崇拜的内容。</w:t>
      </w:r>
      <w:r xmlns:w="http://schemas.openxmlformats.org/wordprocessingml/2006/main" w:rsidR="008650A2" w:rsidRPr="008650A2">
        <w:rPr>
          <w:rFonts w:ascii="Calibri" w:eastAsia="Calibri" w:hAnsi="Calibri" w:cs="Calibri"/>
          <w:sz w:val="26"/>
          <w:szCs w:val="26"/>
        </w:rPr>
        <w:br xmlns:w="http://schemas.openxmlformats.org/wordprocessingml/2006/main"/>
      </w:r>
    </w:p>
    <w:sectPr w:rsidR="00F56366" w:rsidRPr="00865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AFC1" w14:textId="77777777" w:rsidR="002F31FC" w:rsidRDefault="002F31FC" w:rsidP="008650A2">
      <w:r>
        <w:separator/>
      </w:r>
    </w:p>
  </w:endnote>
  <w:endnote w:type="continuationSeparator" w:id="0">
    <w:p w14:paraId="4FD042B9" w14:textId="77777777" w:rsidR="002F31FC" w:rsidRDefault="002F31FC" w:rsidP="0086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C38E" w14:textId="77777777" w:rsidR="002F31FC" w:rsidRDefault="002F31FC" w:rsidP="008650A2">
      <w:r>
        <w:separator/>
      </w:r>
    </w:p>
  </w:footnote>
  <w:footnote w:type="continuationSeparator" w:id="0">
    <w:p w14:paraId="6C66C810" w14:textId="77777777" w:rsidR="002F31FC" w:rsidRDefault="002F31FC" w:rsidP="0086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903377"/>
      <w:docPartObj>
        <w:docPartGallery w:val="Page Numbers (Top of Page)"/>
        <w:docPartUnique/>
      </w:docPartObj>
    </w:sdtPr>
    <w:sdtEndPr>
      <w:rPr>
        <w:noProof/>
      </w:rPr>
    </w:sdtEndPr>
    <w:sdtContent>
      <w:p w14:paraId="4279EE51" w14:textId="41CDB934" w:rsidR="008650A2" w:rsidRDefault="00865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99BEED" w14:textId="77777777" w:rsidR="008650A2" w:rsidRDefault="00865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F053C"/>
    <w:multiLevelType w:val="hybridMultilevel"/>
    <w:tmpl w:val="15DAD34A"/>
    <w:lvl w:ilvl="0" w:tplc="457E766A">
      <w:start w:val="1"/>
      <w:numFmt w:val="bullet"/>
      <w:lvlText w:val="●"/>
      <w:lvlJc w:val="left"/>
      <w:pPr>
        <w:ind w:left="720" w:hanging="360"/>
      </w:pPr>
    </w:lvl>
    <w:lvl w:ilvl="1" w:tplc="5B0EBC24">
      <w:start w:val="1"/>
      <w:numFmt w:val="bullet"/>
      <w:lvlText w:val="○"/>
      <w:lvlJc w:val="left"/>
      <w:pPr>
        <w:ind w:left="1440" w:hanging="360"/>
      </w:pPr>
    </w:lvl>
    <w:lvl w:ilvl="2" w:tplc="2A80C592">
      <w:start w:val="1"/>
      <w:numFmt w:val="bullet"/>
      <w:lvlText w:val="■"/>
      <w:lvlJc w:val="left"/>
      <w:pPr>
        <w:ind w:left="2160" w:hanging="360"/>
      </w:pPr>
    </w:lvl>
    <w:lvl w:ilvl="3" w:tplc="09265034">
      <w:start w:val="1"/>
      <w:numFmt w:val="bullet"/>
      <w:lvlText w:val="●"/>
      <w:lvlJc w:val="left"/>
      <w:pPr>
        <w:ind w:left="2880" w:hanging="360"/>
      </w:pPr>
    </w:lvl>
    <w:lvl w:ilvl="4" w:tplc="680E75BC">
      <w:start w:val="1"/>
      <w:numFmt w:val="bullet"/>
      <w:lvlText w:val="○"/>
      <w:lvlJc w:val="left"/>
      <w:pPr>
        <w:ind w:left="3600" w:hanging="360"/>
      </w:pPr>
    </w:lvl>
    <w:lvl w:ilvl="5" w:tplc="1C7C2D7C">
      <w:start w:val="1"/>
      <w:numFmt w:val="bullet"/>
      <w:lvlText w:val="■"/>
      <w:lvlJc w:val="left"/>
      <w:pPr>
        <w:ind w:left="4320" w:hanging="360"/>
      </w:pPr>
    </w:lvl>
    <w:lvl w:ilvl="6" w:tplc="7424F058">
      <w:start w:val="1"/>
      <w:numFmt w:val="bullet"/>
      <w:lvlText w:val="●"/>
      <w:lvlJc w:val="left"/>
      <w:pPr>
        <w:ind w:left="5040" w:hanging="360"/>
      </w:pPr>
    </w:lvl>
    <w:lvl w:ilvl="7" w:tplc="F9166FAE">
      <w:start w:val="1"/>
      <w:numFmt w:val="bullet"/>
      <w:lvlText w:val="●"/>
      <w:lvlJc w:val="left"/>
      <w:pPr>
        <w:ind w:left="5760" w:hanging="360"/>
      </w:pPr>
    </w:lvl>
    <w:lvl w:ilvl="8" w:tplc="CD165D26">
      <w:start w:val="1"/>
      <w:numFmt w:val="bullet"/>
      <w:lvlText w:val="●"/>
      <w:lvlJc w:val="left"/>
      <w:pPr>
        <w:ind w:left="6480" w:hanging="360"/>
      </w:pPr>
    </w:lvl>
  </w:abstractNum>
  <w:num w:numId="1" w16cid:durableId="679624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66"/>
    <w:rsid w:val="002F31FC"/>
    <w:rsid w:val="0063146E"/>
    <w:rsid w:val="008650A2"/>
    <w:rsid w:val="00EE18D7"/>
    <w:rsid w:val="00F56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E32B8"/>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0A2"/>
    <w:pPr>
      <w:tabs>
        <w:tab w:val="center" w:pos="4680"/>
        <w:tab w:val="right" w:pos="9360"/>
      </w:tabs>
    </w:pPr>
  </w:style>
  <w:style w:type="character" w:customStyle="1" w:styleId="HeaderChar">
    <w:name w:val="Header Char"/>
    <w:basedOn w:val="DefaultParagraphFont"/>
    <w:link w:val="Header"/>
    <w:uiPriority w:val="99"/>
    <w:rsid w:val="008650A2"/>
  </w:style>
  <w:style w:type="paragraph" w:styleId="Footer">
    <w:name w:val="footer"/>
    <w:basedOn w:val="Normal"/>
    <w:link w:val="FooterChar"/>
    <w:uiPriority w:val="99"/>
    <w:unhideWhenUsed/>
    <w:rsid w:val="008650A2"/>
    <w:pPr>
      <w:tabs>
        <w:tab w:val="center" w:pos="4680"/>
        <w:tab w:val="right" w:pos="9360"/>
      </w:tabs>
    </w:pPr>
  </w:style>
  <w:style w:type="character" w:customStyle="1" w:styleId="FooterChar">
    <w:name w:val="Footer Char"/>
    <w:basedOn w:val="DefaultParagraphFont"/>
    <w:link w:val="Footer"/>
    <w:uiPriority w:val="99"/>
    <w:rsid w:val="0086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8592</Words>
  <Characters>37768</Characters>
  <Application>Microsoft Office Word</Application>
  <DocSecurity>0</DocSecurity>
  <Lines>782</Lines>
  <Paragraphs>153</Paragraphs>
  <ScaleCrop>false</ScaleCrop>
  <HeadingPairs>
    <vt:vector size="2" baseType="variant">
      <vt:variant>
        <vt:lpstr>Title</vt:lpstr>
      </vt:variant>
      <vt:variant>
        <vt:i4>1</vt:i4>
      </vt:variant>
    </vt:vector>
  </HeadingPairs>
  <TitlesOfParts>
    <vt:vector size="1" baseType="lpstr">
      <vt:lpstr>Jeremiah Yates Lecture13 Jer8 10 Idolatry</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Lecture13 Jer8 10 Idolatry</dc:title>
  <dc:creator>TurboScribe.ai</dc:creator>
  <cp:lastModifiedBy>Ted Hildebrandt</cp:lastModifiedBy>
  <cp:revision>2</cp:revision>
  <dcterms:created xsi:type="dcterms:W3CDTF">2024-02-05T03:51:00Z</dcterms:created>
  <dcterms:modified xsi:type="dcterms:W3CDTF">2024-05-09T22:10:00Z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030616ca12e247a9dd2ddb07389714dd6c21a45a8975f5777b8a7e6d8270bb42</vt:lpwstr>
  </property>
</Properties>
</file>