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Wendy L. Widder 博士，但以理书，第 6 节，</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但以理书第 3 章，上帝的超能力和他仆人的信实</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温迪·维德和特德·希尔德布兰特</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这是温迪·惠特博士在教导但以理书。这是第六节，但以理书第 3 章，上帝的至高无上的能力和他仆人的信实。</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在本次讲座中，我们将学习但以理书第 3 章，讲述沙得拉、米煞和亚伯尼歌在烈火熔炉中的故事。</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可能是但以理书中最受欢迎和最著名的故事之一。在这一章中，如果让我总结一下它的内容，我会说它是关于上帝至高无上的力量和他仆人的信实。所以，以色列的神要显明他的拯救能力，尤其是如何比尼布甲尼撒王、比巴比伦诸神的能力还要大，而且他仆人的忠心是值得称赞的，甚至受到外国国王的钦佩。本章结束。</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首先，让我们了解一下但以理书的叙述章节。所以我们有他的交叉，第二章是雕像梦，涉及四个尘世王国和第五个永恒王国。我们现在所处的第三章是沙得拉、米煞和亚伯尼歌在烈火熔炉中。</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所以，我们有三个忠实的犹太人，他们将因他们的忠诚而受到死亡威胁。第 4 章是尼布甲尼撒的第二个梦，他梦见一棵树，一棵大树，然后他受到上帝的审判。这就是梦的含义，因为他的骄傲，上帝审判了他。</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第 5 章讲述伯沙撒的故事和墙上的字迹。和第 4 章一样，这是上帝对人类国王的骄傲的审判，但有显著的不同。第 6 章讲述的是但以理在狮子坑中的故事。</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这个故事又是一个虔诚的犹太人的故事，他因为忠于上帝而面临死亡。然后是第 7 章，丹尼尔将看到自己的异象，他看到四只变异的野兽从汹涌的大海中升起。这个故事最终将变成四个尘世王国和第五个永恒的上帝王国。</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在这个交叉结构中，我们就在这里。所以，我们正在看一个故事，稍后我们将看它的对应部分。这两个故事都是关于上帝的忠实子民，他们因为忠于上帝而面临死亡，上帝奇迹般地将他们从死亡中拯救出来，证明自己比外国的神更强大。</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所以这就是它在对句中的位置。这一章也是宫廷故事之一。所以，从最基本的层面上讲，它讲的是外国俘虏在国王的宫廷中服役，他们实际上证明了自己比国王的常规工作人员更优秀。</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虽然这只是本章最不关心的部分。本章并不一定要把沙得拉、米煞和亚伯尼歌提升为忠诚的典范，尽管他们确实是。其主要目的是展示他们的上帝的优越性。</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所以我要读这个故事，因为这个故事真的值得一听。它有太多重复的地方，以至于读到一半时，观众几乎应该和我一起说。有太多可以重复的地方了。</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我将再次阅读 ESV，但我将进行一些改编，插入我自己喜欢的翻译，该翻译更加木讷或忠实于原始阿拉姆语，这有点重复我认为比 ESV 好一点。</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于是，尼布甲尼撒王造了一座金像，高六十肘，宽六肘。他把它建在巴比伦省的杜拉平原上。于是，尼布甲尼撒王派人召集总督、太守、省长、谋士、司库、法官、地方官和各省的官员，来参加尼布甲尼撒王所立的像的开光典礼。 。那时，总督、太守、总督、谋士、司库、法官、地方官以及各省的官员都聚集在一起，为尼布甲尼撒王所立的像举行开光典礼。他们站在尼布甲尼撒所立的像前，传令官骄傲地、抱歉地大声宣布，各民族、各语言的人民啊，接到命令，当你们听到号角、管子、七弦琴、三角琴、竖琴、风笛的声音时，和各种音乐，你们要俯伏敬拜尼布甲尼撒王所立的金像。</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凡不俯伏敬拜的，必立时被扔进烈火的窑中。因此，万民一听见角、笛、琴、竖琴、竖琴、风笛和各样乐器的声音，各族各族的人就都俯伏敬拜尼布甲尼撒王所立的金像。因此，当时有些迦勒底人出来恶意地控告犹太人。</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他们向尼布甲尼撒王宣告：“王啊，愿你万岁！王啊，你已下令，凡听见号角、笛子、七弦琴、竖琴、风笛和各种乐器声音的人，都要俯伏敬拜金像。凡不俯伏敬拜的人，就被扔进烈火的窑中。”</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你已任命一些犹太人管理巴比伦省的事务，他们是沙得拉、米煞和亚伯尼歌。</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王啊，这些人不理会你，也不侍奉你的神，也不敬拜你所立的金像。尼布甲尼撒怒不可遏，下令把沙得拉、米煞、亚伯尼歌带来。</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于是他们把这些人带到王面前。尼布甲尼撒问他们说：“沙得拉、米煞、亚伯尼歌啊，你们真的不侍奉我的神，也不敬拜我所立的金像吗？现在，如果你们听见号角、笛子、七弦琴、竖琴、风笛和各种乐器的声音，就俯伏敬拜我所造的像，那就好了。如果你们不敬拜，你们就会立刻被扔进烈火的窑里。”</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谁是能将你从我手中救出来的神呢？沙得拉、米煞、亚伯尼歌回答王说，尼布甲尼撒啊，这件事我们不需要回答你。如果是这样，我们所侍奉的神就能救我们脱离烈火的熔炉，王啊，他也会救我们脱离你的手。但如果不是，国王啊，请您知道，我们不会侍奉您的神灵，也不会崇拜您所树立的金像。</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尼布甲尼撒勃然大怒，对沙得拉、米煞、亚伯尼歌的脸色都变了。他下令将熔炉加热至平时的七倍。他命令军队中的一些勇士将沙得拉、米煞和亚伯尼歌绑起来，扔进烈火的窑里。</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然后，这些人的斗篷、外衣、帽子和其他衣服都被捆绑起来，扔进烈火的熔炉里。由于国王的命令紧急，炉子过热，火焰杀死了那些抬起沙得拉、米煞和亚伯尼歌的人。但这三个人，沙得拉、米煞和亚伯尼歌，却被捆绑掉进烈火的熔炉里。</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尼布甲尼撒王大吃一惊，急忙站起来。他对谋士说，我们不是把三个捆绑着的人扔进火里吗？他们回答王说，王啊，是的。他回答说：“但我看到有四个人没有被束缚，在火中行走，他们没有受伤，第四个的样子就像是天神的儿子。”</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然后，尼布甲尼撒来到熊熊烈火的熔炉门前。他宣布，沙得拉、米煞和亚伯尼歌，至高神的仆人，出来，到这里来。然后，沙得拉、米煞、亚伯尼歌从火中出来。</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总督、省长、总督和国王的谋士聚集在一起，发现火对这些人的身体没有任何影响。他们的头发没有被烧焦，他们的斗篷也没有被损坏，甚至连火的味道都没有闻到。尼布甲尼撒回答说：“沙得拉、米煞、亚伯尼歌的神是应当称颂的，他差遣了天使，解救了信赖他的仆人，并且放弃了王的命令，献出了自己的身体，不事奉和敬拜任何神，除了他。”他们自己的神。</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我颁布法令，任何民族、国家或语言，只要敢于说出任何反对沙得拉、米煞和亚伯尼歌之神的言论，都将被肢解，他们的房屋将化为废墟，因为没有其他神能够做到这一点。以这种方式救援。于是王在巴比伦省提拔沙得拉、米煞、亚伯尼歌。</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好吧，故事就是这样。很多重复。其中一些重复只是有趣的。我认为其中一些也可能是为了有点嘲讽。</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因此，我们有尼布甲尼撒王和他所树立的金像。重复四次、五次、六次、甚至九次。这集中在国王树立的形象上。</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有这些背后的关键主题是，本章是关于偶像崇拜的，以及这些被俘的犹太人在面对偶像崇拜、面对崇拜非自己神灵的压力时将如何应对。好吧，让我们更仔细地看看前七节。尼布甲尼撒在这里第一次展示了自己的权力。</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所以，请记住，本章是关于上帝的超凡力量。但为了让上帝拥有超凡力量，我们需要看到他所超越的国王。因此，尼布甲尼撒在本章中展示了几次权力。</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在前七节经文中，他做了什么？嗯，他做了这个金像。顺便说一句，这并没有给我们一个时间框架。我们在这一章中没有日期公式。</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故事直接跳到正题。尼布甲尼撒造了一座金像。这显然是在第二章之后发生的。</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你可能还记得，第二章有一个日期公式，那是尼布甲尼撒第二年。不管出于什么原因，第三章没有给我们一个。我们可能应该把那个雕像的想法带入第三章。</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它没有告诉我们为什么尼布甲尼撒建造这座雕像；他刚刚制作了这个巨大的黄金图像。在第二章中，他梦见了一个有金头的图像，而他</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就是金头。现在，我不知道叙述者是否相信，或者我们是否应该相信，尼布甲尼撒做了一个关于雕像的梦。</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因此，他制作了一尊雕像，甚至比他梦想的雕像还要好。叙述者没有这么说，但他确实将这两个故事相互对比。至少，你从一个故事中走出来，其中有一位强大的国王，而他在这里展示了他的力量。</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他几乎是在秀肌肉。他正在制作一座雕像，它比我们刚刚看到的雕像还要大，甚至比我们刚刚看到的雕像还要宏伟。那只是一个金头。</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他有一座全金的雕像。这座雕像的描述可能有些夸张。我们不确定，但如果您进行了测量，我不认为您知道肘节。</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我也不知道肘。文字上说它是 60 肘 x 6 肘。结果是这座雕像高 90 英尺，宽 9 英尺。</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对于人体雕像来说，这确实不成比例。这可能意味着这在你看来有点怪诞，这确实不成比例。尼布甲尼撒将其打造为他权力的精彩展示，但真的吗？也许不会。</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另一种可能性是它是一个较小的雕像、一个顶部、一个方尖碑，或者像一个图腾柱。在古代近东，我们确实有一些类似的证据，比那更好。我们真的不知道。</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本章的要点是他制作了这座雕像，他认为这非常伟大，全国每个人都应该来向它鞠躬。我们也不知道它是否真的是尼布甲尼撒的代表。它没有告诉我们。</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它可能是他的一位神的代表。可能是他的。我们不知道。</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重要的是，它代表了这些犹太人将被召唤去崇拜的其他东西，而这本身就是偶像崇拜。让我们来看看。因此，我们有这些多次出现的官员名单，我们可以将它们解析出来并讨论每一组官员的职责。</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我认为这段文字的重点是每个人都在那里。尼布甲尼撒召集了当时所有的权贵，所有的权势人物，他们都来听从他的命令，在这座雕像前鞠躬。你对这个盛大的场合大概有了这样的想法。</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这些官员都有。这些仪器都有。这种重复增强了这次奉献活动的宏伟性质。</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在第一章中，我们看到国王竖起了这座宏伟的雕像，或者说他是这么认为的。他展示了他的权力，你可以从国王所说的话和人民所做的事情中得到这个想法：国王说话，每个人都回答，每个人都回应。尼布甲尼撒建造了它，召集了人们，所有这些人都来了。</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尼布甲尼撒说跪拜，所有那些人都跪拜。这是对国王所说内容的自动反应。所以，他有能力控制所有这些人。</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接下来我们看第二段，第 8 到 12 节。因此，当时有一些迦勒底人站出来。他们在这里恶意地指控犹太人。</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我不会再读一遍了。我已经读过了。但他们站出来指控犹太人。</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有趣的是，它告诉我们他们是犹太人，他们实际上告诉国王，有一些犹太人，不仅仅是某些犹太人，而且是你，国王任命的。这里可能有一些种族偏见的意味，他们被提拔到这些官员之上，所以他们要抓这些人。同样有趣的是，他们没有设下陷阱。</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当我们读到但以理书第 6 章时，我们会看到他的同僚设下陷阱，比如设计一些但以理不得不违抗的东西。在本章中，他们并没有那么恶意。他们实际上是机会主义者。</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他们站在那里观看落成仪式。除了那三个人之外，每个人都倒下了，尽管这有点表明迦勒底人也没有鞠躬。我不确定我们对此有何看法。</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怎么知道那三个人还站着？当我们阅读圣经叙述时，我们会遇到各种各样的问题。作者通常对回答我们的问题不感兴趣，但思考一下这些问题是有好处的。不管出于什么原因，他们不喜欢这些人，部分原因可能是他们是犹太人，因为他们的职位比他们高。</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尽管它们是恶意的，但文本告诉我们它们是恶意的。他们的指控部分属实。他们说得对，这三个人没有跪拜，国王的圣旨是跪拜或被杀。他们是对的。</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根据法律，这三个人确实应该被处死。尽管他们心怀恶意，但目前为止，他们说的大多是实话。沙得拉、米煞和亚伯尼歌拒绝下拜，会被视为叛国和不服从的行为。</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因此，尼布甲尼撒将对这种行为判处死刑。在第三部分，即第 13 至 18 节中，我们看到了国王尼布甲尼撒与这三个仆人（这三个没有跪拜的犹太人）之间的冲突。这将是本章的核心。</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尼布甲尼撒王即将爆发，他将向这三位犹太人提出本章的挑战，即他向他们的神提出的挑战。他的挑战是，谁是神，谁是能救你们脱离我的手的神？我比你们拥有的任何神都强大。没有神能救你们。</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这是以色列之神将要接受的挑战。随着我们阅读本章，他将以响亮的方式做出回应，尼布甲尼撒将对这位神的力量感到震惊和惊讶。首先，国王给了他们第二次服从的机会。</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三个人被带到他们面前，他很生气，但他说，你们真的没有跪下来敬拜吗？这是第二次机会。我们重新开始。我们回到起点。</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我们会播放音乐。然后你跪下敬拜。但如果你不这样做，以防你第一次没做到，你就会被扔进火里。</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哪位神能救你们脱离我的手？他为什么对他们宽容？他为什么不直接把他们扔进火里？他们不服从。他们是叛徒。经文没有说。</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也许是因为他已经投入了大量的时间、精力甚至资源来培训这些公务员。所以也许他想保留它们，或者也许他只是想让它们顺从。他不想让他们因为不服从他而得到满足。</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我不知道。想想就很有趣。但他在这次挑战中向他们提出的建议是，他比任何神都更强大。</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这是一个相当有说服力的说法。这是一位人类国王，声称比这三个人可能侍奉的任何神都更强大。谁真正有权力？尼布甲尼撒声称拥有终极权力，而以色列之神则面临着对此做出回应的挑战。</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这实际上听起来类似于《列王纪下》中的故事，亚述人占领了耶路撒冷周围，西拿基立统治了希西家。我认为铭文说的是耶路撒冷笼中的鸟。无处可去。</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他们快要输了。西拿基立的元帅嘲笑耶路撒冷的人民。有哪个国家的神曾将某人从西拿基立的手中拯救过吗？这几乎是对……或者说，这几乎是《但以理书》中西拿基立的队长对耶路撒冷人所说的话的回响。</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亚述王如此强大，没有神能拯救。然后我们看到沙得拉、米煞和阿伯尼歌讲话的这段非常著名的文本段落。本章中有趣的是这是他们唯一一次说话。</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这是我们听到的他们唯一说的话，而且是他们三个人一起说的。在这一章中，不是沙得拉克；而是沙得拉克。这里是米煞和亚伯尼歌。他们在一起就像一个角色。</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在某些方面，他们代表了忠实的犹太人。作为一个整体，他们代表了这个忠实的犹太人。这其实是一篇很难的文字。</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它有一些问题，一些翻译人员实际上不太确定该如何处理的事情。那么，让我们来谈谈其中的一些内容。</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第一个发生是沙得拉、米煞和亚伯尼歌回答王说：尼布甲尼撒啊。这听起来不像正确的协议。你永远不会只对国王说，尼布甲尼撒啊。你会说，尼布甲尼撒国王啊，永远活下去，或者任何与之相关的协议。</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但你永远不能只称呼国王的名字。因此，有两种方法可以解决这个问题，这与阿拉姆语的性质和口音如何有关。我不会详细讨论所有这些。</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只想说，译者处理这个问题的两种方式是沙得拉、米煞和亚伯尼歌，他们对尼布甲尼撒王说，然后他们说我们不需要为自己辩护。尼布甲尼撒啊，沙得拉、米煞、亚伯尼歌说。有些翻译会包括这位国王，有些则不会。</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有什么不同？好吧，您甚至可以从结构上看出差异。在这里，他们不使用他的国王头衔。在这里，他们实际上根本没有在演讲中提到他的名字。</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这更加尊重。唯一更受尊敬的是，如果他们说，尼布甲尼撒王啊，万岁。但至少在这里</w:t>
      </w:r>
      <w:r xmlns:w="http://schemas.openxmlformats.org/wordprocessingml/2006/main" w:rsidR="00AE6C00">
        <w:rPr>
          <w:rFonts w:ascii="Calibri" w:eastAsia="Calibri" w:hAnsi="Calibri" w:cs="Calibri"/>
          <w:sz w:val="26"/>
          <w:szCs w:val="26"/>
        </w:rPr>
        <w:t xml:space="preserve">，他们不只是说出他的名字。</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他们不仅仅是冲进去向他讲话。在这里，你几乎有听起来轻率或厚颜无耻的感觉。这实际上是一种不尊重。</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因此，您阅读本文的方式实际上会影响您阅读他们所说的其余内容的方式。如果他们在与尼布甲尼撒国王交谈时，你会用这种防御性的语气读到他们所说的一切。他无意中听到圣者之间的对话。</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好的，异象块从第 5 节开始，一直到第 14 节。让我为我们读一下。当我正在思考时，看哪，一只公山羊从西边走过整个地球，没有接触地面，山羊的两眼之间有一个显眼的角。</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来到我所看见站在河岸上的那只长着两只角的公绵羊面前，怒气冲冲地向公绵羊冲去。我看见他走近公绵羊，向它发怒。他击打公绵羊，折断了它的两只角。公绵羊在它面前站立不住，他把它摔倒在地，用脚践踏它。</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没有人能救这公绵羊脱离它的手。公山羊极其强壮，它强壮的时候，大角就折断了。取而代之的是，向天的四方长出四个明显的角。</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四角之中，有一角长出一个小角，向南、向东、向荣美之地渐渐强大，与天上的万象相等，将一些万象和一些星宿摔倒在地，用脚践踏。</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它变得伟大，甚至与东道主的王子一样伟大。他常献的燔祭被夺去，他的圣所也被毁坏。因罪孽，必将许多燔祭和常献的燔祭交给它。</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将把真理扔到地上，它会采取行动并繁荣发展。然后我听到一位圣者说话。又有一位圣者对说话的人说，关于常献的燔祭和造成荒凉的过犯，以及将圣所和圣殿交予践踏的异象要到几时呢？他对我说：两千三百个夜晚和早晨。</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然后</w:t>
      </w:r>
      <w:r xmlns:w="http://schemas.openxmlformats.org/wordprocessingml/2006/main" w:rsidR="00AE6C00">
        <w:rPr>
          <w:rFonts w:ascii="Calibri" w:eastAsia="Calibri" w:hAnsi="Calibri" w:cs="Calibri"/>
          <w:sz w:val="26"/>
          <w:szCs w:val="26"/>
        </w:rPr>
        <w:t xml:space="preserve">，圣所将恢复其应有的状态。好的。于是，他看到这只独角山羊从西边冲来，便向日内介绍，或者说惊讶，这只独角山羊来了。</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它在这片土地上奔跑。希伯来语就像是，没有任何东西接触地面。所以，几乎可以说它飞了。</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它飞过地面，飞过大地。它的两眼之间有一只巨大的角。它来到二角公羊面前，用狂暴的力量向它奔去。</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我们不知道这只山羊为何如此愤怒，但它却向这只公羊冲去。然后，丹尼尔开始了下一个个人异象，那就是山羊的横冲直撞。他说这只山羊被激怒了。</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它击中了公羊。它折断了公羊的两个角。它把它撕毁了。</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它践踏了它。这是一只疯山羊。公羊之所以能够成功，是因为，或者抱歉，山羊之所以能够成功，是因为公羊没有力量。</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正如没有野兽能抵挡公羊一样，现在公羊也没有力量抵挡山羊。正如没有人能把其他野兽从公羊手中救出来一样，现在也没有人能把公羊从山羊手中救出来。山羊继续前行。</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这种语言变得越来越强大。它不断自我膨胀，直指天上的万物。当它的力量达到顶峰时，山羊的独角被折断了。</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从这独角中长出四角，向天的四方伸展。其中一只角上长出一只较小的角。有些译本说是小角。</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这就是 ESV 所说的。四角之一中长出了一个较小的角，一个小角。这就是本异象块其余部分所关注的，小角。</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四个大角就从幻象中消失了。它们并不重要。幻象关心的是这个小角。</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这小角长起来，并且变得强大。它生长得极其茂盛。据说它在三个方向上都生长得极其茂盛，这不可能同时发生。</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所以，它可能描述的是同时到达。ESV 版本说，它首先向南，然后向东，然后向荣耀之地。其他翻译说向美丽的地方。</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美丽或美丽的土地是指以色列，特别是耶路撒冷。我们在旧约中找到了其他地方。耶路撒冷之所以美丽，并不是因为它的风景。</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有时，地球其实一点也不美丽。但它之所以美丽，是因为那是耶和华选择立下他名字的地方。那是耶和华与他的子民居住的地方。</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这就是它美丽的原因。这个小角一直长到天上的万象，这可能指的是在耶和华手下侍奉、在祂宝座前侍奉的神圣集会。而且，他们还代表以色列作战。</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在约书亚记和列王纪上，我们看到了为以色列而战的天军。同样，用你不太理解的语言来说，这个小角使一些星星和天军坠落。所以，我们要学习的是，一个人类国王使星星和天军坠落。</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并且践踏了他们。老实说，第 11 和 12 节，如果你把四种不同的译本排在一起阅读，你会发现它们处理起来都有点不同。希伯来语真的很难理解。</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句法很难，词汇很难，语法也很难。很难。我们对发生的事情有一个大致的了解。</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没有人怀疑这一点，但所有细节都很难确定。据说这个小角甚至可以放大到天象的王子。有些翻译会说主机的指挥官。</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每个人都同意这是指上帝。万军的统帅是指上帝。当我们得到实际的解释时，我们会回到这个话题。</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《圣经》说，从此，大军的统帅就被拿走了，就是常献的燔祭。这反映了另一个有点困难的词。它很胆怯。</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在一些直译中，它被称为连续的。但这指的是耶路撒冷圣殿中每天发生的献祭，每天发生两次。</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它们在早上发生，也在晚上发生。而关于献祭的命令本身就是要不断地献祭。所以 tamid 这个词就是不断地。</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所以，在但以理书中，它只是代表那些祭祀。所以，回到这里发生的事情。小角从指挥官手中夺走了常规的祭祀。</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经文说，圣所之地，就是统帅圣所之地，被拆毁了。然后，圣体和每日的祭祀都被交出。经文解释了所有这些事情发生的原因。</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说这是因为违规而发生的。那么，到底是谁的过犯呢？这实际上是一个很大的问题。难道是主人的违规行为？是主持人所代表的人民的过犯吗？那么，神的子民呢？最终是安提阿古的过犯吗？小角的越轨？到底是谁的过犯呢？我们不知道。</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有分歧。评论家们会采取双向的态度。这会再次出现。</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“过犯”一词在本章中出现了三次。试图确定谁的违规行为有点棘手。尽管用这些宏大的话语来形容这个小角，但是这个小角却似乎拥有无限的力量。</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但经文中有一些微妙的暗示，表明这种权力和成功实际上是被允许给小角的。小角并不是征服世界的那个。而是小角背后的某个人允许它征服世界。</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例如，讲述这个小角最伟大的成就。因此，拿走燔祭，拆毁它的圣所。在希伯来语中，这实际上是用被动动词来表达的。</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所以，它被拿走了，这是很微妙的。这一章的鼓励非常微妙。有时，我称之为吝啬的安慰。</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它就在那里，但你必须努力才能得到它。还有很多苦难要承受。所以，这个小角拥有巨大的力量，但只有一点点暗示表明这种力量是被允许的。</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它被允许拥有权力。它不需要电源。这符合但以理神学的内容。</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那里有伟大的人类国王。尼布甲尼撒是一位伟大的国王，但他被允许当国王。他的力量来自于神。</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神将它赐给了他。这就是本书的主题，也与这里的主题非常契合。它说小角把真理扔到了地上。</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当天使有时间讨论这个问题时，我们会回到这意味着什么。小角说，它做到了</w:t>
      </w:r>
      <w:r xmlns:w="http://schemas.openxmlformats.org/wordprocessingml/2006/main" w:rsidR="000244AD">
        <w:rPr>
          <w:rFonts w:ascii="Calibri" w:eastAsia="Calibri" w:hAnsi="Calibri" w:cs="Calibri"/>
          <w:sz w:val="26"/>
          <w:szCs w:val="26"/>
        </w:rPr>
        <w:t xml:space="preserve">，而且成功了。或者无论它想做什么，它都做了。</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它繁荣昌盛，就像公羊一样。无限。在对小角的描述中，有一个说法没有重复。</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所以，我说在对公羊和山羊的描述中，有几个重复的陈述，比如没有人可以与之抗衡。小角也是如此。然后有一个陈述，没有人能从那个生物、那个野兽中拯救出来。</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这句话不是针对小角说的。没有人能从他的手中救出它。这句话是针对公羊说的。</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经文说的是山羊，不是小角。但你会认为这是真的，对吧？这里是：如果没有人能抵挡山羊，就没有人能抵挡公羊；小角甚至更强大。</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当然，没有人能从这种力量中拯救我们。但愿景并没有这么说。它没有费心去这么说。</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你总是要小心谨慎，因为你在沉默中提出论点，因为异象没有说出来。但我有点怀疑这是否是另一个微妙的暗示，有人本可以拯救他们脱离小角，但他却没有出手。如果他们的神不拯救他们，尼布甲尼撒，这位强大的国王，就显得无能为力，因为他甚至无法拯救这三个人，这三个可怜的俘虏；他没有足够的力量让他们向他屈服。</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所以，仅从沙得拉、米煞和亚伯尼歌的反应就可以看出他真的很软弱。他们的权力比国王大，他们的神也比国王大。好吧，你可以想象，尼布甲尼撒在第 19 和 20 节中对此的反应并不好。</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他在这一章中第二次展现力量。他怒不可遏，怒火中烧。这一章喜欢这些火辣的话语。</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你让国王生气，他生气，你让熔炉变热，然后你让国王变得更愤怒，你让熔炉变得更热，这几乎就像，国王和熔炉哪个更热？刚刚炸了。据说他把它加热了七倍。再说一遍，无法衡量。</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七是完成数。</w:t>
      </w:r>
      <w:r xmlns:w="http://schemas.openxmlformats.org/wordprocessingml/2006/main" w:rsidR="000244AD" w:rsidRPr="00D17C1D">
        <w:rPr>
          <w:rFonts w:ascii="Calibri" w:eastAsia="Calibri" w:hAnsi="Calibri" w:cs="Calibri"/>
          <w:sz w:val="26"/>
          <w:szCs w:val="26"/>
        </w:rPr>
        <w:t xml:space="preserve">所以，这个熔炉已经达到了它所能达到的最高温度。他召唤谁将沙得拉、米煞和亚伯尼歌扔进火里？他的一些最强大的手下。</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这是另一种力量的展示。当他们把它们扔进去时会发生什么？他最强大的部下都死了。沙得拉、米煞和阿伯尼歌活着并度过了难关。</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谈论他们穿的这些衣服有什么意义？可能只是为了向你展示他们有多易燃。这些人穿着各种宽松的衣服。他们有斗篷、束腰外衣、帽子和其他服装。</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他们被绑住了。他们不可能逃脱。然而，他们却出来了，身上甚至没有一丝烟味。</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这有点太过分了。尼布甲尼撒大肆炫耀他的权力，结果却显得有点愚蠢。他只是杀了他手下最强大的几个人。</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这是国王的漫画，非常愤怒。他只是个疯子。第 21-25 节，上帝对尼布甲尼撒展示的权力做出了回应，他反而展示了自己的权力。</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在这一部分中，我们对这些人进行了对比。这些人分为两组，或者你的翻译可能会说那些人。翻译各不相同。</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它多次提到沙得拉、米煞和本迪戈。然后，它还提到了勇士。于是，这些人把这些人扔进火里，这些人就倒地死了，这些人四处走动。</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所以，你看到了尼布甲尼撒的勇士和这些软弱无力、被捆绑的俘虏之间的对比。然而，谁能胜出呢？当这种情况发生时，国王跳了起来。他看到了四个人。</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现在，经文没有告诉我们是否有其他人见过第四个人。我们只知道尼布甲尼撒报告说见过他。他问他的官员，“有多少人？我们投了三个吗？”哦，是的，国王，我们投了三个。</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那么，国王可能会说，我们不是投了 20 吗？他们可能会说，哦，是的，国王，我们投了 20。故事到了这个地步，没有人会反对尼布甲尼撒。他看到了第四个人。</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至于沙得拉、米煞和亚伯尼歌是否看见了第四个人，我们并不清楚。圣经没有告诉我们。唯一声称看见第四个人的人是尼布甲尼撒。</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在本章末尾，我们会讨论为什么这很重要。尼布甲尼撒说，这第四个人的外表像众神之子。有几种翻译版本说这是上帝之子的外表。</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这实际上不是对阿拉姆语的正确翻译。这是众神之子。尼布甲尼撒的意思是，他正在观察一个他认为是超自然的存在。</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他后来会说上帝派了天使来。所以，他认为第四个人物是神灵。他是我们所谓的神灵之一。</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这和其他三个人类一样，都不是人类。请注意，这些人并未从火中被救出。他们无法免于陷入火海。</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他们就陷入其中。但他们与火中的神圣存在在一起。我只是想提醒你，当你阅读这一章，或者你教导这一章或者其他什么的时候，你不要用这个故事作为神会拯救忠心之人的应许。</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我听说过。我听说它是这样应用的。哦，他们是忠心的，所以神拯救了他们。</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我不确定这就是上帝拯救他们的原因。神为了自己的荣耀拯救了他们。向这位国王展示自己的权力。</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如果他们不忠心，他可能还是会拯救他们。根据一些译本，他可能已经拯救了他们。如果你忠心耿耿，最后却殉道了怎么办？这是否意味着你的信仰不够坚定？我认为我们不想对教会的殉道者说他们不够忠心。</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这就是上帝没有拯救他们的原因。这不是本章要表达的信息。它只是在描述——记住，它只是在描述上帝如何工作以及发生了什么。</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这并不是说如果你这样做，上帝就会这样做。所以，这只是一个警告。然后我们进入最后一部分。</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尼布甲尼撒将他们叫出来。他们身上没有一分钱。总督、长官、督抚和顾问们见证了这一切。</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他们都聚集在一起</w:t>
      </w:r>
      <w:r xmlns:w="http://schemas.openxmlformats.org/wordprocessingml/2006/main" w:rsidR="000244AD">
        <w:rPr>
          <w:rFonts w:ascii="Calibri" w:eastAsia="Calibri" w:hAnsi="Calibri" w:cs="Calibri"/>
          <w:sz w:val="26"/>
          <w:szCs w:val="26"/>
        </w:rPr>
        <w:t xml:space="preserve">，但没有看到任何证据表明他们在火中。除非有一个证据。他们在火中。</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他们的绳索已经脱落。他们的绳索已被烧断。所以，他们是自由的。</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他们在火中走来走去。尼布甲尼撒对此印象非常深刻。他创作了这首非常伟大的赞美诗。</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关于沙得拉、米煞和亚伯尼歌之神的陈述。对于他声明的第一部分，你会说，哇，尼布甲尼撒，你正在取得进展。赞美，沙得拉、米煞和亚伯尼歌的神是应当称颂的。</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他派出了他的天使。他拯救了信任他的仆人。他们撤销了国王的命令。</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他们宁愿放弃自己的身体，也不愿侍奉和崇拜任何神，除了他们自己的神。耶，尼布甲尼撒！然后他说，因此我下令。如果有人说任何反对上帝的话，我就要把你撕成碎片。</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所以，尼布甲尼撒正在学习，但他是一步一步地学习。在第 2 章中，他了解到但以理的上帝能够揭示奥秘。上帝的知识比他以前见过的任何事物都要丰富。</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在这一章中，他遇到了沙得拉、米煞、亚伯尼歌的神，他们拥有超凡的力量。谁是能救你脱离我手的神？答案：以色列的神。沙得拉、米煞、亚伯尼歌的神。</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他对此印象深刻。我想再回到第四个人的问题上。这是火中的第四个人。</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他在那里做什么？他为什么在那里？上帝需要火中的第四个人物来拯救沙得拉、米煞和亚伯尼歌吗？不。他本可以饶恕他们，对吗？第四个人物和他们一起走来走去。他没有保护他们。</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他没有用任何防火的东西来遮盖他们。他只是和他们在一起。上帝不需要那样做。</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拯救这些人的是上帝，而不是第四个人物。那么，天使在那里做什么呢？嗯，在经文中，就像我说的，唯一看到或承认看到它的人是尼布甲尼撒。第四个人物是为尼布甲尼撒而存在的。</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它的存在是为了他的利益。它为尼布甲尼撒做了两件事。首先，它向国王展示了上帝的力量。</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不仅仅是这三个人没有落入火中，靠着自己的力量没有被烧伤，还有第四个人物，第四个神圣的人物。这向尼布甲尼撒展示了上帝拯救的力量，他甚至质疑上帝的存在。我认为这个人物对尼布甲尼撒的第二点作用是，它阻止他认为力量在沙得拉、米煞和亚伯尼歌身上。</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他们不是拯救自己的人。他们不是神。所以那第四个人物，无论出于什么原因，也许它安慰了沙得拉、米煞和亚伯尼歌，我们不知道。</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也许其他人都看到了，我们不知道。叙述者关心的是，尼布甲尼撒看到这第四个人物是因为上帝向他展示了他才是拥有权力的人。他正在回答尼布甲尼撒的挑战。</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那么，在本章的结尾，它的主要观点是什么，它给我们带来的收获是什么？我认为这个偶像崇拜的信息是尼布甲尼撒树立的形象。无论上帝的追随者要付出什么代价，他们都不会屈服。不管怎样，他们都会忠诚。对上帝的真诚承诺是原则之一。</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因为他是神，因为他值得，因为他要求你这么做，而不是为了你能从中得到什么好处。沙得拉、米煞和亚伯尼歌之所以承诺，并不是因为他们会得救。可以说，他们并不认为这是他们的火灾保险。</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他们之所以忠诚，是因为他是神，他们无论如何都会追随他。我认为第二件要记住的事情是忠诚并不能保证得到拯救。事实上，当我们读到但以理书第 8 章至第 12 章时，我们会看到神的子民遭受的苦难比这三个人遭受的还要严重。</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我们将会看到殉道者。我们将会看到那些除了上帝灾难性的复兴之外，没有其他希望的人。但即使在任何苦难之中，上帝都与这三个人同在，他也与我们同在。</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我并不只从但以理书第 3 章中得出这个应许。圣经在其他一些非常明确的章节中向我们保证，上帝与我们同在。上帝与他的子民同在。这是受迫害信徒的希望。</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我们将回来学习第 4 章。</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这是温迪·惠特博士在教导但以理书。这是第六节，但以理书第 3 章，上帝的至高无上的能力和他仆人的信实。</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