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5CD3" w:rsidRDefault="00F278AA">
      <w:pPr>
        <w:spacing w:after="10" w:line="259" w:lineRule="auto"/>
        <w:ind w:left="762" w:firstLine="0"/>
      </w:pPr>
      <w:r>
        <w:rPr>
          <w:b/>
          <w:sz w:val="34"/>
        </w:rPr>
        <w:t>Dr.  Robert  Chisholm,  1.  und  2.  Samuel,  Sitzung  1,</w:t>
      </w:r>
    </w:p>
    <w:p w:rsidR="008B5CD3" w:rsidRDefault="00F278AA">
      <w:pPr>
        <w:spacing w:after="0" w:line="259" w:lineRule="auto"/>
        <w:ind w:left="0" w:right="98" w:firstLine="0"/>
        <w:jc w:val="center"/>
      </w:pPr>
      <w:r>
        <w:rPr>
          <w:b/>
          <w:sz w:val="34"/>
        </w:rPr>
        <w:t>1  Samuel  1</w:t>
      </w:r>
    </w:p>
    <w:p w:rsidR="008B5CD3" w:rsidRDefault="00F278AA">
      <w:pPr>
        <w:spacing w:after="355"/>
        <w:ind w:right="384"/>
      </w:pPr>
      <w:r>
        <w:t>©  2024  Robert  Chisholm  und  Ted  Hildebrandt</w:t>
      </w:r>
    </w:p>
    <w:p w:rsidR="008B5CD3" w:rsidRDefault="00F278AA">
      <w:pPr>
        <w:spacing w:after="329"/>
        <w:ind w:left="13" w:right="384"/>
      </w:pPr>
      <w:r>
        <w:t xml:space="preserve">Hier  spricht  Dr.  Robert  Chisholm  über  die  Bücher  1.  und  2.  </w:t>
      </w:r>
      <w:r>
        <w:t>Samuel.  Dies  ist  die  erste  Lektion,  1.  Samuel  1,1–2,11:  Nicht  länger  unfruchtbar.</w:t>
      </w:r>
    </w:p>
    <w:p w:rsidR="008B5CD3" w:rsidRDefault="00F278AA">
      <w:pPr>
        <w:ind w:left="13" w:right="384"/>
      </w:pPr>
      <w:r>
        <w:t xml:space="preserve">In  dieser  Lektion  werden  wir  uns  mit  1  Samuel  Kapitel  1  sowie  den  ersten  11  Versen  von  Kapitel  2  </w:t>
      </w:r>
    </w:p>
    <w:p w:rsidR="008B5CD3" w:rsidRDefault="00F278AA">
      <w:pPr>
        <w:ind w:left="13" w:right="384"/>
      </w:pPr>
      <w:r>
        <w:t>beschäftigen.  Es  handelt  sich  dabei  natürlich  um  die  Geschichte  von  Hanna,  ihr  recht  bekanntes  Lied  erscheint  in  Kapitel  2,  und  ich  habe  diesen  Abschnitt  „Nicht  länger  unfruchtbar“  genannt.</w:t>
      </w:r>
    </w:p>
    <w:p w:rsidR="008B5CD3" w:rsidRDefault="00F278AA">
      <w:pPr>
        <w:spacing w:after="2"/>
        <w:ind w:left="13" w:right="384"/>
      </w:pPr>
      <w:r>
        <w:t xml:space="preserve">Die  zentrale  Aussage  dieses  Abschnitts  ist,  dass  der  Herr,  der  unvergleichliche  König,  in  Hannas  Lied  bekräftigt  wird.  So  rechtfertigt  der  Herr,  Jahwe,  der  unvergleichliche  König,  seine  treuen  </w:t>
      </w:r>
    </w:p>
    <w:p w:rsidR="008B5CD3" w:rsidRDefault="00F278AA">
      <w:pPr>
        <w:spacing w:after="3"/>
        <w:ind w:left="13" w:right="602"/>
      </w:pPr>
      <w:r>
        <w:t>Anhänger.  Er  rechtfertigt  Hanna,  die  unter  der  schrecklichen  Unterdrückung  durch  seine  Rivalin  Penina  leidet,  weil  sie  keine  Kinder  bekommen  kann.  Sie  betet  zum  Herrn,  und  der  Herr  rechtfertigt  sie,  indem  er  ihr  einen  Sohn  schenkt.</w:t>
      </w:r>
    </w:p>
    <w:p w:rsidR="008B5CD3" w:rsidRDefault="00F278AA">
      <w:pPr>
        <w:spacing w:after="618"/>
        <w:ind w:left="13" w:right="384"/>
      </w:pPr>
      <w:r>
        <w:t>Die  Geschichte  handelt  nicht  nur  von  Hannah  als  Einzelperson.  Hannahs  Erfahrung,  wie  sie  in  ihrem  Lied  deutlich  macht,  steht  stellvertretend  für  alle  Unterdrückten,  und  tatsächlich  repräsentiert  sie  Israel.  Sie  freut  sich  auf  den  Tag,  an  dem  der  Herr  sein  Volk  auch  durch  einen  König  rechtfertigen  wird,  der  noch  nicht  da  ist,  aber  Hannah  erwartet  dies.</w:t>
      </w:r>
    </w:p>
    <w:p w:rsidR="008B5CD3" w:rsidRDefault="00F278AA">
      <w:pPr>
        <w:spacing w:after="2"/>
        <w:ind w:left="13" w:right="384"/>
      </w:pPr>
      <w:r>
        <w:t xml:space="preserve">Das  ist  also  ein  kleiner  Überblick  über  das,  was  wir  in  diesem  Abschnitt  sehen  werden.  Die  Kernthemen  sind:  Der  Herr  beginnt  in  diesem  Abschnitt  mit  der  Geburt  Samuels,  Israel  einen  fähigen  Führer  zu  geben,  und  der  Herr  ist  wahrlich  der  unvergleichliche  König,  der  seine  treuen  Anhänger  beschützt  und  </w:t>
      </w:r>
    </w:p>
    <w:p w:rsidR="008B5CD3" w:rsidRDefault="00F278AA">
      <w:pPr>
        <w:spacing w:after="631"/>
        <w:ind w:left="13" w:right="384"/>
      </w:pPr>
      <w:r>
        <w:t>verteidigt.  Wir  müssen  das  1.  Buch  Samuel  chronologisch  und  historisch  einordnen.</w:t>
      </w:r>
    </w:p>
    <w:p w:rsidR="008B5CD3" w:rsidRDefault="00F278AA">
      <w:pPr>
        <w:ind w:left="13" w:right="384"/>
      </w:pPr>
      <w:r>
        <w:t>Natürlich  gibt  es  vor  Samuel  im  Buch  der  Richter  in  der  Hebräischen  Bibel,  im  Buch  der  früheren  Propheten,  auch  das  Buch  Rut.  Es  ist  zwar  nicht  direkt  im  Buch  Samuel  enthalten,  aber  wir  werden  später  darauf  eingehen,  wie  sich  Rut  in  die  Gesamtstruktur  einfügt.  Das  Buch  der  Richter  endet  jedoch  mit  einem  Problem:  Jeder  handelte  nach  eigenem  Ermessen,  da  es  keinen  König  gab.  Israel  brauchte  also  einen  König,  aber  nicht  irgendeinen.</w:t>
      </w:r>
    </w:p>
    <w:p w:rsidR="008B5CD3" w:rsidRDefault="00F278AA">
      <w:pPr>
        <w:spacing w:after="4"/>
        <w:ind w:left="13" w:right="384"/>
      </w:pPr>
      <w:r>
        <w:t xml:space="preserve">Tatsächlich  werden  wir  das  Thema  Königtum  in  Israel  in  1.  Samuel  8  genauer  behandeln.  Es  ist  aber  offensichtlich,  dass  Israel  eine  Führung  braucht,  und  ich  denke,  es  geht  um  die  Art  von  König,  </w:t>
      </w:r>
    </w:p>
    <w:p w:rsidR="008B5CD3" w:rsidRDefault="00F278AA">
      <w:pPr>
        <w:spacing w:after="618"/>
        <w:ind w:left="13" w:right="549"/>
      </w:pPr>
      <w:r>
        <w:t xml:space="preserve">die  in  Deuteronomium  17  </w:t>
      </w:r>
      <w:r>
        <w:t>beschrieben  wird.  Um  es  vorwegzunehmen:  Israel  wünscht  sich  einen  König  wie  alle  anderen  Völker,  aber  wenn  man  Deuteronomium  17  aufmerksam  liest,  wird  deutlich,  dass  der  Herr  ihnen  zwar  einen  König  geben  will,  aber  keinen  wie  alle  anderen  Völker.</w:t>
      </w:r>
    </w:p>
    <w:p w:rsidR="008B5CD3" w:rsidRDefault="00F278AA">
      <w:pPr>
        <w:ind w:left="13" w:right="384"/>
      </w:pPr>
      <w:r>
        <w:t>Jemand,  der  sie  führt  und  ihnen  hilft,  die  Tora  zu  verstehen  –  genau  so  einen  König  brauchen  sie.  Doch  diese  Art  von  Führung  fehlt  ihnen.  Im  Buch  der  Richter…</w:t>
      </w:r>
    </w:p>
    <w:p w:rsidR="008B5CD3" w:rsidRDefault="00F278AA">
      <w:pPr>
        <w:spacing w:line="411" w:lineRule="auto"/>
        <w:ind w:left="9" w:right="266" w:hanging="10"/>
      </w:pPr>
      <w:r>
        <w:rPr>
          <w:sz w:val="16"/>
        </w:rPr>
        <w:t>Wir  finden  eine  sehr  gescheiterte  Führung  dargestellt,  und  so  beginnt  Samuel  mit  der  Feststellung,  dass  Israel  eine  Führung  braucht.</w:t>
      </w:r>
    </w:p>
    <w:p w:rsidR="008B5CD3" w:rsidRDefault="00F278AA">
      <w:pPr>
        <w:spacing w:after="64" w:line="259" w:lineRule="auto"/>
        <w:ind w:left="15" w:right="156" w:hanging="5"/>
      </w:pPr>
      <w:r>
        <w:rPr>
          <w:sz w:val="20"/>
        </w:rPr>
        <w:t xml:space="preserve">Es  entstehen  ernsthafte  Probleme,  wenn  wir  keine  fähige  Führungspersönlichkeit  haben.  Im  </w:t>
      </w:r>
    </w:p>
    <w:p w:rsidR="008B5CD3" w:rsidRDefault="00F278AA">
      <w:pPr>
        <w:spacing w:after="300" w:line="323" w:lineRule="auto"/>
        <w:ind w:left="15" w:right="156" w:hanging="5"/>
      </w:pPr>
      <w:r>
        <w:rPr>
          <w:sz w:val="20"/>
        </w:rPr>
        <w:t>1.  Buch  Samuel  wird  Israel  diese  Art  von  Führung  erhalten,  zunächst  durch  den  Propheten  und  Priester  Samuel  und  schließlich  durch  David.  Saul  war  gewissermaßen  ein  Fehlstart.  Mehr  dazu  später.</w:t>
      </w:r>
    </w:p>
    <w:p w:rsidR="008B5CD3" w:rsidRDefault="00F278AA">
      <w:pPr>
        <w:spacing w:after="3" w:line="323" w:lineRule="auto"/>
        <w:ind w:left="15" w:right="156" w:hanging="5"/>
      </w:pPr>
      <w:r>
        <w:rPr>
          <w:sz w:val="20"/>
        </w:rPr>
        <w:t xml:space="preserve">Samuel  wird  dieses  Problem  also  zumindest  vorübergehend  lösen.  In  der  englischen  Bibel,  die  der  griechischen  Bibel  folgt,  ist  das  Buch  Rut  zwischen  den  Büchern  Richter  und  Samuel  eingeordnet,  </w:t>
      </w:r>
    </w:p>
    <w:p w:rsidR="008B5CD3" w:rsidRDefault="00F278AA">
      <w:pPr>
        <w:spacing w:after="298" w:line="323" w:lineRule="auto"/>
        <w:ind w:left="15" w:right="156" w:hanging="5"/>
      </w:pPr>
      <w:r>
        <w:rPr>
          <w:sz w:val="20"/>
        </w:rPr>
        <w:t>und  das  ist  durchaus  passend,  denn  im  Buch  Rut  geht  es  um  Davids  Vorfahren.  Es  endet  mit  einem  Stammbaum,  in  dem  David  erwähnt  wird.  Somit  nimmt  das  Buch  Rut  David  vorweg,  und  im  1.  Buch  Samuel  sehen  wir  Davids  Auftritt.</w:t>
      </w:r>
    </w:p>
    <w:p w:rsidR="008B5CD3" w:rsidRDefault="00F278AA">
      <w:pPr>
        <w:spacing w:after="3" w:line="323" w:lineRule="auto"/>
        <w:ind w:left="15" w:right="1016" w:hanging="5"/>
      </w:pPr>
      <w:r>
        <w:rPr>
          <w:sz w:val="20"/>
        </w:rPr>
        <w:t>In  1  Samuel  16  wird  er  schließlich  zu  dem  König,  den  Israel  braucht.  Natürlich  scheitert  er  letztendlich  auch,  aber  dazu  später  mehr.</w:t>
      </w:r>
    </w:p>
    <w:p w:rsidR="008B5CD3" w:rsidRDefault="00F278AA">
      <w:pPr>
        <w:spacing w:after="298" w:line="395" w:lineRule="auto"/>
        <w:ind w:left="18" w:right="267" w:hanging="6"/>
      </w:pPr>
      <w:r>
        <w:rPr>
          <w:sz w:val="17"/>
        </w:rPr>
        <w:t>Wir  können  also  sehen,  dass  1  Samuel  tatsächlich  eine  passende  Fortsetzung  von  Richter  und  Ruth  ist.</w:t>
      </w:r>
    </w:p>
    <w:p w:rsidR="008B5CD3" w:rsidRDefault="00F278AA">
      <w:pPr>
        <w:spacing w:after="617" w:line="436" w:lineRule="auto"/>
        <w:ind w:left="25" w:right="301" w:firstLine="2"/>
      </w:pPr>
      <w:r>
        <w:rPr>
          <w:sz w:val="15"/>
        </w:rPr>
        <w:t>Die  Geschichte  wird  fortgesetzt  und  das  im  Buch  der  Richter  aufgeworfene  Problem  gelöst.  Außerdem  wird  eine  Person  eingeführt,  die  im  Buch  Rut  angekündigt  wird.  Fangen  wir  also  an,  tauchen  wir  ein  und  lesen  wir  den  Text.  Ich  lese  aus  der  NIV-Übersetzung  von  1984.</w:t>
      </w:r>
    </w:p>
    <w:p w:rsidR="008B5CD3" w:rsidRDefault="00F278AA">
      <w:pPr>
        <w:spacing w:after="3" w:line="323" w:lineRule="auto"/>
        <w:ind w:left="15" w:right="156" w:hanging="5"/>
      </w:pPr>
      <w:r>
        <w:rPr>
          <w:sz w:val="20"/>
        </w:rPr>
        <w:t>Und  so  heißt  es  in  1  Samuel  Kapitel  1,  Vers  1:  Ein  Mann  aus  Ramatajim-Zophim,  aus  dem  Bergland  Ephraim,  namens  Elkana,  Sohn  Jeruchams,  des  Sohnes  Elihus,  des  Sohnes  Tohus,  des  Sohnes  Zufs,  ein  Ephraimiter.  Er  hatte  zwei  Frauen.</w:t>
      </w:r>
    </w:p>
    <w:p w:rsidR="008B5CD3" w:rsidRDefault="00F278AA">
      <w:pPr>
        <w:spacing w:after="654" w:line="323" w:lineRule="auto"/>
        <w:ind w:left="15" w:right="156" w:hanging="5"/>
      </w:pPr>
      <w:r>
        <w:rPr>
          <w:sz w:val="20"/>
        </w:rPr>
        <w:t>Die  eine  hieß  Hannah,  die  andere  Peninna.  Peninna  hatte  Kinder,  Hannah  aber  keine.</w:t>
      </w:r>
    </w:p>
    <w:p w:rsidR="008B5CD3" w:rsidRDefault="00F278AA">
      <w:pPr>
        <w:spacing w:after="311" w:line="323" w:lineRule="auto"/>
        <w:ind w:left="15" w:right="449" w:hanging="5"/>
      </w:pPr>
      <w:r>
        <w:rPr>
          <w:sz w:val="20"/>
        </w:rPr>
        <w:t>Man  könnte  nun  meinen,  das  sei  nur  eine  recht  einfache  Hintergrundgeschichte,  aber  die  Art  und  Weise,  wie  diese  Geschichte  eingeführt  wird,  ist  tatsächlich  interessant.  Es  gab  einen  Mann  aus,  in  diesem  Fall,  Ramathaim,  dessen  Name  Elkanah  war.</w:t>
      </w:r>
    </w:p>
    <w:p w:rsidR="008B5CD3" w:rsidRDefault="00F278AA">
      <w:pPr>
        <w:spacing w:after="617" w:line="323" w:lineRule="auto"/>
        <w:ind w:left="15" w:right="156" w:hanging="5"/>
      </w:pPr>
      <w:r>
        <w:rPr>
          <w:sz w:val="20"/>
        </w:rPr>
        <w:t>Ich  erinnere  mich,  als  ich  das  zum  ersten  Mal  studierte,  dachte  ich,  das  sei  wahrscheinlich  eine  Standardeinleitung,  eine  typische  Art,  Geschichten  im  Alten  Testament  einzuleiten.  Doch  was  ich  in  dieser  speziellen  Einleitung  entdeckte,  war  ein  gewisser  Mann,  dessen  Name  ebenfalls  „hier  einfügen“  lautete.  Er  kommt  nur  in  vier  Abschnitten  vor,  und  diese  stehen  alle  zusammen.</w:t>
      </w:r>
    </w:p>
    <w:p w:rsidR="008B5CD3" w:rsidRDefault="00F278AA">
      <w:pPr>
        <w:spacing w:after="3" w:line="323" w:lineRule="auto"/>
        <w:ind w:left="15" w:right="156" w:hanging="5"/>
      </w:pPr>
      <w:r>
        <w:rPr>
          <w:sz w:val="20"/>
        </w:rPr>
        <w:t xml:space="preserve">In  Richter  Kapitel  13  wird  Simson  und  seine  Abstammung  so  eingeführt.  Und  dann  in  Richter  17  Micha,  nicht  so  bekannt  wie  Simson,  aber  eben  Micha.  Und  auch  in  1.  Samuel  Kapitel  9,  und  so  begann  ich  zu  überlegen:  Gibt  es  da  einen  Zusammenhang  zwischen  diesen  Textstellen?  </w:t>
      </w:r>
    </w:p>
    <w:p w:rsidR="008B5CD3" w:rsidRDefault="00F278AA">
      <w:pPr>
        <w:spacing w:after="3" w:line="259" w:lineRule="auto"/>
        <w:ind w:left="15" w:right="156" w:hanging="5"/>
      </w:pPr>
      <w:r>
        <w:rPr>
          <w:sz w:val="20"/>
        </w:rPr>
        <w:t>Es  scheint,  als  gehörten  diese  größeren  literarischen  Einheiten  zusammen.</w:t>
      </w:r>
    </w:p>
    <w:p w:rsidR="008B5CD3" w:rsidRDefault="00F278AA">
      <w:pPr>
        <w:spacing w:after="298" w:line="395" w:lineRule="auto"/>
        <w:ind w:left="18" w:right="267" w:hanging="6"/>
      </w:pPr>
      <w:r>
        <w:rPr>
          <w:sz w:val="17"/>
        </w:rPr>
        <w:t>Und  es  bedurfte  nicht  viel  Nachdenkens,  um  zu  erkennen,  dass  es  durchaus  Zusammenhänge  zwischen  diesen  Abschnitten  gibt.  Wenn  man  genauer  darüber  nachdenkt,  haben  wir  hier  eine  gottesfürchtige  Frau  namens  Hanna,  die  Mutter  eines  gottesfürchtigen  Anführers,  Samuel.  Und  wenn  wir  zu  Richter  13  zurückkehren,  sehen  wir,  dass  Simson  ein  Anführer  ist,  den  der  Herr  in  sein  Leben  ruft.</w:t>
      </w:r>
    </w:p>
    <w:p w:rsidR="008B5CD3" w:rsidRDefault="00F278AA">
      <w:pPr>
        <w:spacing w:after="613" w:line="395" w:lineRule="auto"/>
        <w:ind w:left="18" w:right="267" w:hanging="6"/>
      </w:pPr>
      <w:r>
        <w:rPr>
          <w:sz w:val="17"/>
        </w:rPr>
        <w:t>Durch  eine  Art  Wundergeburt  wird  einer  unfruchtbaren  Frau  ein  Kind  geschenkt,  und  Simson  scheitert  als  Anführer.  Nicht  einmal  der  Name  seiner  Mutter  wird  genannt.  Es  gibt  in  der  Geschichte  keinen  Hinweis  darauf,  dass  sie  Simson  jemals  seine  Lebensaufgabe  offenbart  hat,  nämlich  die  Befreiung  Israels  einzuleiten.</w:t>
      </w:r>
    </w:p>
    <w:p w:rsidR="008B5CD3" w:rsidRDefault="00F278AA">
      <w:pPr>
        <w:spacing w:after="298" w:line="395" w:lineRule="auto"/>
        <w:ind w:left="18" w:right="267" w:hanging="6"/>
      </w:pPr>
      <w:r>
        <w:rPr>
          <w:sz w:val="17"/>
        </w:rPr>
        <w:t>Simson  ist  natürlich  ein  gescheiterter  Anführer.  Ich  weiß,  dass  er  in  Hebräer  11  als  Beispiel  für  Glauben  angeführt  wird,  und  Glaube  war  auch  in  seinem  Leben  vorhanden,  aber  im  Buch  der  Richter  geht  es  um  Führung,  nicht  nur  darum,  was  Gott  bewirken  kann,  wenn  Glaube  vorhanden  ist  –  was  ja  der  Kern  von  Hebräer  11  ist.  Und  so  sehen  wir  hier  einen  gescheiterten  Anführer.</w:t>
      </w:r>
    </w:p>
    <w:p w:rsidR="008B5CD3" w:rsidRDefault="00F278AA">
      <w:pPr>
        <w:spacing w:after="298" w:line="395" w:lineRule="auto"/>
        <w:ind w:left="18" w:right="267" w:hanging="6"/>
      </w:pPr>
      <w:r>
        <w:rPr>
          <w:sz w:val="17"/>
        </w:rPr>
        <w:t>Dennoch  wirkt  Gott  Großes  durch  ihn,  aber  er  ist  ein  gescheiterter  Anführer.  Er  beginnt  die  Befreiung  Israels,  vollendet  sie  aber  nicht.  Samuel  wird  sie  vollenden.</w:t>
      </w:r>
    </w:p>
    <w:p w:rsidR="008B5CD3" w:rsidRDefault="00F278AA">
      <w:pPr>
        <w:spacing w:after="97" w:line="259" w:lineRule="auto"/>
        <w:ind w:left="18" w:right="267" w:hanging="6"/>
      </w:pPr>
      <w:r>
        <w:rPr>
          <w:sz w:val="17"/>
        </w:rPr>
        <w:t xml:space="preserve">Er  wird  in  1.  Samuel,  Kapitel  7,  </w:t>
      </w:r>
      <w:r>
        <w:rPr>
          <w:sz w:val="17"/>
        </w:rPr>
        <w:t xml:space="preserve">einen  großen  Sieg  über  die  Philister  erringen  und  David  salben,  der  den  Philistern  viel  </w:t>
      </w:r>
    </w:p>
    <w:p w:rsidR="008B5CD3" w:rsidRDefault="00F278AA">
      <w:pPr>
        <w:spacing w:after="613" w:line="395" w:lineRule="auto"/>
        <w:ind w:left="18" w:right="600" w:hanging="6"/>
      </w:pPr>
      <w:r>
        <w:rPr>
          <w:sz w:val="17"/>
        </w:rPr>
        <w:t>Schaden  zufügen  wird.  Es  ist  also  fast  so,  als  ob  Simson  ein  Kontrast  zu  Samuel  und  David  und  seine  ungenannte  Mutter  ein  Kontrast  zu  Hanna  wären.  Zunächst  einmal  haben  wir  in  Richter,  Kapitel  17,  diesen  Micha,  und  er  ist  kein  gottesfürchtiger  Mann.</w:t>
      </w:r>
    </w:p>
    <w:p w:rsidR="008B5CD3" w:rsidRDefault="00F278AA">
      <w:pPr>
        <w:spacing w:after="613" w:line="395" w:lineRule="auto"/>
        <w:ind w:left="18" w:right="267" w:hanging="6"/>
      </w:pPr>
      <w:r>
        <w:rPr>
          <w:sz w:val="17"/>
        </w:rPr>
        <w:t>Tatsächlich  erfindet  er  seine  eigene  Religion.  Er  stellt  einen  Leviten  ein.  Schließlich  werden  all  seine  religiösen  Utensilien  von  den  Daniten  gestohlen,  als  diese  nach  Norden  ziehen.  Daraufhin  gründen  sie  im  Norden  eine  abtrünnige  Religion,  die  Gottes  Geboten  widerspricht  und  seinen  Absichten  zuwiderläuft.</w:t>
      </w:r>
    </w:p>
    <w:p w:rsidR="008B5CD3" w:rsidRDefault="00F278AA">
      <w:pPr>
        <w:spacing w:after="97" w:line="259" w:lineRule="auto"/>
        <w:ind w:left="18" w:right="267" w:hanging="6"/>
      </w:pPr>
      <w:r>
        <w:rPr>
          <w:sz w:val="17"/>
        </w:rPr>
        <w:t xml:space="preserve">In  gewisser  Weise  ist  Michas  Mutter,  die  ebenfalls  eine  wichtige  Rolle  in  dieser  Geschichte  spielt,  ein  Kontrast  zu  </w:t>
      </w:r>
    </w:p>
    <w:p w:rsidR="008B5CD3" w:rsidRDefault="00F278AA">
      <w:pPr>
        <w:spacing w:after="298" w:line="395" w:lineRule="auto"/>
        <w:ind w:left="18" w:right="267" w:hanging="6"/>
      </w:pPr>
      <w:r>
        <w:rPr>
          <w:sz w:val="17"/>
        </w:rPr>
        <w:t>Hanna,  und  Micha  wiederum  ein  Kontrast  zu  Samuel.  Wir  haben  also  diese  gescheiterten  Anführer,  diese  gescheiterten  Individuen  mit  ihren  namenlosen  Müttern,  die  gewissermaßen  die  Bühne  für  Hanna  und  Samuel  bereiten.  Es  gibt  auch  eine  Verbindung  zu  1.  Samuel,  Kapitel  9,  und  Saul,  aber  darauf  werde  ich  erst  eingehen,  wenn  wir  zu  diesem  Kapitel  kommen.</w:t>
      </w:r>
    </w:p>
    <w:p w:rsidR="008B5CD3" w:rsidRDefault="00F278AA">
      <w:pPr>
        <w:spacing w:after="298" w:line="395" w:lineRule="auto"/>
        <w:ind w:left="18" w:right="365" w:hanging="6"/>
      </w:pPr>
      <w:r>
        <w:rPr>
          <w:sz w:val="17"/>
        </w:rPr>
        <w:t>Schon  allein  aus  dieser  Einleitung  und  dem  verwendeten  Muster  lässt  sich  schließen,  dass  der  Autor  den  Leser  dazu  anregen  möchte,  diese  Geschichte  mit  dem  Vorangegangenen  im  Buch  der  Richter  in  Verbindung  zu  bringen,  und  ich  denke,  die  Bedeutung  dieser  Verbindung  liegt  in  dem,  was  ich  gerade  erwähnt  habe.</w:t>
      </w:r>
    </w:p>
    <w:p w:rsidR="008B5CD3" w:rsidRDefault="00F278AA">
      <w:pPr>
        <w:spacing w:after="298" w:line="395" w:lineRule="auto"/>
        <w:ind w:left="18" w:right="267" w:hanging="6"/>
      </w:pPr>
      <w:r>
        <w:rPr>
          <w:sz w:val="17"/>
        </w:rPr>
        <w:t>Nun  gut,  fahren  wir  fort.  Wir  haben  hier  ein  Problem.  Peninna  hat  Kinder,  Hanna  aber  nicht.  Das  birgt  Konfliktpotenzial.  Wir  kennen  das  aus  den  patriarchalischen  Erzählungen,  in  denen  es  eine  Frau  gab,  die  Kinder  bekommen  konnte,  wie  Hagar  oder  Lea,  und  dann  eine  Rivalin,  die  keine  Kinder  bekommen  konnte,  wie  Sara  oder  Rahel  –  und  das  führt  zu  Konflikten.</w:t>
      </w:r>
    </w:p>
    <w:p w:rsidR="008B5CD3" w:rsidRDefault="00F278AA">
      <w:pPr>
        <w:spacing w:after="618"/>
        <w:ind w:left="13" w:right="608"/>
      </w:pPr>
      <w:r>
        <w:t>Ich  glaube  nicht,  dass  das  Alte  Testament  Polygamie  jemals  ausdrücklich  verurteilt.  Ich  denke,  es  schwingt  in  deiner  Interpretation  der  Geschichte  in  Genesis  2,  der  Geschichte  der  ersten  Ehe,  mit,  aber  es  wird  nirgends  explizit  verurteilt.  Gott  sieht  sie  in  seinem  Gesetz  vor,  doch  interessanterweise  scheint  sie  in  der  Praxis  nicht  gut  zu  funktionieren,  da  sie  Gottes  Geboten  widerspricht.</w:t>
      </w:r>
    </w:p>
    <w:p w:rsidR="008B5CD3" w:rsidRDefault="00F278AA">
      <w:pPr>
        <w:spacing w:after="2"/>
        <w:ind w:left="13" w:right="384"/>
      </w:pPr>
      <w:r>
        <w:t xml:space="preserve">Das  wird  auch  in  dieser  Geschichte  so  sein.  So  liest  man  weiter,  dass  dieser  Mann,  Elkana,  Jahr  für  Jahr  aus  seiner  Stadt  nach  Schilo  hinaufzog,  um  den  Herrn  der  Heerscharen  anzubeten  und  ihm  Opfer  </w:t>
      </w:r>
    </w:p>
    <w:p w:rsidR="008B5CD3" w:rsidRDefault="00F278AA">
      <w:pPr>
        <w:ind w:left="13" w:right="384"/>
      </w:pPr>
      <w:r>
        <w:t>darzubringen.  Schilo  war  damals  der  zentrale  Ort  des  Heiligtums,  wo  sich  die  Stiftshütte  und  die  Bundeslade  befanden.  Und  der  Autor  erwähnt  beiläufig,  dass  Hofni  und  Pinehas,  die  beiden  Söhne  Elis,  dort  Priester  des  Herrn  waren.</w:t>
      </w:r>
    </w:p>
    <w:p w:rsidR="008B5CD3" w:rsidRDefault="00F278AA">
      <w:pPr>
        <w:spacing w:after="618"/>
        <w:ind w:left="13" w:right="384"/>
      </w:pPr>
      <w:r>
        <w:t>Mehr  dazu  später.  Er  geht  darauf  überhaupt  nicht  ein.  Er  scheint  lediglich  die  zeitliche  Einordnung  vorzunehmen,  aber  sie  werden  in  Kapitel  2  eine  Rolle  in  der  Geschichte  spielen.  Noch  etwas  zu  ihnen.</w:t>
      </w:r>
    </w:p>
    <w:p w:rsidR="008B5CD3" w:rsidRDefault="00F278AA">
      <w:pPr>
        <w:spacing w:after="4"/>
        <w:ind w:left="13" w:right="384"/>
      </w:pPr>
      <w:r>
        <w:t xml:space="preserve">Immer  wenn  der  Tag  für  Elkana  zum  Opfern  gekommen  war,  teilte  er  das  Fleisch  mit  seiner  Frau  Peninna  und  all  ihren  Söhnen  und  Töchtern.  Hanna  aber  gab  er  die  doppelte  Portion,  weil  er  sie  liebte  und  der  Herr  ihren  Leib  verschlossen  hatte.  Warum  der  Herr  ihren  Leib  verschlossen  hatte,  wird  uns  nicht  gesagt.  </w:t>
      </w:r>
    </w:p>
    <w:p w:rsidR="008B5CD3" w:rsidRDefault="00F278AA">
      <w:pPr>
        <w:spacing w:after="585"/>
        <w:ind w:left="13" w:right="384"/>
      </w:pPr>
      <w:r>
        <w:t>Im  alten  Israel  befasste  man  sich  selten  mit  sekundären  Ursachen.</w:t>
      </w:r>
    </w:p>
    <w:p w:rsidR="008B5CD3" w:rsidRDefault="00F278AA">
      <w:pPr>
        <w:spacing w:after="616"/>
        <w:ind w:left="13" w:right="384"/>
      </w:pPr>
      <w:r>
        <w:t>In  unserer  Kultur  würden  wir  bei  einer  Frau,  die  keine  Kinder  bekommen  kann,  nicht  sagen,  der  Herr  habe  ihren  Mutterleib  verschlossen.  Wir  denken  nicht  so.  Wir  denken  in  medizinischen  Kategorien,  aber  im  alten  Israel  verstand  man,  dass  der  Herr  letztendlich  über  alles  souverän  ist,  und  man  machte  sich  nicht  so  viele  Gedanken  über  sekundäre  Ursachen  wie  wir.</w:t>
      </w:r>
    </w:p>
    <w:p w:rsidR="008B5CD3" w:rsidRDefault="00F278AA">
      <w:pPr>
        <w:ind w:left="13" w:right="384"/>
      </w:pPr>
      <w:r>
        <w:t>So  hatte  der  Herr  ihren  Mutterleib  verschlossen.  Der  Grund  dafür  wird  uns  nicht  genannt,  aber  der  Herr  ließ  sie  nicht  in  diesem  Zustand.  Und  weil  der  Herr  ihren  Mutterleib  verschlossen  hatte,  reizte  ihre  Rivalin  sie  immer  wieder,  um  sie  zu  ärgern.</w:t>
      </w:r>
    </w:p>
    <w:p w:rsidR="008B5CD3" w:rsidRDefault="00F278AA">
      <w:pPr>
        <w:spacing w:after="52"/>
        <w:ind w:left="13" w:right="384"/>
      </w:pPr>
      <w:r>
        <w:t xml:space="preserve">Ich  denke,  es  ist  ziemlich  klar,  dass  Hanna  Elkanas  Liebling  war,  aber  dennoch  wollte  er  Kinder  haben  und  wandte  sich  deshalb  Peninna  zu.  Ich  bin  sicher,  dass  Peninna  die  Spannungen  spürte,  genau  wie  </w:t>
      </w:r>
    </w:p>
    <w:p w:rsidR="008B5CD3" w:rsidRDefault="00F278AA">
      <w:pPr>
        <w:ind w:left="13" w:right="384"/>
      </w:pPr>
      <w:r>
        <w:t>Hanna.  Das  ging  Jahr  für  Jahr  so.  Immer  wenn  Hanna  zum  Haus  des  Herrn  ging,  reizte  ihre  Rivalin  sie  so  sehr,  dass  sie  weinte  und  nichts  mehr  essen  wollte.</w:t>
      </w:r>
    </w:p>
    <w:p w:rsidR="008B5CD3" w:rsidRDefault="00F278AA">
      <w:pPr>
        <w:ind w:left="13" w:right="13"/>
      </w:pPr>
      <w:r>
        <w:t>Der  Konflikt  ist  so  heftig  und  schmerzt  Hannah  so  sehr,  dass  sie  weint  und  die  Nahrungsaufnahme  verweigert.  Sie  ist  zutiefst  deprimiert.  In  ihrem  Thanksgiving-Lied  in  Kapitel  2  erfahren  wir  mehr  über  ihre  Gefühle.  Elkanah,  ihr  Mann,  fragte  sie:  „Hannah,  warum  weinst  du?  Warum  isst  du  nicht?  Warum  bist  du  so  niedergeschlagen?  Bedeute  ich  dir  denn  nicht  mehr  als  zehn  Söhne?“  Wir  werden  im  Laufe  der  Lektüre  feststellen,  dass  die  Männer  in  H</w:t>
      </w:r>
      <w:r>
        <w:t>annahs  Leben  sie  nicht  verstehen.</w:t>
      </w:r>
    </w:p>
    <w:p w:rsidR="008B5CD3" w:rsidRDefault="00F278AA">
      <w:pPr>
        <w:spacing w:after="301" w:line="368" w:lineRule="auto"/>
        <w:ind w:left="12" w:right="471" w:firstLine="0"/>
      </w:pPr>
      <w:r>
        <w:rPr>
          <w:sz w:val="18"/>
        </w:rPr>
        <w:t>Sie  verstehen  weder  den  Schmerz,  den  sie  als  unfruchtbare  Frau  empfindet,  noch  den  Schmerz  der  Unterdrückung.  Sie  begreifen  es  einfach  nicht.  Und  so  sagt  Elkanah  nur  zu  ihr:  „Ich  verstehe  nicht,  warum  du  so  aufgebracht  bist.“</w:t>
      </w:r>
    </w:p>
    <w:p w:rsidR="008B5CD3" w:rsidRDefault="00F278AA">
      <w:pPr>
        <w:spacing w:after="90" w:line="259" w:lineRule="auto"/>
        <w:ind w:left="12" w:right="333" w:firstLine="0"/>
      </w:pPr>
      <w:r>
        <w:rPr>
          <w:sz w:val="18"/>
        </w:rPr>
        <w:t xml:space="preserve">Bedeute  ich  dir  denn  nicht  mehr  als  zehn  Söhne?  Kann  ich  dir  deinen  Wunsch  nach  einer  </w:t>
      </w:r>
    </w:p>
    <w:p w:rsidR="008B5CD3" w:rsidRDefault="00F278AA">
      <w:pPr>
        <w:spacing w:after="87" w:line="259" w:lineRule="auto"/>
        <w:ind w:left="12" w:right="333" w:firstLine="0"/>
      </w:pPr>
      <w:r>
        <w:rPr>
          <w:sz w:val="18"/>
        </w:rPr>
        <w:t xml:space="preserve">bedeutungsvollen  Beziehung  nicht  erfüllen?  Und  wäre  ich  Hannah  gewesen,  hätte  ich  wohl  zurückkommen  </w:t>
      </w:r>
    </w:p>
    <w:p w:rsidR="008B5CD3" w:rsidRDefault="00F278AA">
      <w:pPr>
        <w:spacing w:after="301" w:line="368" w:lineRule="auto"/>
        <w:ind w:left="12" w:right="624" w:firstLine="0"/>
      </w:pPr>
      <w:r>
        <w:rPr>
          <w:sz w:val="18"/>
        </w:rPr>
        <w:t>und  gefragt:  „Warum  hast  du  Penina  mitgenommen?  Bedeute  ich  dir  denn  nicht  mehr  als  Söhne?“  Aber  er  scheint  es  nicht  zu  begreifen.  Und  dasselbe  werden  wir  auch  bei  Eli  sehen.  Er  versteht  Hannahs  Leid  einfach  nicht.</w:t>
      </w:r>
    </w:p>
    <w:p w:rsidR="008B5CD3" w:rsidRDefault="00F278AA">
      <w:pPr>
        <w:spacing w:after="338" w:line="368" w:lineRule="auto"/>
        <w:ind w:left="12" w:right="176" w:firstLine="0"/>
      </w:pPr>
      <w:r>
        <w:rPr>
          <w:sz w:val="18"/>
        </w:rPr>
        <w:t>Das  ist  also  eines  der  Dinge,  die  man  in  dieser  Geschichte  sieht,  und  es  ist  nicht  verwunderlich,  denn  im  Buch  der  Richter  spielen  Frauen  eine  sehr  wichtige  Rolle.  Im  ersten  Teil  des  Buches  der  Richter  ist  es  fast  so,  als  müssten  sie  als  Ersatzkriegerinnen  fungieren.  Deborah,  Jael  und  die  ungenannte  Frau,  die  den  Mühlstein  auf  Abimelechs  Haupt  wirft.</w:t>
      </w:r>
    </w:p>
    <w:p w:rsidR="008B5CD3" w:rsidRDefault="00F278AA">
      <w:pPr>
        <w:spacing w:after="301" w:line="368" w:lineRule="auto"/>
        <w:ind w:left="12" w:right="717" w:firstLine="0"/>
      </w:pPr>
      <w:r>
        <w:rPr>
          <w:sz w:val="18"/>
        </w:rPr>
        <w:t>Doch  mitten  im  Buch  der  Richter  gibt  es  einen  Wendepunkt,  als  Jephthah  seine  Tochter  dem  Herrn  als  Brandopfer  darbringt.  Von  da  an  ändert  sich  einiges,  und  wie  Sie  sich  vielleicht  an  den  Epilog  des  Buches  der  Richter  erinnern,  leiden  Frauen.  Frauen  werden  entführt.</w:t>
      </w:r>
    </w:p>
    <w:p w:rsidR="008B5CD3" w:rsidRDefault="00F278AA">
      <w:pPr>
        <w:spacing w:after="87" w:line="259" w:lineRule="auto"/>
        <w:ind w:left="12" w:right="333" w:firstLine="0"/>
      </w:pPr>
      <w:r>
        <w:rPr>
          <w:sz w:val="18"/>
        </w:rPr>
        <w:t xml:space="preserve">Eine  Frau,  die  Nebenfrau  des  Leviten,  wird  von  mehreren  Männern  vergewaltigt  und  ermordet.  </w:t>
      </w:r>
    </w:p>
    <w:p w:rsidR="008B5CD3" w:rsidRDefault="00F278AA">
      <w:pPr>
        <w:spacing w:after="0" w:line="368" w:lineRule="auto"/>
        <w:ind w:left="12" w:right="333" w:firstLine="0"/>
      </w:pPr>
      <w:r>
        <w:rPr>
          <w:sz w:val="18"/>
        </w:rPr>
        <w:t xml:space="preserve">Diese  Unterdrückung  von  Frauen  durch  israelitische  Männer  ist  ein  wiederkehrendes  Thema  im  Buch  der  Richter,  daher  überrascht  es  nicht,  dass  Samuels  Geschichte  mit  einer  unterdrückten  Frau  beginnt.  </w:t>
      </w:r>
    </w:p>
    <w:p w:rsidR="008B5CD3" w:rsidRDefault="00F278AA">
      <w:pPr>
        <w:spacing w:after="301" w:line="368" w:lineRule="auto"/>
        <w:ind w:left="12" w:right="333" w:firstLine="0"/>
      </w:pPr>
      <w:r>
        <w:rPr>
          <w:sz w:val="18"/>
        </w:rPr>
        <w:t>Ironischerweise  wird  sie  von  einer  anderen  Frau  unterdrückt.</w:t>
      </w:r>
    </w:p>
    <w:p w:rsidR="008B5CD3" w:rsidRDefault="00F278AA">
      <w:pPr>
        <w:spacing w:after="301" w:line="368" w:lineRule="auto"/>
        <w:ind w:left="12" w:right="41" w:firstLine="0"/>
      </w:pPr>
      <w:r>
        <w:rPr>
          <w:sz w:val="18"/>
        </w:rPr>
        <w:t>So  weit  ist  es  also  gekommen.  Dieses  Thema  zieht  sich  durch  die  früheren  Propheten.  Wenn  wir  Ruth  einmal  außer  Acht  lassen  und  uns  darauf  konzentrieren,  dass  1.  Samuel  die  Geschichte  fortsetzt,  Ruth  also  vielleicht  als  Zwischenspiel  betrachten  und  1.  Samuel  als  Fortsetzung  der  Richtergeschichte  sieht,  dann  ist  es  nicht  verwunderlich,  dieses  Thema  wiederzufinden.</w:t>
      </w:r>
    </w:p>
    <w:p w:rsidR="008B5CD3" w:rsidRDefault="00F278AA">
      <w:pPr>
        <w:spacing w:after="609" w:line="368" w:lineRule="auto"/>
        <w:ind w:left="12" w:right="333" w:firstLine="0"/>
      </w:pPr>
      <w:r>
        <w:rPr>
          <w:sz w:val="18"/>
        </w:rPr>
        <w:t>Als  sie  in  Schilo  mit  dem  Essen  und  Trinken  fertig  waren,  stand  Hanna  auf.  Eli,  der  Priester,  saß  derweil  auf  einem  Stuhl  am  Türpfosten  des  Tempels  des  Herrn.</w:t>
      </w:r>
    </w:p>
    <w:p w:rsidR="008B5CD3" w:rsidRDefault="00F278AA">
      <w:pPr>
        <w:spacing w:after="621" w:line="368" w:lineRule="auto"/>
        <w:ind w:left="12" w:right="333" w:firstLine="0"/>
      </w:pPr>
      <w:r>
        <w:rPr>
          <w:sz w:val="18"/>
        </w:rPr>
        <w:t>Als  wir  Eli  zum  ersten  Mal  begegnen,  sitzt  er.  Er  ist  alt,  wie  wir  noch  feststellen  werden.  Er  ist  fast  blind.</w:t>
      </w:r>
    </w:p>
    <w:p w:rsidR="008B5CD3" w:rsidRDefault="00F278AA">
      <w:pPr>
        <w:spacing w:after="608" w:line="368" w:lineRule="auto"/>
        <w:ind w:left="12" w:right="333" w:firstLine="0"/>
      </w:pPr>
      <w:r>
        <w:rPr>
          <w:sz w:val="18"/>
        </w:rPr>
        <w:t>Er  wird  in  dieser  Erzählung  eine  Art  passiver  Charakter  sein,  der  nie  wirklich  zu  verstehen  scheint,  was  um  ihn  herum  geschieht.  Und  wenn  er  es  schließlich  begreift,  ist  es  zu  spät.  Seine  Haltung,  wie  er  auf  diesem  Stuhl  am  Türpfosten  des  Tempels  des  Herrn  sitzt,  unterstreicht  diese  Rolle  des  passiven  Charakters.</w:t>
      </w:r>
    </w:p>
    <w:p w:rsidR="008B5CD3" w:rsidRDefault="00F278AA">
      <w:pPr>
        <w:spacing w:after="301" w:line="368" w:lineRule="auto"/>
        <w:ind w:left="12" w:right="440" w:firstLine="0"/>
      </w:pPr>
      <w:r>
        <w:rPr>
          <w:sz w:val="18"/>
        </w:rPr>
        <w:t>In  tiefer  Trauer  weinte  Hanna  viel  und  betete  zum  Herrn.  Und  sie  gelobte:  „In  unserer  Kultur  war  es  üblich,  so  zu  handeln.  Wenn  sie  litten,  gingen  sie  manchmal  vor  den  Herrn  und  gaben  ihm  ein  Versprechen.“</w:t>
      </w:r>
    </w:p>
    <w:p w:rsidR="008B5CD3" w:rsidRDefault="00F278AA">
      <w:pPr>
        <w:ind w:left="13" w:right="114"/>
      </w:pPr>
      <w:r>
        <w:t>Herr,  wenn  du  dies  für  mich  tust,  werde  ich  dir  im  Gegenzug  etwas  geben.  So,  allmächtiger  Herr,  schau  doch  nur  auf  das  Elend  deiner  Dienerin.  Und  beachte  die  Ausdrücke,  die  sie  in  diesen  Versen  für  sich  selbst  verwendet.</w:t>
      </w:r>
    </w:p>
    <w:p w:rsidR="008B5CD3" w:rsidRDefault="00F278AA">
      <w:pPr>
        <w:ind w:left="13" w:right="384"/>
      </w:pPr>
      <w:r>
        <w:t>Verschiedene  Ausdrücke  für  Elend,  Qual  und  Unterdrückung.  Wenn  du  doch  nur  das  Elend  deines  Dieners  ansehen  und  an  mich  denken  würdest!  Und  in  der  Bibel,  in  Gebeten  wie  diesem,  wenn  es  heißt  „denke“,  ist  es  nicht  so,  als  hätte  der  Herr  mich  vergessen,  sondern  es  fühlt  sich  so  an.</w:t>
      </w:r>
    </w:p>
    <w:p w:rsidR="008B5CD3" w:rsidRDefault="00F278AA">
      <w:pPr>
        <w:spacing w:after="300" w:line="459" w:lineRule="auto"/>
        <w:ind w:left="27" w:right="1322" w:hanging="17"/>
      </w:pPr>
      <w:r>
        <w:t xml:space="preserve">Wenn  es  also  heißt  „erinnere  dich“,  dann  meint  es  eigentlich:  „Erinnere  dich  und  tue  etwas.“ </w:t>
      </w:r>
      <w:r>
        <w:rPr>
          <w:sz w:val="14"/>
        </w:rPr>
        <w:t>Man  muss  es  erkennen  und  etwas  dagegen  unternehmen.  Aber  es  ist  nur  eine  Redewendung,  die  sie  verwenden.</w:t>
      </w:r>
    </w:p>
    <w:p w:rsidR="008B5CD3" w:rsidRDefault="00F278AA">
      <w:pPr>
        <w:spacing w:after="620"/>
        <w:ind w:left="13" w:right="384"/>
      </w:pPr>
      <w:r>
        <w:t>Vergiss  deine  Dienerin  nicht.  Ich  fühle  mich  vergessen,  Herr,  aber  schenke  ihr  einen  Sohn.  Dann  will  ich  ihn  dem  Herrn  geben  für  alle  Tage  seines  Lebens,  und  kein  Schermesser  soll  je  sein  Haupt  berühren.</w:t>
      </w:r>
    </w:p>
    <w:p w:rsidR="008B5CD3" w:rsidRDefault="00F278AA">
      <w:pPr>
        <w:spacing w:after="618"/>
        <w:ind w:left="13" w:right="643"/>
      </w:pPr>
      <w:r>
        <w:t>Samuel  wird  zwar  nicht  direkt  als  Nasiräer  bezeichnet,  aber  da  Nasiräer  solche  Praktiken  ausübten,  ist  es  durchaus  möglich,  dass  er  tatsächlich  ein  Nasiräer  war.  Wie  bereits  erwähnt,  weist  Samuel  aber  Parallelen  zu  Simson  auf.  Auch  er  ist  ein  langhaariger  Diener  des  Herrn.</w:t>
      </w:r>
    </w:p>
    <w:p w:rsidR="008B5CD3" w:rsidRDefault="00F278AA">
      <w:pPr>
        <w:spacing w:after="4"/>
        <w:ind w:left="13" w:right="159"/>
      </w:pPr>
      <w:r>
        <w:t xml:space="preserve">Samson  war  in  dieser  Hinsicht  letztendlich  ein  Versager,  aber  Samuel  wird  ein  Erfolg  werden.  Doch  ihm  wird  niemals  der  Kopf  rasiert  werden.  Hannah  wünscht  sich  also  nicht  unbedingt  einen  Jungen,  der  anfangs  </w:t>
      </w:r>
    </w:p>
    <w:p w:rsidR="008B5CD3" w:rsidRDefault="00F278AA">
      <w:pPr>
        <w:ind w:left="13" w:right="384"/>
      </w:pPr>
      <w:r>
        <w:t>ständig  im  Haus  herumtobt.</w:t>
      </w:r>
    </w:p>
    <w:p w:rsidR="008B5CD3" w:rsidRDefault="00F278AA">
      <w:pPr>
        <w:spacing w:after="4"/>
        <w:ind w:left="13" w:right="497"/>
      </w:pPr>
      <w:r>
        <w:t xml:space="preserve">Ihr  größtes  Anliegen  ist:  „Ich  möchte  einfach  nur  von  dieser  Unterdrückung  befreit  werden.“  Denn  ich  bin  sicher,  in  dieser  Kultur  dachten  die  Menschen:  „Wer  hat  gesündigt?  Sie  muss  etwas  </w:t>
      </w:r>
    </w:p>
    <w:p w:rsidR="008B5CD3" w:rsidRDefault="00F278AA">
      <w:pPr>
        <w:ind w:left="13" w:right="384"/>
      </w:pPr>
      <w:r>
        <w:t>Schreckliches  getan  haben,  oder  jemand  anderes,  vielleicht  ihre  Eltern.  Sie  kann  nicht  so  vom  Herrn  gesegnet  werden  wie  die  meisten  anderen.“</w:t>
      </w:r>
    </w:p>
    <w:p w:rsidR="008B5CD3" w:rsidRDefault="00F278AA">
      <w:pPr>
        <w:ind w:left="13" w:right="384"/>
      </w:pPr>
      <w:r>
        <w:t>So  dachten  die  Menschen.  Man  sieht  es  schon  zu  Jesu  Zeiten,  als  sie  darüber  stritten,  wer  mit  dem  Blinden  gesündigt  hatte  –  wer  oder  seine  Eltern?  Sie  glaubten  tatsächlich,  dass  schon  ungeborene  Kinder  so  früh  sündigen  konnten.  Wahrscheinlich  fragten  sich  die  Leute  bei  Hanna:  Was  hatte  sie  falsch  gemacht?  Sie  wurde  unterdrückt.</w:t>
      </w:r>
    </w:p>
    <w:p w:rsidR="008B5CD3" w:rsidRDefault="00F278AA">
      <w:pPr>
        <w:spacing w:after="350"/>
        <w:ind w:left="13" w:right="384"/>
      </w:pPr>
      <w:r>
        <w:t>Sie  möchte  einfach  nur  sagen  können:  „Ich  habe  einen  Sohn.“  Und  Söhne  waren  in  dieser  Kultur  erwünscht.  Ich  habe  einen  Sohn.</w:t>
      </w:r>
    </w:p>
    <w:p w:rsidR="008B5CD3" w:rsidRDefault="00F278AA">
      <w:pPr>
        <w:ind w:left="13" w:right="384"/>
      </w:pPr>
      <w:r>
        <w:t>Ich  bin  nicht  mehr  unfruchtbar.  Der  Herr  hat  mich  wahrlich  gesegnet.  Und  sie  sagt:  „Ich  werde  ihn  dir  zurückgeben.“</w:t>
      </w:r>
    </w:p>
    <w:p w:rsidR="008B5CD3" w:rsidRDefault="00F278AA">
      <w:pPr>
        <w:ind w:left="13" w:right="384"/>
      </w:pPr>
      <w:r>
        <w:t>Und  er  wird  dir  im  Heiligtum  dienen  alle  Tage  seines  Lebens.  Und  er  wird  dir  treu  ergeben  sein.  Und  sein  ungeschorenes  Haar  wird  ein  Zeichen  dafür  sein.</w:t>
      </w:r>
    </w:p>
    <w:p w:rsidR="008B5CD3" w:rsidRDefault="00F278AA">
      <w:pPr>
        <w:spacing w:after="613" w:line="368" w:lineRule="auto"/>
        <w:ind w:left="12" w:right="333" w:firstLine="0"/>
      </w:pPr>
      <w:r>
        <w:rPr>
          <w:sz w:val="18"/>
        </w:rPr>
        <w:t xml:space="preserve">Während  sie  unaufhörlich  zum  Herrn  betete,  beobachtete  Eli  in  Vers  12  </w:t>
      </w:r>
      <w:r>
        <w:rPr>
          <w:sz w:val="18"/>
        </w:rPr>
        <w:t>ihren  Mund.  Er  sah  also,  dass  sie  still  betete.  Hanna  betete  in  ihrem  Herzen,  ihre  Lippen  bewegten  sich,  aber  ihre  Stimme  war  nicht  zu  hören.</w:t>
      </w:r>
    </w:p>
    <w:p w:rsidR="008B5CD3" w:rsidRDefault="00F278AA">
      <w:pPr>
        <w:spacing w:after="301" w:line="368" w:lineRule="auto"/>
        <w:ind w:left="12" w:right="333" w:firstLine="0"/>
      </w:pPr>
      <w:r>
        <w:rPr>
          <w:sz w:val="18"/>
        </w:rPr>
        <w:t>Eli  dachte,  sie  sei  betrunken.  Merkwürdig,  nicht  wahr?  Er  sieht  diese  Frau,  wie  sie  Worte  formt,  und  glaubt,  sie  müsse  betrunken  sein.  Wieder  einmal  scheinen  die  Männer  in  Hannahs  Leben  es  einfach  nicht  zu  kapieren.</w:t>
      </w:r>
    </w:p>
    <w:p w:rsidR="008B5CD3" w:rsidRDefault="00F278AA">
      <w:pPr>
        <w:spacing w:after="613" w:line="368" w:lineRule="auto"/>
        <w:ind w:left="12" w:right="333" w:firstLine="0"/>
      </w:pPr>
      <w:r>
        <w:rPr>
          <w:sz w:val="18"/>
        </w:rPr>
        <w:t>Er  fällt  ein  völlig  falsches  Werturteil.  Und  er  sagte  zu  ihr:  „Wie  lange  willst  du  dich  noch  betrinken?  Schütt  den  Wein  weg!“  So  verurteilt  er  sie  selbstgerecht  und  anmaßend.</w:t>
      </w:r>
    </w:p>
    <w:p w:rsidR="008B5CD3" w:rsidRDefault="00F278AA">
      <w:pPr>
        <w:spacing w:after="91" w:line="259" w:lineRule="auto"/>
        <w:ind w:left="12" w:right="333" w:firstLine="0"/>
      </w:pPr>
      <w:r>
        <w:rPr>
          <w:sz w:val="18"/>
        </w:rPr>
        <w:t xml:space="preserve">Diese  Worte  gewinnen  beim  zweiten  Lesen  noch  an  Bedeutung.  Wissen  Sie,  wenn  man  biblische  </w:t>
      </w:r>
    </w:p>
    <w:p w:rsidR="008B5CD3" w:rsidRDefault="00F278AA">
      <w:pPr>
        <w:spacing w:after="625" w:line="368" w:lineRule="auto"/>
        <w:ind w:left="12" w:right="333" w:firstLine="0"/>
      </w:pPr>
      <w:r>
        <w:rPr>
          <w:sz w:val="18"/>
        </w:rPr>
        <w:t>Erzählungen  liest,  gibt  es  dieses  erste  Lesen.  Es  ist  wie  beim  ersten  Mal,  wenn  man  einen  Film  sieht.</w:t>
      </w:r>
    </w:p>
    <w:p w:rsidR="008B5CD3" w:rsidRDefault="00F278AA">
      <w:pPr>
        <w:spacing w:after="301" w:line="368" w:lineRule="auto"/>
        <w:ind w:left="12" w:right="333" w:firstLine="0"/>
      </w:pPr>
      <w:r>
        <w:rPr>
          <w:sz w:val="18"/>
        </w:rPr>
        <w:t>Und  die  Geschichte  wird  mit  vielen  Emotionen  verbunden,  besonders  wenn  sie  einem  nicht  so  vertraut  ist.  Manche  dieser  Geschichten  kennen  wir  so  gut,  dass  wir  sie  längst  nicht  mehr  zum  ersten  Mal  lesen.  Aber  denken  Sie  an  das  ursprüngliche  Publikum.</w:t>
      </w:r>
    </w:p>
    <w:p w:rsidR="008B5CD3" w:rsidRDefault="00F278AA">
      <w:pPr>
        <w:spacing w:after="613" w:line="368" w:lineRule="auto"/>
        <w:ind w:left="12" w:right="333" w:firstLine="0"/>
      </w:pPr>
      <w:r>
        <w:rPr>
          <w:sz w:val="18"/>
        </w:rPr>
        <w:t>Während  sie  das  lesen,  nehmen  sie  das  alles  einfach  auf.  Aber  eine  zweite  Lektüre  ist  manchmal  sehr,  sehr  interessant.  Man  entdeckt  Dinge,  die  einem  beim  ersten  Mal  entgangen  sind.</w:t>
      </w:r>
    </w:p>
    <w:p w:rsidR="008B5CD3" w:rsidRDefault="00F278AA">
      <w:pPr>
        <w:spacing w:after="301" w:line="368" w:lineRule="auto"/>
        <w:ind w:left="12" w:right="333" w:firstLine="0"/>
      </w:pPr>
      <w:r>
        <w:rPr>
          <w:sz w:val="18"/>
        </w:rPr>
        <w:t>Ich  erinnere  mich,  als  ich  den  Film  „The  Sixth  Sense“  gesehen  habe.  Beim  ersten  Mal  dachte  ich  nur:  Wow,  der  Junge  ist  ja  verrückt.  Der  Junge  ist  total  verrückt.</w:t>
      </w:r>
    </w:p>
    <w:p w:rsidR="008B5CD3" w:rsidRDefault="00F278AA">
      <w:pPr>
        <w:spacing w:after="301" w:line="368" w:lineRule="auto"/>
        <w:ind w:left="12" w:right="442" w:firstLine="0"/>
      </w:pPr>
      <w:r>
        <w:rPr>
          <w:sz w:val="18"/>
        </w:rPr>
        <w:t>Doch  im  Laufe  der  Geschichte  wird  einem  klar:  Nein,  der  Junge  hat  recht.  Der  Mann  ist  tot.  Und  so  ist  man  beim  zweiten  Mal  Ansehen  des  Films  nicht  mehr  so  emotional  und  auch  nicht  mehr  so  verwirrt  und  versucht  nicht  mehr,  die  Zusammenhänge  zu  verstehen.</w:t>
      </w:r>
    </w:p>
    <w:p w:rsidR="008B5CD3" w:rsidRDefault="00F278AA">
      <w:pPr>
        <w:spacing w:after="0" w:line="368" w:lineRule="auto"/>
        <w:ind w:left="12" w:right="333" w:firstLine="0"/>
      </w:pPr>
      <w:r>
        <w:rPr>
          <w:sz w:val="18"/>
        </w:rPr>
        <w:t>Beim  zweiten  Mal  Ansehen  des  Films  entdeckt  man  Dinge  aus  dem  ersten  Teil  der  Geschichte,  die  man  beim  ersten  Mal  übersehen  hat,  zum  Beispiel,  als  er  im  Restaurant  mit  seiner  Frau  spricht.</w:t>
      </w:r>
    </w:p>
    <w:p w:rsidR="008B5CD3" w:rsidRDefault="00F278AA">
      <w:pPr>
        <w:spacing w:after="301" w:line="368" w:lineRule="auto"/>
        <w:ind w:left="12" w:right="872" w:firstLine="0"/>
      </w:pPr>
      <w:r>
        <w:rPr>
          <w:sz w:val="18"/>
        </w:rPr>
        <w:t>Es  sieht  zwar  so  aus,  als  ob  sie  ihn  wahrnimmt,  aber  eigentlich  nicht,  wenn  man  genauer  hinsieht. Beim  zweiten  Lesen  werden  diese  Worte  also  viel  verständlicher  sein,  weil  wir  jetzt  Hofni  und  Phineas  kennenlernen  und  wissen,  wie  sie  sind.</w:t>
      </w:r>
    </w:p>
    <w:p w:rsidR="008B5CD3" w:rsidRDefault="00F278AA">
      <w:pPr>
        <w:spacing w:after="343" w:line="368" w:lineRule="auto"/>
        <w:ind w:left="12" w:right="333" w:firstLine="0"/>
      </w:pPr>
      <w:r>
        <w:rPr>
          <w:sz w:val="18"/>
        </w:rPr>
        <w:t>Seine  eigenen  Söhne  schänden  das  Heiligtum.  Sie  stehlen  dem  Herrn  im  Grunde  seine  Speise.  Sie  verstoßen  gegen  die  Vorschriften  für  ordnungsgemäße  Opfergaben,  und  darauf  werden  wir  in  der  nächsten  Lektion  eingehen.</w:t>
      </w:r>
    </w:p>
    <w:p w:rsidR="008B5CD3" w:rsidRDefault="00F278AA">
      <w:pPr>
        <w:spacing w:after="301" w:line="368" w:lineRule="auto"/>
        <w:ind w:left="12" w:right="720" w:firstLine="0"/>
      </w:pPr>
      <w:r>
        <w:rPr>
          <w:sz w:val="18"/>
        </w:rPr>
        <w:t>Und  sie  haben  tatsächlich  verbotene  sexuelle  Beziehungen  mit  Frauen,  die  im  Tierheim  arbeiten.  All  das  geschieht  in  Elis  Umfeld,  doch  er  verurteilt  diese  Frau  trotzdem  als  …</w:t>
      </w:r>
    </w:p>
    <w:p w:rsidR="008B5CD3" w:rsidRDefault="00F278AA">
      <w:pPr>
        <w:spacing w:after="351"/>
        <w:ind w:left="13" w:right="384"/>
      </w:pPr>
      <w:r>
        <w:t>Er  wird  als  Betrunkener  dargestellt,  ohne  dass  man  alle  Fakten  kennt.  Daher  wirkt  der  Typ  ziemlich  ahnungslos.</w:t>
      </w:r>
    </w:p>
    <w:p w:rsidR="008B5CD3" w:rsidRDefault="00F278AA">
      <w:pPr>
        <w:ind w:left="13" w:right="819"/>
      </w:pPr>
      <w:r>
        <w:t>Er  versteht  wirklich  nicht,  was  um  ihn  herum  geschieht,  aber  Hannah  korrigiert  ihn  schnell.  „Nicht  so,  mein  Herr“,  erwiderte  Hannah.  „Ich  bin  eine  Frau,  die  zutiefst  beunruhigt  ist.“</w:t>
      </w:r>
    </w:p>
    <w:p w:rsidR="008B5CD3" w:rsidRDefault="00F278AA">
      <w:pPr>
        <w:ind w:left="13" w:right="384"/>
      </w:pPr>
      <w:r>
        <w:t>Sie  benutzte  vorhin  das  Wort  Elend.  Jetzt  ist  sie  eine  zutiefst  beunruhigte  Frau.  Ich  habe  weder  Wein  noch  Bier  getrunken.</w:t>
      </w:r>
    </w:p>
    <w:p w:rsidR="008B5CD3" w:rsidRDefault="00F278AA">
      <w:pPr>
        <w:spacing w:after="85" w:line="259" w:lineRule="auto"/>
        <w:ind w:left="13" w:right="384"/>
      </w:pPr>
      <w:r>
        <w:t>Ich  schüttete  dem  Herrn  mein  Herz  aus.  Halte  deine  Dienerin  nicht  für  eine  böse  Frau.</w:t>
      </w:r>
    </w:p>
    <w:p w:rsidR="008B5CD3" w:rsidRDefault="00F278AA">
      <w:pPr>
        <w:ind w:left="13" w:right="384"/>
      </w:pPr>
      <w:r>
        <w:t>Ich  habe  hier  in  meiner  großen  Angst  und  Trauer  gebetet.</w:t>
      </w:r>
    </w:p>
    <w:p w:rsidR="008B5CD3" w:rsidRDefault="00F278AA">
      <w:pPr>
        <w:spacing w:after="76" w:line="259" w:lineRule="auto"/>
        <w:ind w:left="13" w:right="384"/>
      </w:pPr>
      <w:r>
        <w:t xml:space="preserve">Zwei  weitere  Wörter,  die  sie  verwendet,  sind  von  großer  Bedeutung:  die  Wendung  „böse  Frau“,  denn  im  </w:t>
      </w:r>
    </w:p>
    <w:p w:rsidR="008B5CD3" w:rsidRDefault="00F278AA">
      <w:pPr>
        <w:spacing w:after="617"/>
        <w:ind w:left="13" w:right="759"/>
      </w:pPr>
      <w:r>
        <w:t>Hebräischen  verwendet  sie  kein  übliches  Wort  für  böse  oder  teuflisch.  Sie  benutzt  stattdessen  das  Wort  „Belial“,  oder  so  ähnlich,  wie  es  manchmal  geschrieben  wird.  Später,  im  Neuen  Testament,  wird  daraus  ein  Titel  für  den  Teufel:  Beliar  oder  Belial.</w:t>
      </w:r>
    </w:p>
    <w:p w:rsidR="008B5CD3" w:rsidRDefault="00F278AA">
      <w:pPr>
        <w:spacing w:after="4"/>
        <w:ind w:left="13"/>
      </w:pPr>
      <w:r>
        <w:t xml:space="preserve">Aber  „belial“  bedeutet  im  Alten  Testament  einfach  nur  wertlos,  irgendwie  wertlos.  Also  haltet  mich  bloß  nicht  für  eine  wertlose,  böse  Frau.  Offenbar  hatte  sie  das  Gefühl,  Eli  denke  so  über  sie,  als  er  sie  der  Trunkenheit  </w:t>
      </w:r>
    </w:p>
    <w:p w:rsidR="008B5CD3" w:rsidRDefault="00F278AA">
      <w:pPr>
        <w:ind w:left="13" w:right="384"/>
      </w:pPr>
      <w:r>
        <w:t>bezichtigte.</w:t>
      </w:r>
    </w:p>
    <w:p w:rsidR="008B5CD3" w:rsidRDefault="00F278AA">
      <w:pPr>
        <w:spacing w:after="617"/>
        <w:ind w:left="13" w:right="384"/>
      </w:pPr>
      <w:r>
        <w:t>Interessanterweise  wird  dasselbe  Wort  in  Kapitel  zwei  für  Elis  Söhne  verwendet.  Der  Erzähler  wird  sie  mit  diesem  Wort  beschreiben.  Sie  sind  wertlose,  böse  Söhne.</w:t>
      </w:r>
    </w:p>
    <w:p w:rsidR="008B5CD3" w:rsidRDefault="00F278AA">
      <w:pPr>
        <w:spacing w:after="618"/>
        <w:ind w:left="13" w:right="384"/>
      </w:pPr>
      <w:r>
        <w:t>Merkst  du  die  Ironie?  Eli  behandelt  sie,  als  wäre  sie  so  eine  Person.  Dabei  ist  sie  es  nicht,  während  seine  eigenen  Söhne  genau  so  sind.  Aber  dazu  mehr  in  Kapitel  zwei.</w:t>
      </w:r>
    </w:p>
    <w:p w:rsidR="008B5CD3" w:rsidRDefault="00F278AA">
      <w:pPr>
        <w:ind w:left="13" w:right="384"/>
      </w:pPr>
      <w:r>
        <w:t>Eli  antwortete:  „Geht  hin  in  Frieden,  und  der  Gott  Israels  gewähre  euch,  worum  ihr  ihn  gebeten  habt.  Was  immer  ihr  den  Herrn  bittet,  er  gebe  euch,  was  euer  Herz  begehrt.“  Sie  sagte:  „Möge  deine  Dienerin  Gnade  vor  deinen  Augen  finden.“</w:t>
      </w:r>
    </w:p>
    <w:p w:rsidR="008B5CD3" w:rsidRDefault="00F278AA">
      <w:pPr>
        <w:spacing w:after="618"/>
        <w:ind w:left="13" w:right="199"/>
      </w:pPr>
      <w:r>
        <w:t>Dann  ging  sie  fort,  aß  etwas,  und  ihr  Gesichtsausdruck  war  nicht  länger  bedrückt.  Es  ist  bemerkenswert,  dass  sie  sich  vor  dem  Herrn  ausschüttet  und  daraufhin,  als  Eli  endlich  begreift,  was  vor  sich  geht,  eine  Art  Segen  von  ihm  empfängt.  Das  Gebet  zum  Herrn  und  das  Empfangen  seiner  Worte  verändern  ihr  Gesicht  und  ihre  Haltung.  Ihr  Gesichtsausdruck  ist  nicht  länger  bedrückt,  und  sie  geht  essen.</w:t>
      </w:r>
    </w:p>
    <w:p w:rsidR="008B5CD3" w:rsidRDefault="00F278AA">
      <w:pPr>
        <w:spacing w:after="96" w:line="259" w:lineRule="auto"/>
        <w:ind w:left="12" w:right="333" w:firstLine="0"/>
      </w:pPr>
      <w:r>
        <w:rPr>
          <w:sz w:val="18"/>
        </w:rPr>
        <w:t xml:space="preserve">Und  ich  finde,  das  ist  ein  wiederkehrendes  Thema.  Ich  glaube  nicht,  dass  das  die  Hauptaussage  dieser  </w:t>
      </w:r>
    </w:p>
    <w:p w:rsidR="008B5CD3" w:rsidRDefault="00F278AA">
      <w:pPr>
        <w:spacing w:after="96" w:line="259" w:lineRule="auto"/>
        <w:ind w:left="12" w:right="333" w:firstLine="0"/>
      </w:pPr>
      <w:r>
        <w:rPr>
          <w:sz w:val="18"/>
        </w:rPr>
        <w:t xml:space="preserve">Geschichte  ist,  aber  diese  Geschichten  aus  dem  Alten  Testament  veranschaulichen  biblische  Prinzipien  so  gut.  </w:t>
      </w:r>
    </w:p>
    <w:p w:rsidR="008B5CD3" w:rsidRDefault="00F278AA">
      <w:pPr>
        <w:spacing w:after="301" w:line="368" w:lineRule="auto"/>
        <w:ind w:left="12" w:right="333" w:firstLine="0"/>
      </w:pPr>
      <w:r>
        <w:rPr>
          <w:sz w:val="18"/>
        </w:rPr>
        <w:t>Ich  meine,  das  Hauptthema  dieser  Passage  ist,  dass  Gott  seine  treuen  Anhänger  rechtfertigt,  aber  es  gibt  viele  Unterthemen.</w:t>
      </w:r>
    </w:p>
    <w:p w:rsidR="008B5CD3" w:rsidRDefault="00F278AA">
      <w:pPr>
        <w:spacing w:after="612"/>
        <w:ind w:left="13" w:right="384"/>
      </w:pPr>
      <w:r>
        <w:t>Dieses  Prinzip  findet  sich  auch  im  Alten  Testament.  Die  Psalmisten  schütten  Gott  ihr  Herz  aus.  Manche  Menschen  zögern,  auf  diese  Weise  zum  Herrn  zu  beten,  so  wie  es  Hanna  hier  tat.</w:t>
      </w:r>
    </w:p>
    <w:p w:rsidR="008B5CD3" w:rsidRDefault="00F278AA">
      <w:pPr>
        <w:spacing w:after="301" w:line="368" w:lineRule="auto"/>
        <w:ind w:left="12" w:right="333" w:firstLine="0"/>
      </w:pPr>
      <w:r>
        <w:rPr>
          <w:sz w:val="18"/>
        </w:rPr>
        <w:t>Wir  verstehen  zwar  nicht  den  genauen  Wortlaut  ihres  Gebets,  aber  ich  denke,  man  kann  deutlich  erkennen,  dass  es  sich  um  eine  Klage  handelte.  Sie  betete  vor  dem  Herrn,  und  viele  Menschen  schrecken  davor  zurück.  „So  kann  ich  nicht  zum  Herrn  beten.  Das  ist  unangebracht.“</w:t>
      </w:r>
    </w:p>
    <w:p w:rsidR="008B5CD3" w:rsidRDefault="00F278AA">
      <w:pPr>
        <w:spacing w:after="612"/>
        <w:ind w:left="13" w:right="82"/>
      </w:pPr>
      <w:r>
        <w:t>Sie  protestieren  und  bitten  ihn  aufzuwachen,  als  ob  er  schliefe.  Viele  Menschen  scheuen  sich  davor,  so  mit  Gott  zu  sprechen,  aber  ich  habe  selbst  erfahren,  dass  es  etwas  sehr  Befreiendes  hat.  Und  ich  glaube,  das  meint  Petrus,  wenn  er  davon  spricht,  alle  Sorgen  auf  ihn  zu  werfen.</w:t>
      </w:r>
    </w:p>
    <w:p w:rsidR="008B5CD3" w:rsidRDefault="00F278AA">
      <w:pPr>
        <w:spacing w:after="6"/>
        <w:ind w:left="13"/>
      </w:pPr>
      <w:r>
        <w:t xml:space="preserve">Wir  sollen  dankbar  sein,  aber  der  erste  Schritt  ist  manchmal,  unsere  Sorgen  auf  ihn  zu  werfen.  Denn  wenn  wir  das  tun,  übergeben  wir  unser  Anliegen  dem  Herrn  und  wissen,  was  für  einen  Gott  wir  haben  –  und  das  </w:t>
      </w:r>
    </w:p>
    <w:p w:rsidR="008B5CD3" w:rsidRDefault="00F278AA">
      <w:pPr>
        <w:spacing w:after="622"/>
        <w:ind w:left="13" w:right="384"/>
      </w:pPr>
      <w:r>
        <w:t>hat  etwas  Befreiendes.  So  war  es  auch  bei  Hanna.  Sie  hat  dem  Herrn  ihr  Herz  ausgeschüttet.</w:t>
      </w:r>
    </w:p>
    <w:p w:rsidR="008B5CD3" w:rsidRDefault="00F278AA">
      <w:pPr>
        <w:spacing w:after="0"/>
        <w:ind w:left="13" w:right="254"/>
      </w:pPr>
      <w:r>
        <w:t xml:space="preserve">Sie  hatte  eine  Antwort  vom  Herrn  für  uns  erhalten,  die  durch  sein  Wort  kam,  durch  die  Zusicherungen,  die  er  uns  gegeben  hat,  dass  er  immer  bei  uns  ist  und  wir  ihm  Gegenwart  und  Zukunft  anvertrauen  können.  Das  veränderte  ihr  Wesen.  Früh  am  nächsten  Morgen  standen  sie  auf,  beteten  vor  dem  Herrn  und  kehrten  dann  nach  Hause  zurück,  nach  Rama.  Elkana  schlief  mit  Hanna,  seiner  Frau,  und  der  Herr  </w:t>
      </w:r>
    </w:p>
    <w:p w:rsidR="008B5CD3" w:rsidRDefault="00F278AA">
      <w:pPr>
        <w:spacing w:after="613"/>
        <w:ind w:left="13" w:right="384"/>
      </w:pPr>
      <w:r>
        <w:t>gedachte  ihrer.</w:t>
      </w:r>
    </w:p>
    <w:p w:rsidR="008B5CD3" w:rsidRDefault="00F278AA">
      <w:pPr>
        <w:ind w:left="13" w:right="384"/>
      </w:pPr>
      <w:r>
        <w:t>Sie  bat  darum:  „Herr,  gedenke  meiner“,  und  nun  gedenkt  der  Herr  ihrer,  was  bedeutet,  dass  er  ihr  Gebet  erhören  wird.  Er  wird  ihr  jenen  Sohn  schenken,  so  wie  Eli  gebetet  hatte.  Und  so  wurde  Hanna  mit  der  Zeit  schwanger.</w:t>
      </w:r>
    </w:p>
    <w:p w:rsidR="008B5CD3" w:rsidRDefault="00F278AA">
      <w:pPr>
        <w:spacing w:after="940"/>
        <w:ind w:left="13" w:right="304"/>
      </w:pPr>
      <w:r>
        <w:t>Die  Empfängnis  erfolgt  relativ  schnell,  ich  glaube  innerhalb  von  vier  bis  zweiundsiebzig  Stunden.  Im  alten  Israel  verstand  man  das  aber  wahrscheinlich  noch  nicht,  und  so  wusste  man  erst  von  Hannas  Schwangerschaft,  als  sie  sichtbar  war.  Hanna  wurde  also  schwanger  und  gebar  einen  Sohn,  den  sie  Samuel  nannte,  weil  sie  den  Herrn  darum  gebeten  hatte.  Der  Name  Samuel,  Schemuel,  bedeutet  nicht  „bitten“  oder  Ähnliches,  aber  manchmal  wählte  man  einen</w:t>
      </w:r>
      <w:r>
        <w:t xml:space="preserve">  Namen,  der  einem  bestimmten  Wort  ähnelte.  In  diesem  Fall  hatte  sie  den  Herrn  um  das  Kind  gebeten,  Scha'al,  und  einige  Buchstaben  dieses  Wortes  sind  dieselben  wie  in  Samuels  Namen  Schemuel.  Als  sie  Samuels  Namen  aussprach,  erinnerte  sie  sich  daran:  „Ich  habe  um  ihn  gebeten,  und  der  Herr  hat  mich  erhört.“</w:t>
      </w:r>
    </w:p>
    <w:p w:rsidR="008B5CD3" w:rsidRDefault="00F278AA">
      <w:pPr>
        <w:ind w:left="13" w:right="889"/>
      </w:pPr>
      <w:r>
        <w:t>Und  so  gibt  sie  ihm  in  diesem  Fall  einen  passenden  Namen,  einen,  der  sie  an  die  Umstände  von  Samuels  Geburt  erinnern  soll.  Als  also  der  Mann  Elkana  mit  seiner  ganzen  Familie  hinaufzog,  um  dem  Herrn  das  jährliche  Opfer  darzubringen,  und</w:t>
      </w:r>
    </w:p>
    <w:p w:rsidR="008B5CD3" w:rsidRDefault="00F278AA">
      <w:pPr>
        <w:ind w:left="13" w:right="384"/>
      </w:pPr>
      <w:r>
        <w:t>Hanna  hielt  ihr  Gelübde  nicht  ein  und  ging  nicht  hin.  Sie  sagte  zu  ihrem  Mann:  „Wenn  der  Junge  entwöhnt  ist,  werde  ich  ihn  nehmen  und  vor  den  Herrn  bringen,  und  er  wird  dort  für  immer  wohnen.“</w:t>
      </w:r>
    </w:p>
    <w:p w:rsidR="008B5CD3" w:rsidRDefault="00F278AA">
      <w:pPr>
        <w:ind w:left="13" w:right="384"/>
      </w:pPr>
      <w:r>
        <w:t>Sie  hatte  dem  Herrn  also  versprochen,  dies  zu  tun,  aber  wir  sind  noch  nicht  ganz  so  weit.  Sie  möchte  ihn  entwöhnen  und  ihn  bereit  haben,  wenn  es  soweit  ist.  Und  wieder  einmal  erscheint  mir  Elkanas  Reaktion  unangemessen.</w:t>
      </w:r>
    </w:p>
    <w:p w:rsidR="008B5CD3" w:rsidRDefault="00F278AA">
      <w:pPr>
        <w:spacing w:after="80" w:line="259" w:lineRule="auto"/>
        <w:ind w:left="13" w:right="384"/>
      </w:pPr>
      <w:r>
        <w:t xml:space="preserve">„Tu,  was  dir  am  besten  erscheint,  Elkana“,  sagte  ihr  Mann  zu  ihr.  „Bleib  hier,  bis  du  ihn  entwöhnt  hast.  </w:t>
      </w:r>
    </w:p>
    <w:p w:rsidR="008B5CD3" w:rsidRDefault="00F278AA">
      <w:pPr>
        <w:ind w:left="13" w:right="384"/>
      </w:pPr>
      <w:r>
        <w:t>Nur  der  Herr  möge  sein  Wort  erfüllen.“</w:t>
      </w:r>
    </w:p>
    <w:p w:rsidR="008B5CD3" w:rsidRDefault="00F278AA">
      <w:pPr>
        <w:ind w:left="13" w:right="384"/>
      </w:pPr>
      <w:r>
        <w:t>Er  scheint  etwas  zögerlich  zu  sein.  Er  ist  sich  nicht  ganz  sicher,  ob  ihr  Verhalten  angemessen  ist.  Wir  wissen  nicht  genau,  worauf  er  sich  bezieht.</w:t>
      </w:r>
    </w:p>
    <w:p w:rsidR="008B5CD3" w:rsidRDefault="00F278AA">
      <w:pPr>
        <w:ind w:left="13" w:right="384"/>
      </w:pPr>
      <w:r>
        <w:t>Nur  der  Herr  kann  sein  Wort  halten.  Es  gibt  kein  Versprechen,  das  der  Herr  ihr  oder  ihm  zuvor  gegeben  hat.  Wir  hatten  den  Segen  Elis,  aber  das  hat  sich  nun  erfüllt.</w:t>
      </w:r>
    </w:p>
    <w:p w:rsidR="008B5CD3" w:rsidRDefault="00F278AA">
      <w:pPr>
        <w:spacing w:after="609"/>
        <w:ind w:left="13" w:right="384"/>
      </w:pPr>
      <w:r>
        <w:t>Hannah  hatte  einen  Sohn,  und  ihr  Gebet  wurde  erhört,  daher  ist  die  genaue  Bedeutung  dieser  Aussage  unklar.  Die  Frau  blieb  also  zu  Hause  und  stillte  ihren  Sohn,  bis  er  entwöhnt  war.  Danach  nahm  sie  den  Jungen,  so  jung  er  auch  war,  zusammen  mit  einem  dreijährigen  Stier,  einem  Epha  Mehl  und  einem  Schlauch  Wein  mit  zum  Haus  des  Herrn  nach  Schilo.</w:t>
      </w:r>
    </w:p>
    <w:p w:rsidR="008B5CD3" w:rsidRDefault="00F278AA">
      <w:pPr>
        <w:spacing w:after="0"/>
        <w:ind w:left="13" w:right="384"/>
      </w:pPr>
      <w:r>
        <w:t>Nachdem  sie  den  Stier  geschlachtet  hatten,  brachten  sie  den  Jungen  zu  Eli,  und  sie  sagte  zu  ihm:  „So  wahr  du  lebst,  mein  Herr,  ich  bin  die  Frau,  die  hier  neben  dir  stand  und  zum  Herrn  betete.  Ich  habe  für  dieses  Kind  gebetet,  und  der  Herr  hat  mir  gewährt,  worum  ich  ihn  gebeten  habe.“</w:t>
      </w:r>
    </w:p>
    <w:p w:rsidR="008B5CD3" w:rsidRDefault="00F278AA">
      <w:pPr>
        <w:ind w:left="13" w:right="384"/>
      </w:pPr>
      <w:r>
        <w:t>Nun  übergebe  ich  ihn  dem  Herrn.  So  erfüllt  sie  ihr  Gelübde,  ihr  Versprechen  an  den  Herrn.</w:t>
      </w:r>
    </w:p>
    <w:p w:rsidR="008B5CD3" w:rsidRDefault="00F278AA">
      <w:pPr>
        <w:spacing w:after="609"/>
        <w:ind w:left="13" w:right="384"/>
      </w:pPr>
      <w:r>
        <w:t>Und  dann  heißt  es,  seltsamerweise,  dass  er  dort  den  Herrn  anbetete.  Wer  ist  er?  Ich  vermute,  es  könnte  Elkana  sein,  aber  er  wird  seit  einigen  Versen  nicht  mehr  erwähnt.  Warum  wird  er  hier  erwähnt?  Manche  Texte  sagen,  dass  sie  den  Herrn  anbeteten,  was  sinnvoller  wäre,  aber  gleichzeitig  könnte  es  Samuel,  so  jung  er  auch  war,  bereits  als  einen  Anbeter  des  Herrn  darstellen.</w:t>
      </w:r>
    </w:p>
    <w:p w:rsidR="008B5CD3" w:rsidRDefault="00F278AA">
      <w:pPr>
        <w:spacing w:after="0"/>
        <w:ind w:left="13" w:right="179"/>
      </w:pPr>
      <w:r>
        <w:t xml:space="preserve">Er  ist  dazu  mittlerweile  fähig.  Das  würde  den  Kontrast  zu  Hofni  und  Pinehas  verdeutlichen,  den  wir  im  nächsten  Kapitel  sehen  werden.  Das  mag  eines  jener  Elemente  der  Geschichte  sein,  über  die  man  </w:t>
      </w:r>
    </w:p>
    <w:p w:rsidR="008B5CD3" w:rsidRDefault="00F278AA">
      <w:pPr>
        <w:spacing w:after="609"/>
        <w:ind w:left="13" w:right="384"/>
      </w:pPr>
      <w:r>
        <w:t>beim  ersten  Lesen  rätselt,  aber  diese  Geschichten  sind  als  kanonische  Erzählungen,  als  inspirierte  Schriften,  konzipiert,  die  immer  wieder  gelesen  werden  sollen.</w:t>
      </w:r>
    </w:p>
    <w:p w:rsidR="008B5CD3" w:rsidRDefault="00F278AA">
      <w:pPr>
        <w:spacing w:after="80" w:line="259" w:lineRule="auto"/>
        <w:ind w:left="13" w:right="384"/>
      </w:pPr>
      <w:r>
        <w:t xml:space="preserve">Und  übrigens,  wenn  man  das  tut,  entdeckt  man  immer  etwas  Neues.  Das  ist  also  ein  Aspekt  der  </w:t>
      </w:r>
    </w:p>
    <w:p w:rsidR="008B5CD3" w:rsidRDefault="00F278AA">
      <w:pPr>
        <w:ind w:left="13"/>
      </w:pPr>
      <w:r>
        <w:t>Geschichte,  der  beim  zweiten  Lesen  verständlicher  wird,  wenn  wir  sehen:  Samuel  hat  den  Herrn  von  Anfang  an  verehrt,  sogar  als  er  noch  klein  und  gerade  entwöhnt  war.  Elis  Söhne  hingegen  verehren  den  Herrn  überhaupt  nicht.</w:t>
      </w:r>
    </w:p>
    <w:p w:rsidR="008B5CD3" w:rsidRDefault="00F278AA">
      <w:pPr>
        <w:spacing w:after="301" w:line="368" w:lineRule="auto"/>
        <w:ind w:left="12" w:right="333" w:firstLine="0"/>
      </w:pPr>
      <w:r>
        <w:rPr>
          <w:sz w:val="18"/>
        </w:rPr>
        <w:t>Und  das  führt  uns  zu  Kapitel  zwei,  einer  wirklich  wunderbaren  Passage.  Dann  betete  Hanna  und  sprach:  Mein  Herz  freut  sich  im  Herrn.  Im  Herrn  ist  mein  Horn  erhöht.</w:t>
      </w:r>
    </w:p>
    <w:p w:rsidR="008B5CD3" w:rsidRDefault="00F278AA">
      <w:pPr>
        <w:spacing w:after="301" w:line="368" w:lineRule="auto"/>
        <w:ind w:left="12" w:right="333" w:firstLine="0"/>
      </w:pPr>
      <w:r>
        <w:rPr>
          <w:sz w:val="18"/>
        </w:rPr>
        <w:t>Das  ist  sehr  bedeutsam.  Wovon  spricht  sie?  Hat  sie  Hörner?  Nun,  man  kann  es  nicht  so  wörtlich  nehmen.  Es  ist  eine  Metapher.</w:t>
      </w:r>
    </w:p>
    <w:p w:rsidR="008B5CD3" w:rsidRDefault="00F278AA">
      <w:pPr>
        <w:spacing w:after="574" w:line="411" w:lineRule="auto"/>
        <w:ind w:left="9" w:right="266" w:hanging="10"/>
      </w:pPr>
      <w:r>
        <w:rPr>
          <w:sz w:val="16"/>
        </w:rPr>
        <w:t>Sie  vergleicht  sich  mit  einem  Wildstier,  einem  Tier,  das  seine  Hörner  im  Kampf  gegen  Rivalen  einsetzt.  Und  so  bekommen  wir  schon  zu  Beginn  ihres  Liedes  einen  Eindruck  davon,  wie  sie  den  Konflikt  mit  Peninnah  sah.  Sie  beschreibt  ihn  in  militärischen  Begriffen.</w:t>
      </w:r>
    </w:p>
    <w:p w:rsidR="008B5CD3" w:rsidRDefault="00F278AA">
      <w:pPr>
        <w:spacing w:after="140" w:line="259" w:lineRule="auto"/>
        <w:ind w:left="12" w:right="333" w:firstLine="0"/>
      </w:pPr>
      <w:r>
        <w:rPr>
          <w:sz w:val="18"/>
        </w:rPr>
        <w:t xml:space="preserve">Und  der  Herr  hat  ihr  einen  Sohn  geschenkt.  Er  hat  sie  vor  ihrer  Rivalin  und  auch  vor  anderen,  die  wahrscheinlich  </w:t>
      </w:r>
    </w:p>
    <w:p w:rsidR="008B5CD3" w:rsidRDefault="00F278AA">
      <w:pPr>
        <w:spacing w:after="301" w:line="368" w:lineRule="auto"/>
        <w:ind w:left="12" w:right="766" w:firstLine="0"/>
      </w:pPr>
      <w:r>
        <w:rPr>
          <w:sz w:val="18"/>
        </w:rPr>
        <w:t>Fragen  über  sie  stellten,  weil  Hanna  keine  Kinder  bekommen  konnte,  rehabilitiert.  Hier  stimmt  etwas  nicht.</w:t>
      </w:r>
    </w:p>
    <w:p w:rsidR="008B5CD3" w:rsidRDefault="00F278AA">
      <w:pPr>
        <w:spacing w:after="619" w:line="368" w:lineRule="auto"/>
        <w:ind w:left="12" w:right="237" w:firstLine="0"/>
      </w:pPr>
      <w:r>
        <w:rPr>
          <w:sz w:val="18"/>
        </w:rPr>
        <w:t>Doch  es  ist,  als  ob  sie  gegen  ihre  Kritiker  und  ihren  Unterdrücker  gekämpft  und  nun  den  Sieg  errungen  hätte.  Der  Herr  hat  ihr  Horn  hoch  erhoben,  und  so  vergleicht  sie  sich  mit  diesem  Wildstier,  das  den  Kampf  gegen  seinen  Rivalen  gewonnen  hat  und  dessen  Horn  hoch  erhoben  ist.  Sie  ist  vom  Herrn  gerechtfertigt.</w:t>
      </w:r>
    </w:p>
    <w:p w:rsidR="008B5CD3" w:rsidRDefault="00F278AA">
      <w:pPr>
        <w:spacing w:after="619" w:line="368" w:lineRule="auto"/>
        <w:ind w:left="12" w:right="447" w:firstLine="0"/>
      </w:pPr>
      <w:r>
        <w:rPr>
          <w:sz w:val="18"/>
        </w:rPr>
        <w:t>Sie  sagte:  „Mein  Mund  rühmt  sich  meiner  Feinde,  denn  ich  freue  mich  über  deine  Befreiung.“  Sie  war  eine,  die  der  Befreiung  durch  den  Herrn  bedurfte.  Er  erlöste  sie  von  ihren  Feinden.</w:t>
      </w:r>
    </w:p>
    <w:p w:rsidR="008B5CD3" w:rsidRDefault="00F278AA">
      <w:pPr>
        <w:spacing w:after="5" w:line="368" w:lineRule="auto"/>
        <w:ind w:left="12" w:firstLine="0"/>
      </w:pPr>
      <w:r>
        <w:rPr>
          <w:sz w:val="18"/>
        </w:rPr>
        <w:t>Und  wieder  einmal  diese  militaristische  Sprache.  Um  das,  was  sie  im  Rest  des  Liedes  sagt,  wirklich  zu  verstehen,  müssen  wir  etwas  über  die  Kultur  wissen.</w:t>
      </w:r>
    </w:p>
    <w:p w:rsidR="008B5CD3" w:rsidRDefault="00F278AA">
      <w:pPr>
        <w:spacing w:after="301" w:line="368" w:lineRule="auto"/>
        <w:ind w:left="12" w:right="333" w:firstLine="0"/>
      </w:pPr>
      <w:r>
        <w:rPr>
          <w:sz w:val="18"/>
        </w:rPr>
        <w:t>Und  so  werden  wir  über  Baal  sprechen,  den  Gott  Baal,  den  kanaanäischen  Gott  Baal,  der  ein  Fruchtbarkeitsgott  und  zugleich  ein  Sturmgott  war.</w:t>
      </w:r>
    </w:p>
    <w:p w:rsidR="008B5CD3" w:rsidRDefault="00F278AA">
      <w:pPr>
        <w:spacing w:after="3" w:line="368" w:lineRule="auto"/>
        <w:ind w:left="12" w:right="333" w:firstLine="0"/>
      </w:pPr>
      <w:r>
        <w:rPr>
          <w:sz w:val="18"/>
        </w:rPr>
        <w:t xml:space="preserve">Baal  war  der  Gott,  den  die  Kanaaniter  verehrten,  um  Regen  zu  erhalten.  Sie  glaubten,  dass  Baal  Regen  und  Tau  spenden  würde,  damit  der  Boden  fruchtbar  bliebe  und  Feldfrüchte  gedeihen  könnten.  Auch  in  der  Welt  </w:t>
      </w:r>
    </w:p>
    <w:p w:rsidR="008B5CD3" w:rsidRDefault="00F278AA">
      <w:pPr>
        <w:spacing w:after="632" w:line="368" w:lineRule="auto"/>
        <w:ind w:left="12" w:right="333" w:firstLine="0"/>
      </w:pPr>
      <w:r>
        <w:rPr>
          <w:sz w:val="18"/>
        </w:rPr>
        <w:t>der  Menschen  ist  er  ein  Fruchtbarkeitsgott.</w:t>
      </w:r>
    </w:p>
    <w:p w:rsidR="008B5CD3" w:rsidRDefault="00F278AA">
      <w:pPr>
        <w:spacing w:after="98" w:line="259" w:lineRule="auto"/>
        <w:ind w:left="12" w:right="333" w:firstLine="0"/>
      </w:pPr>
      <w:r>
        <w:rPr>
          <w:sz w:val="18"/>
        </w:rPr>
        <w:t>Er  ist  es,  der  euch  Kinder  schenkt.  Und  in  dieser  Kultur  dreht  sich  alles  um  Kinder  und  Ernten.</w:t>
      </w:r>
    </w:p>
    <w:p w:rsidR="008B5CD3" w:rsidRDefault="00F278AA">
      <w:pPr>
        <w:spacing w:after="631" w:line="368" w:lineRule="auto"/>
        <w:ind w:left="12" w:right="333" w:firstLine="0"/>
      </w:pPr>
      <w:r>
        <w:rPr>
          <w:sz w:val="18"/>
        </w:rPr>
        <w:t>Es  ist  eine  Agrargesellschaft,  und  die  Menschen  wollen  gute  Ernten  und  Kinder  haben.</w:t>
      </w:r>
    </w:p>
    <w:p w:rsidR="008B5CD3" w:rsidRDefault="00F278AA">
      <w:pPr>
        <w:spacing w:after="301" w:line="368" w:lineRule="auto"/>
        <w:ind w:left="12" w:right="333" w:firstLine="0"/>
      </w:pPr>
      <w:r>
        <w:rPr>
          <w:sz w:val="18"/>
        </w:rPr>
        <w:t>In  der  Landwirtschaft  ist  es  wichtig,  viele  Kinder  zu  haben.  Doch  gerade  in  diesem  historischen  Kontext  werden  viele  Kinder  sterben.</w:t>
      </w:r>
    </w:p>
    <w:p w:rsidR="008B5CD3" w:rsidRDefault="00F278AA">
      <w:pPr>
        <w:ind w:left="13" w:right="384"/>
      </w:pPr>
      <w:r>
        <w:t>Deshalb  war  es  wichtig,  Kinder  zu  haben.  Und  so  verehrten  sie  Baal,  diesen  Fruchtbarkeitsgott.  Und  Baal  hatte  sexuelle  Beziehungen  mit  Göttinnen.</w:t>
      </w:r>
    </w:p>
    <w:p w:rsidR="008B5CD3" w:rsidRDefault="00F278AA">
      <w:pPr>
        <w:spacing w:after="619"/>
        <w:ind w:left="13" w:right="384"/>
      </w:pPr>
      <w:r>
        <w:t>Er  war  ein  Fruchtbarkeitsgott.  Deshalb  verehrten  ihn  die  Kanaaniter.  Und  1929  entdeckten  die  Franzosen  an  der  Ausgrabungsstätte  Ugarit  nördlich  von  Israel  Tontafeln.</w:t>
      </w:r>
    </w:p>
    <w:p w:rsidR="008B5CD3" w:rsidRDefault="00F278AA">
      <w:pPr>
        <w:spacing w:after="620"/>
        <w:ind w:left="13" w:right="92"/>
      </w:pPr>
      <w:r>
        <w:t>Da  diese  Tontafeln  entziffert,  übersetzt  und  sorgfältig  untersucht  wurden,  wissen  wir  heute  recht  viel  über  den  Baal-Kult  in  dieser  Region  der  Welt  zu  jener  Zeit.  Baal  war  Teil  eines  Götterpantheons,  und  im  kanaanäischen  System  gab  es  einen  Hauptgott.  Baal  war  jedoch  nicht  dieser  Hauptgott.</w:t>
      </w:r>
    </w:p>
    <w:p w:rsidR="008B5CD3" w:rsidRDefault="00F278AA">
      <w:pPr>
        <w:ind w:left="13" w:right="384"/>
      </w:pPr>
      <w:r>
        <w:t>Der  höchste  Gott  heißt  El,  EL,  was  im  Hebräischen  und  sogar  im  Ugaritischen  eine  Art  allgemeines  Wort  für  Gott  ist,  aber  der  Name  oder  Titel  dieses  höchsten  Gottes.  Er  steht  an  der  Spitze  des  kanaanäischen  Pantheons.  Unter  ihm  wetteifern  andere  Gottheiten  unter  der  höchsten  Autorität  Els  um  die  Herrschaft  über  die  Welt.</w:t>
      </w:r>
    </w:p>
    <w:p w:rsidR="008B5CD3" w:rsidRDefault="00F278AA">
      <w:pPr>
        <w:spacing w:after="352"/>
        <w:ind w:left="13" w:right="384"/>
      </w:pPr>
      <w:r>
        <w:t>Baal  ist  eine  dieser  Gottheiten.  Es  gibt  jedoch  zwei  weitere  Hauptgottheiten,  die  mit  Baal  rivalisieren.  Eine  davon  ist  Yam.</w:t>
      </w:r>
    </w:p>
    <w:p w:rsidR="008B5CD3" w:rsidRDefault="00F278AA">
      <w:pPr>
        <w:spacing w:after="620"/>
        <w:ind w:left="13" w:right="384"/>
      </w:pPr>
      <w:r>
        <w:t>Yam  ist  der  Gott  des  Meeres.  Und  so  muss  Baal  das  Meer  besiegen,  denn  das  Meer  will  alles  überschwemmen,  die  Welt  beherrschen  und  Chaos  stiften.  Deshalb  muss  Baal  das  Meer  besiegen.</w:t>
      </w:r>
    </w:p>
    <w:p w:rsidR="008B5CD3" w:rsidRDefault="00F278AA">
      <w:pPr>
        <w:spacing w:after="3"/>
        <w:ind w:left="13" w:right="384"/>
      </w:pPr>
      <w:r>
        <w:t xml:space="preserve">Interessanterweise  wird  ein  Teil  dieser  Bildsprache  im  Alten  Testament  auf  Jahwe,  den  Gott  Israels,  angewendet.  Er  besiegt  das  Meer  im  Zusammenhang  mit  der  Schöpfung,  im  Zusammenhang  mit  dem  </w:t>
      </w:r>
    </w:p>
    <w:p w:rsidR="008B5CD3" w:rsidRDefault="00F278AA">
      <w:pPr>
        <w:ind w:left="13" w:right="549"/>
      </w:pPr>
      <w:r>
        <w:t>Exodus,  und  das  bedeutet  nicht,  dass  Jahwe  sich  aus  der  kanaanäischen  Religion  entwickelt  hat,  denn Manche  versuchen,  zu  streiten.  Diese  Passagen  im  Alten  Testament  sind  ihrem  Wesen  nach  polemisch.</w:t>
      </w:r>
    </w:p>
    <w:p w:rsidR="008B5CD3" w:rsidRDefault="00F278AA">
      <w:pPr>
        <w:ind w:left="13" w:right="384"/>
      </w:pPr>
      <w:r>
        <w:t>Die  Israeliten  bekräftigen,  dass  ihr  Gott,  Jahwe,  all  dies  beherrscht.  Er  ist  es,  der  das  Meer  besiegt,  das  das  Böse  im  Gegensatz  zu  Gott  verkörpert.  So  besiegt  Baal  den  Yam.</w:t>
      </w:r>
    </w:p>
    <w:p w:rsidR="008B5CD3" w:rsidRDefault="00F278AA">
      <w:pPr>
        <w:ind w:left="13" w:right="384"/>
      </w:pPr>
      <w:r>
        <w:t>Er  bezwingt  das  Meer.  Er  hat  aber  noch  einen  anderen  Rivalen,  Mot.  Mot  ist  der  Gott  des  Todes.</w:t>
      </w:r>
    </w:p>
    <w:p w:rsidR="008B5CD3" w:rsidRDefault="00F278AA">
      <w:pPr>
        <w:spacing w:after="619"/>
        <w:ind w:left="13" w:right="384"/>
      </w:pPr>
      <w:r>
        <w:t>In  der  Mythologie  der  Kanaaniter  wird  Baal  tatsächlich  von  Mot  besiegt.  Er  kämpft  gegen  Mot,  verliert  und  muss  in  die  Unterwelt  hinabsteigen,  in  das  Totenreich,  Mots  Reich,  über  das  dieser  herrscht.  Zu  Baals  Glück  wird  er  jedoch  wieder  auferweckt.</w:t>
      </w:r>
    </w:p>
    <w:p w:rsidR="008B5CD3" w:rsidRDefault="00F278AA">
      <w:pPr>
        <w:ind w:left="13" w:right="384"/>
      </w:pPr>
      <w:r>
        <w:t>Er  ist  ein  sterbender  und  wiederauferstehender  Gott.  Durch  die  Hilfe  der  Göttin  Anat,  die  Mot  besiegt,  kehrt  er  ins  Leben  zurück.  Doch  diese  Götter  haben  die  Angewohnheit,  zu  kommen  und  zu  gehen.</w:t>
      </w:r>
    </w:p>
    <w:p w:rsidR="008B5CD3" w:rsidRDefault="00F278AA">
      <w:pPr>
        <w:spacing w:after="615" w:line="368" w:lineRule="auto"/>
        <w:ind w:left="12" w:right="333" w:firstLine="0"/>
      </w:pPr>
      <w:r>
        <w:rPr>
          <w:sz w:val="18"/>
        </w:rPr>
        <w:t>Mot  ist  am  Ende  und  vergessen,  doch  sieben  Jahre  später  ist  er  plötzlich  wieder  da.  Baal  und  Mot  liefern  sich  einen  weiteren  Kampf,  und  El  verkündet  sein  Urteil:  Baal  gewinnt.  Man  hat  aber  den  Eindruck,  es  ist  so  ähnlich  wie  eine  geteilte  Entscheidung  im  Boxen.</w:t>
      </w:r>
    </w:p>
    <w:p w:rsidR="008B5CD3" w:rsidRDefault="00F278AA">
      <w:pPr>
        <w:spacing w:after="301" w:line="368" w:lineRule="auto"/>
        <w:ind w:left="12" w:right="333" w:firstLine="0"/>
      </w:pPr>
      <w:r>
        <w:rPr>
          <w:sz w:val="18"/>
        </w:rPr>
        <w:t>Das  ist  noch  nicht  alles.  Worum  geht  es  in  all  dieser  Mythologie?  Es  geht  um  die  Natur.  Die  Götter  und  die  Natur  sind  eins.</w:t>
      </w:r>
    </w:p>
    <w:p w:rsidR="008B5CD3" w:rsidRDefault="00F278AA">
      <w:pPr>
        <w:spacing w:after="301" w:line="368" w:lineRule="auto"/>
        <w:ind w:left="12" w:right="333" w:firstLine="0"/>
      </w:pPr>
      <w:r>
        <w:rPr>
          <w:sz w:val="18"/>
        </w:rPr>
        <w:t>Im  Alten  Testament  steht  Jahwe,  der  Gott  Israels,  über  der  Natur.  Er  ist  der  Schöpfer  der  Natur.  Er  ist  kein  Teil  von  ihr.</w:t>
      </w:r>
    </w:p>
    <w:p w:rsidR="008B5CD3" w:rsidRDefault="00F278AA">
      <w:pPr>
        <w:spacing w:after="301" w:line="368" w:lineRule="auto"/>
        <w:ind w:left="12" w:right="333" w:firstLine="0"/>
      </w:pPr>
      <w:r>
        <w:rPr>
          <w:sz w:val="18"/>
        </w:rPr>
        <w:t>Er  steht  darüber.  Doch  im  kanaanäischen  Denken  sind  Natur  und  Götter  untrennbar  miteinander  verbunden.  Alles  ist  Teil  eines  einzigen  Systems.</w:t>
      </w:r>
    </w:p>
    <w:p w:rsidR="008B5CD3" w:rsidRDefault="00F278AA">
      <w:pPr>
        <w:spacing w:after="301" w:line="368" w:lineRule="auto"/>
        <w:ind w:left="12" w:right="666" w:firstLine="0"/>
      </w:pPr>
      <w:r>
        <w:rPr>
          <w:sz w:val="18"/>
        </w:rPr>
        <w:t>Im  Grunde  spiegelt  es  die  Natur,  den  Jahreszeitenzyklus  und  die  jeweilige  Situation  wider.  Wenn  Baal  die  Kontrolle  hat,  wird  alles  ordnungsgemäß  ablaufen.  Der  Regen  wird  zu  seiner  Zeit  kommen. richtige  Jahreszeit.</w:t>
      </w:r>
    </w:p>
    <w:p w:rsidR="008B5CD3" w:rsidRDefault="00F278AA">
      <w:pPr>
        <w:spacing w:after="0" w:line="368" w:lineRule="auto"/>
        <w:ind w:left="12" w:right="333" w:firstLine="0"/>
      </w:pPr>
      <w:r>
        <w:rPr>
          <w:sz w:val="18"/>
        </w:rPr>
        <w:t>Wir  wollen  ja  auch  nicht,  dass  es  ständig  regnet.  Der  Regen  wird  kommen,  den  Boden  düngen,  die  Pflanzen  werden  wachsen,  und  alles  wird  sich  so  entwickeln,  wie  es  soll.</w:t>
      </w:r>
    </w:p>
    <w:p w:rsidR="008B5CD3" w:rsidRDefault="00F278AA">
      <w:pPr>
        <w:spacing w:after="301" w:line="368" w:lineRule="auto"/>
        <w:ind w:left="12" w:right="333" w:firstLine="0"/>
      </w:pPr>
      <w:r>
        <w:rPr>
          <w:sz w:val="18"/>
        </w:rPr>
        <w:t>Was  passiert  aber,  wenn  eine  Dürreperiode  anhält  und  die  Trockenzeit  nicht  endet?  Sie  verlängert  sich  einfach.</w:t>
      </w:r>
    </w:p>
    <w:p w:rsidR="008B5CD3" w:rsidRDefault="00F278AA">
      <w:pPr>
        <w:spacing w:after="91" w:line="259" w:lineRule="auto"/>
        <w:ind w:left="12" w:right="333" w:firstLine="0"/>
      </w:pPr>
      <w:r>
        <w:rPr>
          <w:sz w:val="18"/>
        </w:rPr>
        <w:t>Nun,  in  ihrer  Vorstellung  ist  Baal  dann  besiegt  und  Mot  hat  die  Herrschaft  übernommen.</w:t>
      </w:r>
    </w:p>
    <w:p w:rsidR="008B5CD3" w:rsidRDefault="00F278AA">
      <w:pPr>
        <w:spacing w:after="301" w:line="368" w:lineRule="auto"/>
        <w:ind w:left="12" w:right="333" w:firstLine="0"/>
      </w:pPr>
      <w:r>
        <w:rPr>
          <w:sz w:val="18"/>
        </w:rPr>
        <w:t>Anhaltende  Dürre  kann  also  tödlich  sein.  Keine  Nahrung.</w:t>
      </w:r>
    </w:p>
    <w:p w:rsidR="008B5CD3" w:rsidRDefault="00F278AA">
      <w:pPr>
        <w:spacing w:after="91" w:line="259" w:lineRule="auto"/>
        <w:ind w:left="12" w:right="333" w:firstLine="0"/>
      </w:pPr>
      <w:r>
        <w:rPr>
          <w:sz w:val="18"/>
        </w:rPr>
        <w:t>Die  Mythologie  ist  also  so  gestaltet,  dass  sie  gewissermaßen  widerspiegelt,  was  sie  über  die  Natur  wussten.</w:t>
      </w:r>
    </w:p>
    <w:p w:rsidR="008B5CD3" w:rsidRDefault="00F278AA">
      <w:pPr>
        <w:spacing w:after="301" w:line="368" w:lineRule="auto"/>
        <w:ind w:left="12" w:right="333" w:firstLine="0"/>
      </w:pPr>
      <w:r>
        <w:rPr>
          <w:sz w:val="18"/>
        </w:rPr>
        <w:t>Als  Baal  besiegt  wurde  und  in  die  Welt  der  Toten  und  die  Unterwelt  hinabsteigen  musste,  trauerten  die  Menschen  um  ihn,  um  ihn  wieder  zum  Leben  zu  erwecken.  Wie  die  Mythologie  beschreibt,  war  selbst  der  höchste  Gott  El  über  Baals  Tod  betrübt.</w:t>
      </w:r>
    </w:p>
    <w:p w:rsidR="008B5CD3" w:rsidRDefault="00F278AA">
      <w:pPr>
        <w:spacing w:after="614" w:line="368" w:lineRule="auto"/>
        <w:ind w:left="12" w:right="333" w:firstLine="0"/>
      </w:pPr>
      <w:r>
        <w:rPr>
          <w:sz w:val="18"/>
        </w:rPr>
        <w:t>Und  er  steigt  von  seinem  Thron  herab,  legt  ein  Bußgewand  an,  nimmt  einen  scharfen  Stein  und  beginnt,  sich  damit  zu  ritzen.  Das  sind  Trauerriten.  So  begeht  man  die  Toten.</w:t>
      </w:r>
    </w:p>
    <w:p w:rsidR="008B5CD3" w:rsidRDefault="00F278AA">
      <w:pPr>
        <w:spacing w:after="613" w:line="368" w:lineRule="auto"/>
        <w:ind w:left="12" w:right="333" w:firstLine="0"/>
      </w:pPr>
      <w:r>
        <w:rPr>
          <w:sz w:val="18"/>
        </w:rPr>
        <w:t>Deshalb  heißt  es  in  Deuteronomium  14  zu  den  Israeliten:  „Ihr  sollt  euch  nicht  für  die  Toten  einritzen.  Ihr  sollt  diese  kanaanäischen  Trauerriten  nicht  vollziehen.  Sie  sind  heidnisch,  und  ich  will  nicht,  dass  ihr  sie  tut.“</w:t>
      </w:r>
    </w:p>
    <w:p w:rsidR="008B5CD3" w:rsidRDefault="00F278AA">
      <w:pPr>
        <w:spacing w:after="91" w:line="259" w:lineRule="auto"/>
        <w:ind w:left="12" w:right="333" w:firstLine="0"/>
      </w:pPr>
      <w:r>
        <w:rPr>
          <w:sz w:val="18"/>
        </w:rPr>
        <w:t xml:space="preserve">Erinnert  ihr  euch  an  die  Geschichte  von  Elia  und  den  Baalspriestern  auf  dem  Berg  Karmel  in  1.  Könige  18?  </w:t>
      </w:r>
    </w:p>
    <w:p w:rsidR="008B5CD3" w:rsidRDefault="00F278AA">
      <w:pPr>
        <w:spacing w:after="301" w:line="368" w:lineRule="auto"/>
        <w:ind w:left="12" w:right="333" w:firstLine="0"/>
      </w:pPr>
      <w:r>
        <w:rPr>
          <w:sz w:val="18"/>
        </w:rPr>
        <w:t>Was  tun  die  Baalspriester?  Sie  schneiden  sich  beim  Herumspringen,  um  Baal  zum  Regen  zu  bewegen,  denn  es  herrschte  eine  Dürre.  Die  Israeliten  hatten  beschlossen,  Baal  anzubeten.  Und,  nun  ja,  das  brachte  ihnen  Pech.</w:t>
      </w:r>
    </w:p>
    <w:p w:rsidR="008B5CD3" w:rsidRDefault="00F278AA">
      <w:pPr>
        <w:ind w:left="13" w:right="384"/>
      </w:pPr>
      <w:r>
        <w:t>Sobald  sie  beschließen,  den  Baalismus  im  Nordreich  zur  Staatsreligion  zu  erheben,  stirbt  er.  Er  stirbt  ihnen  einfach  weg.  Und  dann  bricht  eine  Dürre  aus.</w:t>
      </w:r>
    </w:p>
    <w:p w:rsidR="008B5CD3" w:rsidRDefault="00F278AA">
      <w:pPr>
        <w:ind w:left="13" w:right="384"/>
      </w:pPr>
      <w:r>
        <w:t>Und  so  fügen  sie  sich  selbst  Verletzungen  zu,  um  ihn  wiederzuerwecken.  Das  ist  also  ein  Teil  des  Hintergrunds.  Baal  ist  der  Gott  des  Regens.</w:t>
      </w:r>
    </w:p>
    <w:p w:rsidR="008B5CD3" w:rsidRDefault="00F278AA">
      <w:pPr>
        <w:ind w:left="13" w:right="384"/>
      </w:pPr>
      <w:r>
        <w:t>Er  donnert.  Er  kommt  im  Donner.  Der  Donner  wurde  seine  heilige  Stimme  genannt.</w:t>
      </w:r>
    </w:p>
    <w:p w:rsidR="008B5CD3" w:rsidRDefault="00F278AA">
      <w:pPr>
        <w:ind w:left="13" w:right="48"/>
      </w:pPr>
      <w:r>
        <w:t>Und  Baal  ist  ein  zentraler  Gott.  Er  ist  von  großer  Bedeutung.  Es  gibt  mehrere  Götter,  die  den  höchsten  Gott  El  umgeben,  und  sie  werden  die  Heiligen  genannt.</w:t>
      </w:r>
    </w:p>
    <w:p w:rsidR="008B5CD3" w:rsidRDefault="00F278AA">
      <w:pPr>
        <w:spacing w:after="86" w:line="259" w:lineRule="auto"/>
        <w:ind w:left="13" w:right="384"/>
      </w:pPr>
      <w:r>
        <w:t xml:space="preserve">Doch  in  einem  Text  sagt  Anat,  Baal  sei  der  heiligste  aller  Götter.  Wer  könnte  sich  mit  ihm  vergleichen?  </w:t>
      </w:r>
    </w:p>
    <w:p w:rsidR="008B5CD3" w:rsidRDefault="00F278AA">
      <w:pPr>
        <w:spacing w:after="351"/>
        <w:ind w:left="13" w:right="384"/>
      </w:pPr>
      <w:r>
        <w:t>Denken  wir  also  an  Hannahs  Situation.  Und  ich  glaube  nicht,  dass  wir  hier  zu  viel  in  den  Text  hineininterpretieren.</w:t>
      </w:r>
    </w:p>
    <w:p w:rsidR="008B5CD3" w:rsidRDefault="00F278AA">
      <w:pPr>
        <w:spacing w:after="298" w:line="395" w:lineRule="auto"/>
        <w:ind w:left="18" w:right="1346" w:hanging="6"/>
      </w:pPr>
      <w:r>
        <w:t xml:space="preserve">Sie  lebt  in  einem  kulturellen  Umfeld,  in  dem  Baal  in  Israel  verehrt  wird.  Die  Richter  sprechen </w:t>
      </w:r>
      <w:r>
        <w:rPr>
          <w:sz w:val="17"/>
        </w:rPr>
        <w:t>Ich  habe  schon  oft  darüber  gesprochen.  Erinnere  dich  zum  Beispiel  an  die  Geschichte  von  Gideon.</w:t>
      </w:r>
    </w:p>
    <w:p w:rsidR="008B5CD3" w:rsidRDefault="00F278AA">
      <w:pPr>
        <w:ind w:left="13" w:right="384"/>
      </w:pPr>
      <w:r>
        <w:t>In  einer  israelitischen  Stadt  steht  ein  Baal-Altar.  Gideons  Vater  betreut  ihn.  Und  als  Gideon  ihn  abreißt,  ist  die  ganze  Stadt  bereit,  ihn  zu  töten.</w:t>
      </w:r>
    </w:p>
    <w:p w:rsidR="008B5CD3" w:rsidRDefault="00F278AA">
      <w:pPr>
        <w:ind w:left="13" w:right="498"/>
      </w:pPr>
      <w:r>
        <w:t>Sein  Vater  greift  ein,  und  wir  sind  uns  nicht  ganz  sicher,  was  er  damit  meint,  aber  er  scheint  sagen  zu  wollen,  dass  wir  Baals  Kampf  nicht  für  ihn  führen  sollten.  Er  könnte  beleidigt  sein.  Soll  er  seinen  eigenen  Kampf  führen.</w:t>
      </w:r>
    </w:p>
    <w:p w:rsidR="008B5CD3" w:rsidRDefault="00F278AA">
      <w:pPr>
        <w:ind w:left="13" w:right="384"/>
      </w:pPr>
      <w:r>
        <w:t>Das  mag  dazu  gedient  haben,  seinen  Sohn  zu  retten.  Jedenfalls  gibt  er  seinem  Sohn  einen  neuen  Namen:  Jeruv  Baal.  Möge  Baal  mit  ihm  ringen.</w:t>
      </w:r>
    </w:p>
    <w:p w:rsidR="008B5CD3" w:rsidRDefault="00F278AA">
      <w:pPr>
        <w:spacing w:after="85" w:line="259" w:lineRule="auto"/>
        <w:ind w:left="13" w:right="384"/>
      </w:pPr>
      <w:r>
        <w:t>Von  diesem  Zeitpunkt  an  trug  Gideon  den  Namen  Yeruv  Baal  und  stellte  sich  damit  Baal  entgegen.</w:t>
      </w:r>
    </w:p>
    <w:p w:rsidR="008B5CD3" w:rsidRDefault="00F278AA">
      <w:pPr>
        <w:ind w:left="13" w:right="384"/>
      </w:pPr>
      <w:r>
        <w:t>Ja,  Baal  wird  in  Israel  verehrt.  Denken  Sie  also  an  Hannahs  Situation.</w:t>
      </w:r>
    </w:p>
    <w:p w:rsidR="008B5CD3" w:rsidRDefault="00F278AA">
      <w:pPr>
        <w:ind w:left="13" w:right="384"/>
      </w:pPr>
      <w:r>
        <w:t>Sie  ist  unfruchtbar.  Gott  hat  ihr  kein  Kind  geschenkt.  Ich  denke,  viele  Frauen  in  dieser  Situation  hätten  das  Gleiche  getan  wie  andere.</w:t>
      </w:r>
    </w:p>
    <w:p w:rsidR="008B5CD3" w:rsidRDefault="00F278AA">
      <w:pPr>
        <w:spacing w:after="2"/>
        <w:ind w:left="13"/>
      </w:pPr>
      <w:r>
        <w:t xml:space="preserve">Sie  hätten  sich  Baal  zugewandt  und  ihn  angebetet,  denn  schließlich  ist  das  seine  Aufgabe.  Vielleicht  können  wir  ihn  mit  Jahwe  verbinden.  Wir  können  Jahwe  gewissermaßen  anbeten,  aber  vielleicht  können  wir  </w:t>
      </w:r>
    </w:p>
    <w:p w:rsidR="008B5CD3" w:rsidRDefault="00F278AA">
      <w:pPr>
        <w:ind w:left="13" w:right="384"/>
      </w:pPr>
      <w:r>
        <w:t>auch  Baal  einbeziehen  und  ihn  anbeten,  denn  vielleicht  ist  sein  Wirkungsbereich  Fruchtbarkeit,  Leben  und  Tod  und  all  das.</w:t>
      </w:r>
    </w:p>
    <w:p w:rsidR="008B5CD3" w:rsidRDefault="00F278AA">
      <w:pPr>
        <w:spacing w:after="87" w:line="259" w:lineRule="auto"/>
        <w:ind w:left="13" w:right="384"/>
      </w:pPr>
      <w:r>
        <w:t xml:space="preserve">Ich  glaube  also,  ich  werde  ihn  verehren.  Ich  lehne  Jahwe  nicht  ab,  aber  ich  werde  nebenbei  Baal  verehren.  </w:t>
      </w:r>
    </w:p>
    <w:p w:rsidR="008B5CD3" w:rsidRDefault="00F278AA">
      <w:pPr>
        <w:ind w:left="13" w:right="384"/>
      </w:pPr>
      <w:r>
        <w:t>Die  Versuchung  dazu  wäre  groß  gewesen.</w:t>
      </w:r>
    </w:p>
    <w:p w:rsidR="008B5CD3" w:rsidRDefault="00F278AA">
      <w:pPr>
        <w:ind w:left="13" w:right="384"/>
      </w:pPr>
      <w:r>
        <w:t>Das  nennt  man  Synkretismus,  und  der  Herr  sagte:  Nein,  das  wirst  du  nicht  tun.  Hanna  tat  das  nicht.  Sie  ging  ins  Heiligtum.</w:t>
      </w:r>
    </w:p>
    <w:p w:rsidR="008B5CD3" w:rsidRDefault="00F278AA">
      <w:pPr>
        <w:spacing w:after="621" w:line="368" w:lineRule="auto"/>
        <w:ind w:left="12" w:right="238" w:firstLine="0"/>
      </w:pPr>
      <w:r>
        <w:rPr>
          <w:sz w:val="18"/>
        </w:rPr>
        <w:t>Sie  schüttete  dem  Herrn  ihr  Herz  aus,  obwohl  sie  großes  Leid  und  Unterdrückung  erfuhr.  Sie  war  dem  Herrn  treu  und  ergeben.  Und  nun,  da  sie  dem  Herrn  für  sein  Eingreifen  dankt,  werden  wir  Anklänge  an  die  kanaanäische  Weltanschauung  erkennen,  gegen  die  sie  sich  wehrt.</w:t>
      </w:r>
    </w:p>
    <w:p w:rsidR="008B5CD3" w:rsidRDefault="00F278AA">
      <w:pPr>
        <w:spacing w:after="301" w:line="368" w:lineRule="auto"/>
        <w:ind w:left="12" w:right="333" w:firstLine="0"/>
      </w:pPr>
      <w:r>
        <w:rPr>
          <w:sz w:val="18"/>
        </w:rPr>
        <w:t>Beachten  Sie  also  in  Vers  2,  dass  niemand  heilig  ist  wie  der  Herr,  und  sie  spricht  hier  nicht  primär  in  moralischen  Begriffen.  Wenn  wir  „heilig“  sagen,  denken  wir  meist  an  jemanden,  der  gerecht  ist.  Sie  verwendet  „heilig“  jedoch  in  seiner  ursprünglichen  Bedeutung  von  abgesondert,  einzigartig,  einzig  und  allein.</w:t>
      </w:r>
    </w:p>
    <w:p w:rsidR="008B5CD3" w:rsidRDefault="00F278AA">
      <w:pPr>
        <w:spacing w:after="635" w:line="368" w:lineRule="auto"/>
        <w:ind w:left="12" w:right="333" w:firstLine="0"/>
      </w:pPr>
      <w:r>
        <w:rPr>
          <w:sz w:val="18"/>
        </w:rPr>
        <w:t>Es  gibt  niemanden,  der  so  heilig  ist  wie  Jahwe.  Er  ist  auserwählt.  Er  unterscheidet  sich  von  allen  anderen.</w:t>
      </w:r>
    </w:p>
    <w:p w:rsidR="008B5CD3" w:rsidRDefault="00F278AA">
      <w:pPr>
        <w:spacing w:after="301" w:line="368" w:lineRule="auto"/>
        <w:ind w:left="12" w:right="333" w:firstLine="0"/>
      </w:pPr>
      <w:r>
        <w:rPr>
          <w:sz w:val="18"/>
        </w:rPr>
        <w:t>Er  ist  einzigartig.  Er  ist  der  einzige  Gott.  Es  gibt  niemanden  außer  dir.</w:t>
      </w:r>
    </w:p>
    <w:p w:rsidR="008B5CD3" w:rsidRDefault="00F278AA">
      <w:pPr>
        <w:spacing w:after="621" w:line="368" w:lineRule="auto"/>
        <w:ind w:left="12" w:right="333" w:firstLine="0"/>
      </w:pPr>
      <w:r>
        <w:rPr>
          <w:sz w:val="18"/>
        </w:rPr>
        <w:t>Nun,  in  ihrem  kulturellen  Kontext  würden  viele  sagen:  „Oh  ja,  das  gibt  es.  Baal,  was  ist  mit  Baal  und  einigen  der  anderen  Götter?  Es  gibt  keinen  Felsen  wie  unseren  Gott.“  Nun,  „Fels“,  das  ist  ein  etwas  verwirrendes  Wort.</w:t>
      </w:r>
    </w:p>
    <w:p w:rsidR="008B5CD3" w:rsidRDefault="00F278AA">
      <w:pPr>
        <w:spacing w:after="938" w:line="368" w:lineRule="auto"/>
        <w:ind w:left="12" w:right="333" w:firstLine="0"/>
      </w:pPr>
      <w:r>
        <w:rPr>
          <w:sz w:val="18"/>
        </w:rPr>
        <w:t xml:space="preserve">Warum  sollte  sie  Gott  einen  Felsen  nennen?  Was  soll  das  denn  bedeuten?  Einen  Stein,  den  man  aufhebt  und  nach  jemandem  wirft?  Was  meint  sie  damit?  Nun,  das  Wort  für  Fels,  „sur“,  bezeichnet  eigentlich  eine  Felswand.  David  nennt  den  Herrn  seinen  Felsen,  weil  er,  als  er  von  Saul  verfolgt  wurde,  manchmal  in  solche  Gegenden  flüchten  musste,  um  Saul  zu  entkommen.  Es  steht  für  eine  Felswand  als  Zufluchtsort,  wo  man  Schutz  findet  und  für  seine  </w:t>
      </w:r>
      <w:r>
        <w:rPr>
          <w:sz w:val="18"/>
        </w:rPr>
        <w:t>Feinde  relativ  unerreichbar  ist.</w:t>
      </w:r>
    </w:p>
    <w:p w:rsidR="008B5CD3" w:rsidRDefault="00F278AA">
      <w:pPr>
        <w:spacing w:after="301" w:line="368" w:lineRule="auto"/>
        <w:ind w:left="12" w:right="333" w:firstLine="0"/>
      </w:pPr>
      <w:r>
        <w:rPr>
          <w:sz w:val="18"/>
        </w:rPr>
        <w:t>Es  bedeutet  also  eigentlich  Beschützer,  aber  wenn  man  es  so  übersetzt,  geht  die  Bildsprache  verloren.  Das  englische  Wort  für  Fels  kann  aber  auch  missverständlich  sein,  daher  meint  sie  wirklich  Beschützer.  Ich  habe  übrigens  Angst  vor  Felswänden.</w:t>
      </w:r>
    </w:p>
    <w:p w:rsidR="008B5CD3" w:rsidRDefault="00F278AA">
      <w:pPr>
        <w:spacing w:after="622" w:line="368" w:lineRule="auto"/>
        <w:ind w:left="12" w:right="333" w:firstLine="0"/>
      </w:pPr>
      <w:r>
        <w:rPr>
          <w:sz w:val="18"/>
        </w:rPr>
        <w:t>Ich  habe  Höhenangst,  aber  ich  sehe  sie  als  einen  Ort  des  Schutzes.  Niemand  kann  sein  Volk  so  beschützen  wie  unser  Gott,  und  das  habe  ich  selbst  erfahren.  Sie  sagt,  ich  sei  vom  Herrn  beschützt  worden.</w:t>
      </w:r>
    </w:p>
    <w:p w:rsidR="008B5CD3" w:rsidRDefault="00F278AA">
      <w:pPr>
        <w:spacing w:after="7" w:line="368" w:lineRule="auto"/>
        <w:ind w:left="12" w:right="490" w:firstLine="0"/>
      </w:pPr>
      <w:r>
        <w:rPr>
          <w:sz w:val="18"/>
        </w:rPr>
        <w:t>Ich  bin  von  dieser  Unterdrückung  befreit  worden,  und  nun  spricht  sie  zu  denen,  die  sie  in  Frage  gestellt  haben,  und  sie  verwendet  den  Plural.  Sie  spricht  nicht  nur  im  Singular.</w:t>
      </w:r>
    </w:p>
    <w:p w:rsidR="008B5CD3" w:rsidRDefault="00F278AA">
      <w:pPr>
        <w:spacing w:after="301" w:line="368" w:lineRule="auto"/>
        <w:ind w:left="12" w:right="333" w:firstLine="0"/>
      </w:pPr>
      <w:r>
        <w:rPr>
          <w:sz w:val="18"/>
        </w:rPr>
        <w:t>Im  Hebräischen  können  wir  erkennen,  ob  eine  zweite  Person  Singular  oder  Plural  ist,  und  sie  verwendet  den  Plural.</w:t>
      </w:r>
    </w:p>
    <w:p w:rsidR="008B5CD3" w:rsidRDefault="00F278AA">
      <w:pPr>
        <w:spacing w:after="8" w:line="368" w:lineRule="auto"/>
        <w:ind w:left="12" w:right="581" w:firstLine="0"/>
      </w:pPr>
      <w:r>
        <w:rPr>
          <w:sz w:val="18"/>
        </w:rPr>
        <w:t>Rede  nicht  so  stolz  und  lass  deinen  Mund  nicht  so  arrogant  sprechen.  Sie  hat  wahrscheinlich  Peninna  im  Blick,  aber  vielleicht  auch  andere,  die  ihr  etwas  gesagt  haben,  oder  vielleicht  einfach  die  Feinde  Jahwes  im  Allgemeinen,  denn  der  Herr  ist  ein  allwissender  Gott.</w:t>
      </w:r>
    </w:p>
    <w:p w:rsidR="008B5CD3" w:rsidRDefault="00F278AA">
      <w:pPr>
        <w:spacing w:after="298" w:line="259" w:lineRule="auto"/>
        <w:ind w:left="18" w:right="267" w:hanging="6"/>
      </w:pPr>
      <w:r>
        <w:rPr>
          <w:sz w:val="17"/>
        </w:rPr>
        <w:t>Gott  ist  sich  also  dessen  bewusst,  was  vor  sich  geht,  und  durch  ihn  werden  die  Taten  gewogen.</w:t>
      </w:r>
    </w:p>
    <w:p w:rsidR="008B5CD3" w:rsidRDefault="00F278AA">
      <w:pPr>
        <w:ind w:left="13" w:right="384"/>
      </w:pPr>
      <w:r>
        <w:t>Sie  ist  sich  also  sehr  wohl  bewusst,  dass  Gott  allwissend  ist.  Er  weiß  alles  und  ist  zudem  gerecht.  Das  ist  eine  der  Hauptfunktionen  seiner  Allwissenheit.</w:t>
      </w:r>
    </w:p>
    <w:p w:rsidR="008B5CD3" w:rsidRDefault="00F278AA">
      <w:pPr>
        <w:spacing w:after="76" w:line="259" w:lineRule="auto"/>
        <w:ind w:left="13" w:right="384"/>
      </w:pPr>
      <w:r>
        <w:t>Er  weiß  alles,  deshalb  kann  er  tun,  was  richtig  und  gerecht  ist.  Nach  seiner  Pfeife  tanzen  die  Taten.</w:t>
      </w:r>
    </w:p>
    <w:p w:rsidR="008B5CD3" w:rsidRDefault="00F278AA">
      <w:pPr>
        <w:spacing w:after="638"/>
        <w:ind w:left="13" w:right="384"/>
      </w:pPr>
      <w:r>
        <w:t>Die  Bögen  der  Krieger  sind  zerbrochen,  aber  die,  die  gestolpert  sind,  sind  mit  Stärke  gerüstet.</w:t>
      </w:r>
    </w:p>
    <w:p w:rsidR="008B5CD3" w:rsidRDefault="00F278AA">
      <w:pPr>
        <w:spacing w:after="2"/>
        <w:ind w:left="13" w:right="384"/>
      </w:pPr>
      <w:r>
        <w:t xml:space="preserve">Sie  verwendet  erneut  diese  militärische  Sprache,  um  das  Geschehen  zu  beschreiben,  und  scheint  die  Ereignisse  zu  verallgemeinern.  Die  Bögen  der  Krieger  –  nun,  eine  dieser  Kriegerinnen  war  Peninnah.  </w:t>
      </w:r>
    </w:p>
    <w:p w:rsidR="008B5CD3" w:rsidRDefault="00F278AA">
      <w:pPr>
        <w:spacing w:after="629"/>
        <w:ind w:left="13" w:right="384"/>
      </w:pPr>
      <w:r>
        <w:t>Diejenigen,  die  stolperten  –  nun,  das  war  sie,  aber  jetzt  ist  sie  wieder  stark.</w:t>
      </w:r>
    </w:p>
    <w:p w:rsidR="008B5CD3" w:rsidRDefault="00F278AA">
      <w:pPr>
        <w:ind w:left="13" w:right="384"/>
      </w:pPr>
      <w:r>
        <w:t>Sie  hat  ein  Kind  geboren.  Diejenigen,  die  satt  waren,  verdingten  sich  für  Essen,  aber  diejenigen,  die  hungrig  waren,  hungern  nicht  mehr.  Der  Herr  bewirkt  eine  Wendung  zum  Guten.</w:t>
      </w:r>
    </w:p>
    <w:p w:rsidR="008B5CD3" w:rsidRDefault="00F278AA">
      <w:pPr>
        <w:spacing w:after="4"/>
        <w:ind w:left="13" w:right="384"/>
      </w:pPr>
      <w:r>
        <w:t xml:space="preserve">Ja,  manche  mögen  eine  Zeitlang  Erfolg  haben,  aber  wenn  sie  nicht  gerecht  sind  und  nicht  auf  Gottes  Seite  stehen,  werden  sie  letztendlich  untergehen.  Und  auch  diejenigen,  die  hungern  –  ja,  Gottes  Volk  erleidet  manchmal  Unterdrückung.  Hanna  hat  das  erlebt,  aber  schließlich  versorgt  der  Herr  sie  sozusagen  mit  Nahrung,  und  sie  hungern  nicht  mehr.  So  hat  der  Herr  diese  Wendung  herbeigeführt.  Das  </w:t>
      </w:r>
    </w:p>
    <w:p w:rsidR="008B5CD3" w:rsidRDefault="00F278AA">
      <w:pPr>
        <w:ind w:left="13" w:right="384"/>
      </w:pPr>
      <w:r>
        <w:t>hat  er  in  der  Vergangenheit  im  Allgemeinen  schon  getan.</w:t>
      </w:r>
    </w:p>
    <w:p w:rsidR="008B5CD3" w:rsidRDefault="00F278AA">
      <w:pPr>
        <w:spacing w:after="7"/>
        <w:ind w:left="13" w:right="384"/>
      </w:pPr>
      <w:r>
        <w:t xml:space="preserve">Er  hat  es  für  Hannah  getan,  und  dann  kommt  sie  ihrem  wahren  Selbst  ein  Stück  näher.  Sie  hat  bisher  eher  allgemein  gesprochen,  aber  dann  sagt  sie:  „Diejenige,  die  unfruchtbar  war,  hat  sieben  Kinder  geboren,  aber  diejenige,  die  viele  Söhne  hatte,  schmachtet  innerlich.“  Man  kann  nicht  anders,  als  Hannah  </w:t>
      </w:r>
    </w:p>
    <w:p w:rsidR="008B5CD3" w:rsidRDefault="00F278AA">
      <w:pPr>
        <w:spacing w:after="356"/>
        <w:ind w:left="13" w:right="384"/>
      </w:pPr>
      <w:r>
        <w:t>und  Peninnah  darin  zu  erkennen.</w:t>
      </w:r>
    </w:p>
    <w:p w:rsidR="008B5CD3" w:rsidRDefault="00F278AA">
      <w:pPr>
        <w:ind w:left="13" w:right="384"/>
      </w:pPr>
      <w:r>
        <w:t>Hannah  hat  keine  sieben  Kinder,  aber  sie  übertreibt,  um  es  zu  verdeutlichen.  Sie  wird  noch  weitere  bekommen.  Sie  wird  noch  fünf  bekommen,  aber  sie  spricht  von  sieben.</w:t>
      </w:r>
    </w:p>
    <w:p w:rsidR="008B5CD3" w:rsidRDefault="00F278AA">
      <w:pPr>
        <w:spacing w:after="4"/>
        <w:ind w:left="13" w:right="384"/>
      </w:pPr>
      <w:r>
        <w:t xml:space="preserve">Vielleicht  haben  Sie  schon  einmal  gehört,  dass  die  Zahl  Sieben  für  Vollkommenheit  oder  Vollständigkeit  steht,  und  das  stimmt  auch.  In  der  Bibel  findet  man  diese  Verwendung,  und  auch  im  alten  Nahen  Osten  war  sie  kulturell  verankert.  Dort  verwendete  man  die  Zahl  Sieben  oder  Vielfache  von  Sieben,  um  </w:t>
      </w:r>
    </w:p>
    <w:p w:rsidR="008B5CD3" w:rsidRDefault="00F278AA">
      <w:pPr>
        <w:spacing w:after="351"/>
        <w:ind w:left="13" w:right="384"/>
      </w:pPr>
      <w:r>
        <w:t>Vollständigkeit  und  Vollkommenheit  zu  betonen,  wie  zum  Beispiel:  „Die  Unfruchtbare  hat  sieben  Kinder  geboren.“</w:t>
      </w:r>
    </w:p>
    <w:p w:rsidR="008B5CD3" w:rsidRDefault="00F278AA">
      <w:pPr>
        <w:spacing w:after="2"/>
        <w:ind w:left="13" w:right="384"/>
      </w:pPr>
      <w:r>
        <w:t xml:space="preserve">Sie  hat  alles,  was  sie  sich  wünscht.  Sie  ist  eine  erfüllte  Mutter,  so  die  Aussage,  aber  sie  bezieht  sich  hier  wohl  in  erster  Linie  auf  sich  selbst,  auch  wenn  es  eher  allgemein  gehalten  ist.  Dann  ändert  sich  das  in  Vers  sechs,  und  sie  beginnt,  hebräische  Partizipien  zu  verwenden,  Formen,  die  darauf  hindeuten,  dass  Gott  </w:t>
      </w:r>
    </w:p>
    <w:p w:rsidR="008B5CD3" w:rsidRDefault="00F278AA">
      <w:pPr>
        <w:ind w:left="13" w:right="384"/>
      </w:pPr>
      <w:r>
        <w:t>heutzutage  typischerweise  so  handelt.</w:t>
      </w:r>
    </w:p>
    <w:p w:rsidR="008B5CD3" w:rsidRDefault="00F278AA">
      <w:pPr>
        <w:ind w:left="13"/>
      </w:pPr>
      <w:r>
        <w:t>Sie  bewegt  sich  also  von  der  Vergangenheit  zur  Gegenwart.  Der  Herr  bringt  den  Tod  und  macht  lebendig.  Er  führt  hinab  ins  Grab,  und  die  NIV  übersetzt  es  mit  „erweckt  auf“,  wie  die  meisten  Übersetzungen,  und  ich  habe  es  früher  auch  so  übersetzt,  aber  im  Hebräischen  ist  es  tatsächlich  eine  Form,  eine  Verbform,  die</w:t>
      </w:r>
    </w:p>
    <w:p w:rsidR="008B5CD3" w:rsidRDefault="00F278AA">
      <w:pPr>
        <w:spacing w:after="618"/>
        <w:ind w:left="13" w:right="384"/>
      </w:pPr>
      <w:r>
        <w:t>Man  verwendet  es,  wenn  man  über  etwas  berichtet,  das  passiert  ist,  und  deshalb  neige  ich  jetzt  eher  dazu,  es  zu  übersetzen,  und  er  hat  sich  erhoben,  weil  sie  einfach  nicht  mehr  verallgemeinern  kann.</w:t>
      </w:r>
    </w:p>
    <w:p w:rsidR="008B5CD3" w:rsidRDefault="00F278AA">
      <w:pPr>
        <w:spacing w:after="617"/>
        <w:ind w:left="13" w:right="384"/>
      </w:pPr>
      <w:r>
        <w:t>Sie  muss  über  ihre  Erfahrung  sprechen,  und  wenn  das  der  Fall  ist,  dann  beachte  man,  dass  der  Herr  Tod  und  Leben  bringt.  Das  steht  übrigens  im  Gegensatz  zu  Baal.  Baal  hat  keine  Macht  über  den  Tod.</w:t>
      </w:r>
    </w:p>
    <w:p w:rsidR="008B5CD3" w:rsidRDefault="00F278AA">
      <w:pPr>
        <w:spacing w:after="618"/>
        <w:ind w:left="13" w:right="384"/>
      </w:pPr>
      <w:r>
        <w:t>Er  kämpft  gegen  den  Tod,  manchmal  siegt  er  sogar,  doch  er  hat  keine  Macht  über  ihn,  sondern  erkennt,  dass  der  Herr  über  Leben  und  Tod  herrscht.  Im  Kontext  betrachtet,  ist  dies  eine  Polemik  gegen  Baal.  Er  stürzt  sie  ins  Grab,  aber  er  hat  sie  auch  auferweckt  –  und  sie  sagt  nicht  „mich  auferweckt“,  weil  sie  wohl  davon  ausgeht,  dass  man  aus  dem  Kontext  versteht,  was  ich  meine.  Wenn  dem  so  ist,  dann  war  das  ihre  Empfindung.</w:t>
      </w:r>
    </w:p>
    <w:p w:rsidR="008B5CD3" w:rsidRDefault="00F278AA">
      <w:pPr>
        <w:spacing w:after="85" w:line="259" w:lineRule="auto"/>
        <w:ind w:left="13" w:right="384"/>
      </w:pPr>
      <w:r>
        <w:t>Die  Unterdrückung  war  so  schlimm,  dass  sie  sich  fühlte,  als  stünde  sie  kurz  vor  dem  Tod.</w:t>
      </w:r>
    </w:p>
    <w:p w:rsidR="008B5CD3" w:rsidRDefault="00F278AA">
      <w:pPr>
        <w:ind w:left="13" w:right="384"/>
      </w:pPr>
      <w:r>
        <w:t>Sie  litt  an  Depressionen  und  starb  daran,  doch  der  Herr  griff  ein  und  errettete  sie  vom  Tod.  Er  erweckte  sie  zum  Leben  und  schenkte  ihr  einen  Sohn.</w:t>
      </w:r>
    </w:p>
    <w:p w:rsidR="008B5CD3" w:rsidRDefault="00F278AA">
      <w:pPr>
        <w:spacing w:after="629"/>
        <w:ind w:left="13" w:right="384"/>
      </w:pPr>
      <w:r>
        <w:t>So  wichtig  war  es  ihr.  Der  Herr  schenkt  Armut  und  Reichtum.  Er  demütigt  und  er  erhöht.</w:t>
      </w:r>
    </w:p>
    <w:p w:rsidR="008B5CD3" w:rsidRDefault="00F278AA">
      <w:pPr>
        <w:ind w:left="13" w:right="286"/>
      </w:pPr>
      <w:r>
        <w:t>Er  erhebt  den  Armen  aus  dem  Staub  und  den  Bedürftigen  aus  der  Asche.  Er  setzt  sie  neben  Fürsten  und  lässt  sie  einen  Ehrenthron  erben,  denn  die  Grundfesten  der  Erde  gehören  dem  Herrn.  Darauf  hat  er  die  Welt  gegründet.</w:t>
      </w:r>
    </w:p>
    <w:p w:rsidR="008B5CD3" w:rsidRDefault="00F278AA">
      <w:pPr>
        <w:spacing w:after="87" w:line="259" w:lineRule="auto"/>
        <w:ind w:left="13" w:right="384"/>
      </w:pPr>
      <w:r>
        <w:t>Der  Herr  ist  also  ein  gerechter  Gott.  Er  demütigt  die  Hochmütigen,  Mächtigen  und  Stolzen.</w:t>
      </w:r>
    </w:p>
    <w:p w:rsidR="008B5CD3" w:rsidRDefault="00F278AA">
      <w:pPr>
        <w:ind w:left="13" w:right="384"/>
      </w:pPr>
      <w:r>
        <w:t>Manchmal  fragt  man  sich,  Herr,  wie  lange  es  noch  dauern  wird,  bis  du  das  tust,  aber  er  ist  ja  dafür  da,  genau  das  zu  tun,  und  er  wird  es  schließlich  tun,  und  er  nimmt  die  Armen  und  Bedürftigen  und  er  erhebt  sie  und  gibt  ihnen  einen  Platz  bei  den  Fürsten.</w:t>
      </w:r>
    </w:p>
    <w:p w:rsidR="008B5CD3" w:rsidRDefault="00F278AA">
      <w:pPr>
        <w:ind w:left="13" w:right="384"/>
      </w:pPr>
      <w:r>
        <w:t>Das  ist  seine  Aufgabe.  Es  geht  nicht  immer  so  schnell,  wie  wir  es  uns  wünschen  würden,  aber  letztendlich  werden  die  Armen  und  Bedürftigen,  die  Nachfolger  des  Herrn  in  diesem  Zusammenhang,  wie  Hanna,  die  Unterdrückung  erleiden,  Gerechtigkeit  erfahren.  Und  Jesus  sagt  dasselbe  in  Matthäus  5.  Er  spricht  von  seinen  Nachfolgern  als  Armen,  Bedürftigen  und  Unterdrückten  und  sagt:  Seid  dankbar,  wenn  ihr  erkennt,  dass  ihr  verfolgt  werdet,  denn  das  ist</w:t>
      </w:r>
      <w:r>
        <w:t xml:space="preserve">  ein  Zeichen  dafür,  dass  ihr  auf  meiner  Seite  steht,  und  ihr  werdet  Gerechtigkeit  erfahren.</w:t>
      </w:r>
    </w:p>
    <w:p w:rsidR="008B5CD3" w:rsidRDefault="00F278AA">
      <w:pPr>
        <w:ind w:left="13" w:right="384"/>
      </w:pPr>
      <w:r>
        <w:t>Du  wirst  gerechtfertigt  werden.  Du  wirst  das  Königreich  erben,  und  die  Hohen  und  Mächtigen  werden  gestürzt  werden.  Und  so  sieht  Hannah  dies.</w:t>
      </w:r>
    </w:p>
    <w:p w:rsidR="008B5CD3" w:rsidRDefault="00F278AA">
      <w:pPr>
        <w:ind w:left="13" w:right="384"/>
      </w:pPr>
      <w:r>
        <w:t>Der  Herr  ist  gerecht.  Er  ist  ein  gerechter  Gott,  und  nun  beginnt  sie,  in  die  Zukunft  zu  blicken  und  darüber  nachzudenken,  was  der  Herr  typischerweise  in  der  Zukunft  tun  wird  und  letztendlich  tun  wird.  Er  wird</w:t>
      </w:r>
    </w:p>
    <w:p w:rsidR="008B5CD3" w:rsidRDefault="00F278AA">
      <w:pPr>
        <w:spacing w:after="352"/>
        <w:ind w:left="13" w:right="384"/>
      </w:pPr>
      <w:r>
        <w:t>Beschütze  die  Füße  seiner  Heiligen,  seines  Volkes,  seiner  Chassidim  und  all  jener,  die  seine  treuen  Anhänger  sind.</w:t>
      </w:r>
    </w:p>
    <w:p w:rsidR="008B5CD3" w:rsidRDefault="00F278AA">
      <w:pPr>
        <w:spacing w:after="86" w:line="259" w:lineRule="auto"/>
        <w:ind w:left="13" w:right="384"/>
      </w:pPr>
      <w:r>
        <w:t>Doch  die  Bösen  werden  in  der  Dunkelheit  verstummen.  Nicht  durch  Stärke  siegt  man.</w:t>
      </w:r>
    </w:p>
    <w:p w:rsidR="008B5CD3" w:rsidRDefault="00F278AA">
      <w:pPr>
        <w:spacing w:line="411" w:lineRule="auto"/>
        <w:ind w:left="9" w:right="266" w:hanging="10"/>
      </w:pPr>
      <w:r>
        <w:rPr>
          <w:sz w:val="16"/>
        </w:rPr>
        <w:t>Alle,  die  sich  dem  Herrn  widersetzen,  werden  zerschmettert  werden.</w:t>
      </w:r>
    </w:p>
    <w:p w:rsidR="008B5CD3" w:rsidRDefault="00F278AA">
      <w:pPr>
        <w:spacing w:after="619"/>
        <w:ind w:left="13" w:right="384"/>
      </w:pPr>
      <w:r>
        <w:t>Beachten  Sie  nun  ihre  Verwendung  von  Baal-Bildern.  Er  wird  vom  Himmel  herabdonnern.  Sie  stellt  sich  also  den  Herrn  als  den  großen  Richter  vor,  der  vom  Himmel  herabdonnert.</w:t>
      </w:r>
    </w:p>
    <w:p w:rsidR="008B5CD3" w:rsidRDefault="00F278AA">
      <w:pPr>
        <w:spacing w:after="619"/>
        <w:ind w:left="13" w:right="384"/>
      </w:pPr>
      <w:r>
        <w:t>Sie  stellt  sich  den  Herrn  in  Baal-ähnlichen  Bildern  vor.  So  sprachen  die  Kanaaniter  über  Baal,  aber  für  Hanna  ist  der  Herr  der  gerechte  König.  Er  ist  es,  der  über  Leben  und  Tod,  Fruchtbarkeit  und  all  das  herrscht,  nicht  Baal,  und  er  ist  es,  der  donnernd  vom  Himmel  kommen  wird,  um  für  sein  Volk  einzutreten.</w:t>
      </w:r>
    </w:p>
    <w:p w:rsidR="008B5CD3" w:rsidRDefault="00F278AA">
      <w:pPr>
        <w:spacing w:after="619"/>
        <w:ind w:left="13" w:right="384"/>
      </w:pPr>
      <w:r>
        <w:t>Und  der  Herr  wird  die  Enden  der  Erde  richten.  Er  wird  seinem  König  Kraft  verleihen  und  das  Horn  seines  Gesalbten  erhöhen.  Sie  kehrt  zu  jenem  Hornbild  zurück,  mit  dem  sie  begonnen  hatte.</w:t>
      </w:r>
    </w:p>
    <w:p w:rsidR="008B5CD3" w:rsidRDefault="00F278AA">
      <w:pPr>
        <w:spacing w:after="619"/>
        <w:ind w:left="13" w:right="384"/>
      </w:pPr>
      <w:r>
        <w:t>Sie  sagte:  „Der  Herr  hat  mein  Horn  erhöht.  Er  hat  mich  über  meine  Feinde  erhoben.“  Und  an  diesem  Punkt  wird  einem  klar,  dass  Hanna  nicht  nur  an  das  denkt,  was  der  Herr  für  sie  persönlich  getan  hat.</w:t>
      </w:r>
    </w:p>
    <w:p w:rsidR="008B5CD3" w:rsidRDefault="00F278AA">
      <w:pPr>
        <w:spacing w:after="3"/>
        <w:ind w:left="13" w:right="384"/>
      </w:pPr>
      <w:r>
        <w:t xml:space="preserve">Sie  versteht,  dass  Israel  sich  in  einer  ähnlichen  Lage  befindet  wie  sie  selbst  –  unterdrückt.  Man  weiß  ja,  dass  es  überall  mächtige  Feinde  gibt.  Man  kann  darüber  im  Buch  der  Richter  lesen,  und  wir  werden  es  </w:t>
      </w:r>
    </w:p>
    <w:p w:rsidR="008B5CD3" w:rsidRDefault="00F278AA">
      <w:pPr>
        <w:ind w:left="13" w:right="384"/>
      </w:pPr>
      <w:r>
        <w:t>auch  im  Buch  Samuel  sehen,  insbesondere  bei  den  Philistern.</w:t>
      </w:r>
    </w:p>
    <w:p w:rsidR="008B5CD3" w:rsidRDefault="00F278AA">
      <w:pPr>
        <w:spacing w:after="3"/>
        <w:ind w:left="13" w:right="384"/>
      </w:pPr>
      <w:r>
        <w:t xml:space="preserve">Aber  sie  freut  sich  auf  den  Tag,  an  dem  er  seinem  König  Kraft  verleihen  und  das  Horn  seines  Gesalbten  erhöhen  wird.  Manche  werden  sagen:  „Es  gibt  ja  jetzt  keinen  König,  also  muss  das  später  geschrieben  </w:t>
      </w:r>
    </w:p>
    <w:p w:rsidR="008B5CD3" w:rsidRDefault="00F278AA">
      <w:pPr>
        <w:ind w:left="13" w:right="384"/>
      </w:pPr>
      <w:r>
        <w:t>worden  sein.“  Hannah  hat  das  aber  nicht  gesagt.</w:t>
      </w:r>
    </w:p>
    <w:p w:rsidR="008B5CD3" w:rsidRDefault="00F278AA">
      <w:pPr>
        <w:spacing w:after="4"/>
        <w:ind w:left="13" w:right="384"/>
      </w:pPr>
      <w:r>
        <w:t xml:space="preserve">Jemand  hat  das  später  verfasst,  vielleicht  etwas  zu  ihrem  ursprünglichen  Gebet  hinzugefügt,  oder  das  Gebet  selbst  ist  frei  erfunden,  weil  sie  so  spricht,  als  gäbe  es  einen  König,  obwohl  es  keinen  gibt.  Ich  würde  sagen,  nein,  sie  geht  davon  aus,  dass  es  einen  König  geben  wird,  dass  der  Herr  seinem  Volk  einen  Führer  </w:t>
      </w:r>
    </w:p>
    <w:p w:rsidR="008B5CD3" w:rsidRDefault="00F278AA">
      <w:pPr>
        <w:spacing w:after="631"/>
        <w:ind w:left="13" w:right="384"/>
      </w:pPr>
      <w:r>
        <w:t>geben  wird.  Und  das  stimmt  mit  dem  Schluss  des  Buches  der  Richter  überein.</w:t>
      </w:r>
    </w:p>
    <w:p w:rsidR="008B5CD3" w:rsidRDefault="00F278AA">
      <w:pPr>
        <w:ind w:left="13" w:right="384"/>
      </w:pPr>
      <w:r>
        <w:t>Israel  braucht  einen  König.  Hannah  weiß  das.  Sie  brauchen  einen  Anführer.</w:t>
      </w:r>
    </w:p>
    <w:p w:rsidR="008B5CD3" w:rsidRDefault="00F278AA">
      <w:pPr>
        <w:ind w:left="13" w:right="384"/>
      </w:pPr>
      <w:r>
        <w:t>Sie  brauchen  eine  starke  Führungspersönlichkeit.  Und  sie  ist  es  –  ich  würde  die  letzte  Aussage  eher  als  Gebet  verstehen.  Möge  der  Herr  seinem  König  Kraft  geben  und  das  Horn  seines  Gesalbten  erhöhen.</w:t>
      </w:r>
    </w:p>
    <w:p w:rsidR="008B5CD3" w:rsidRDefault="00F278AA">
      <w:pPr>
        <w:spacing w:after="85" w:line="259" w:lineRule="auto"/>
        <w:ind w:left="13" w:right="384"/>
      </w:pPr>
      <w:r>
        <w:t xml:space="preserve">Sie  betet  dafür  und  sieht  ihre  Erfahrung  als  etwas  Bedeutendes  für  die  gesamte  Gemeinschaft  an.  </w:t>
      </w:r>
    </w:p>
    <w:p w:rsidR="008B5CD3" w:rsidRDefault="00F278AA">
      <w:pPr>
        <w:spacing w:after="85" w:line="259" w:lineRule="auto"/>
        <w:ind w:left="13" w:right="384"/>
      </w:pPr>
      <w:r>
        <w:t xml:space="preserve">Wir  werden  das  in  dieser  Lektion  nicht  behandeln,  aber  ich  möchte  euch  dazu  anregen,  Hannas  </w:t>
      </w:r>
    </w:p>
    <w:p w:rsidR="008B5CD3" w:rsidRDefault="00F278AA">
      <w:pPr>
        <w:spacing w:after="617"/>
        <w:ind w:left="13" w:right="384"/>
      </w:pPr>
      <w:r>
        <w:t>Danklied  mit  Marias  Lied  im  Lukasevangelium  zu  vergleichen.  Sie  sind  strukturell  sehr  ähnlich,  und  Maria  sieht  ihre  Erfahrung  im  Grunde  genauso  wie  Hanna.</w:t>
      </w:r>
    </w:p>
    <w:p w:rsidR="008B5CD3" w:rsidRDefault="00F278AA">
      <w:pPr>
        <w:spacing w:after="2"/>
        <w:ind w:left="13" w:right="569"/>
      </w:pPr>
      <w:r>
        <w:t xml:space="preserve">Der  Herr  ist  zu  mir  gekommen  und  hat  mich  reichlich  gesegnet,  doch  der  eigentliche  Sinn  all  dessen  ist,  für  sein  Volk  Israel  zu  sorgen,  und  das  wird  er  durch  den  Messias  tun.  Insofern  ist  Hanna  ihr  sehr  </w:t>
      </w:r>
    </w:p>
    <w:p w:rsidR="008B5CD3" w:rsidRDefault="00F278AA">
      <w:pPr>
        <w:spacing w:after="629"/>
        <w:ind w:left="13" w:right="384"/>
      </w:pPr>
      <w:r>
        <w:t>ähnlich.  Ich  glaube,  Maria  kannte  Hannas  Lied  und  hat  ihres  nach  seinem  Vorbild  gestaltet.</w:t>
      </w:r>
    </w:p>
    <w:p w:rsidR="008B5CD3" w:rsidRDefault="00F278AA">
      <w:pPr>
        <w:spacing w:after="618"/>
        <w:ind w:left="13" w:right="632"/>
      </w:pPr>
      <w:r>
        <w:t>In  beiden  Geschichten  findet  sich  das  Thema,  dass  der  Herr  sein  Volk  durch  eine  Frau  versorgen  wird.  Hanna  freut  sich  auf  diesen  Tag.  Interessanterweise  wird  in  1.  Samuel  7  der  Herr,  während  Samuel  zu  ihm  betet,  mit  donnerndem  Zorn  gegen  seine  Feinde,  die  Philister,  vorgehen.</w:t>
      </w:r>
    </w:p>
    <w:p w:rsidR="008B5CD3" w:rsidRDefault="00F278AA">
      <w:pPr>
        <w:spacing w:after="85" w:line="259" w:lineRule="auto"/>
        <w:ind w:left="13" w:right="384"/>
      </w:pPr>
      <w:r>
        <w:t xml:space="preserve">Und  später,  in  2  Samuel  22,  ganz  am  Ende  –  nun  ja,  ein  paar  Kapitel  vor  Schluss  –  gibt  es  viele  </w:t>
      </w:r>
    </w:p>
    <w:p w:rsidR="008B5CD3" w:rsidRDefault="00F278AA">
      <w:pPr>
        <w:spacing w:after="4"/>
        <w:ind w:left="13" w:right="384"/>
      </w:pPr>
      <w:r>
        <w:t xml:space="preserve">Parallelen  zwischen  Davids  Gebet  dort  und  Hannas  Gebet  hier.  Der  Herr  hat  David  schon  oft  errettet,  und  David  stellt  sich  vor,  wie  der  Herr  kommt,  donnernd  in  den  Wolken,  und  ihn  von  seinen  Feinden  befreit.  </w:t>
      </w:r>
    </w:p>
    <w:p w:rsidR="008B5CD3" w:rsidRDefault="00F278AA">
      <w:pPr>
        <w:spacing w:after="946"/>
        <w:ind w:left="13" w:right="384"/>
      </w:pPr>
      <w:r>
        <w:t>Dies  ist  also  ein  Motiv,  das  im  Buch  eine  wichtige  Rolle  spielen  wird.</w:t>
      </w:r>
    </w:p>
    <w:p w:rsidR="008B5CD3" w:rsidRDefault="00F278AA">
      <w:pPr>
        <w:spacing w:after="85" w:line="259" w:lineRule="auto"/>
        <w:ind w:left="13" w:right="384"/>
      </w:pPr>
      <w:r>
        <w:t xml:space="preserve">Hannas  Gebet  bereitet  also  den  Boden  für  das,  was  wir  im  weiteren  Verlauf  des  Buches  sehen  werden.  </w:t>
      </w:r>
    </w:p>
    <w:p w:rsidR="008B5CD3" w:rsidRDefault="00F278AA">
      <w:pPr>
        <w:spacing w:after="85" w:line="259" w:lineRule="auto"/>
        <w:ind w:left="13" w:right="384"/>
      </w:pPr>
      <w:r>
        <w:t xml:space="preserve">Elkana  kehrte  daraufhin  nach  Rama  zurück,  doch  der  Junge  diente  unter  dem  Priester  Eli  vor  dem  Herrn.  </w:t>
      </w:r>
    </w:p>
    <w:p w:rsidR="008B5CD3" w:rsidRDefault="00F278AA">
      <w:pPr>
        <w:spacing w:after="629"/>
        <w:ind w:left="13" w:right="384"/>
      </w:pPr>
      <w:r>
        <w:t>Dies  markiert  einen  Wendepunkt  in  der  Geschichte.</w:t>
      </w:r>
    </w:p>
    <w:p w:rsidR="008B5CD3" w:rsidRDefault="00F278AA">
      <w:pPr>
        <w:spacing w:after="4"/>
        <w:ind w:left="13" w:right="384"/>
      </w:pPr>
      <w:r>
        <w:t xml:space="preserve">Ich  finde,  die  Kapitelunterteilung  kam  zu  spät;  sie  hätte  meiner  Meinung  nach  hier  und  nicht  elf  Verse  zuvor  eingefügt  werden  sollen.  Aber  hier  gibt  es  einen  Bruch,  und  nun  wenden  wir  uns  Eli  und  seinen  </w:t>
      </w:r>
    </w:p>
    <w:p w:rsidR="008B5CD3" w:rsidRDefault="00F278AA">
      <w:pPr>
        <w:spacing w:after="629"/>
        <w:ind w:left="13" w:right="384"/>
      </w:pPr>
      <w:r>
        <w:t>Söhnen  zu.  Wir  werden  einen  deutlichen  Kontrast  zwischen  Samuel  und  Eli  und  seinen  Söhnen  sehen.</w:t>
      </w:r>
    </w:p>
    <w:p w:rsidR="008B5CD3" w:rsidRDefault="00F278AA">
      <w:pPr>
        <w:ind w:left="13" w:right="256"/>
      </w:pPr>
      <w:r>
        <w:t>Wir  werden  nun  immer  wieder  zwischen  den  Kapiteln  hin-  und  herspringen.  Wir  werden  Eli  und  seine  Söhne  beschreiben,  wir  werden  Samuel  beschreiben,  immer  wieder,  im  restlichen  zweiten  Kapitel  und  dann  auch  in  den  Kapiteln  drei  und  vier.  Aber  wir  werden  uns  Kapitel  zwei,  Verse  12  bis  36,  in  unserer  nächsten  Lektion  genauer  ansehen.</w:t>
      </w:r>
    </w:p>
    <w:p w:rsidR="008B5CD3" w:rsidRDefault="00F278AA">
      <w:pPr>
        <w:ind w:left="13" w:right="384"/>
      </w:pPr>
      <w:r>
        <w:t>Hier  spricht  Dr.  Robert  Chisholm  über  die  Bücher  1.  und  2.  Samuel.  Dies  ist  die  erste  Lektion,  1.  Samuel  1,1–2,11:  Nicht  länger  unfruchtbar.</w:t>
      </w:r>
    </w:p>
    <w:sectPr w:rsidR="008B5CD3">
      <w:headerReference w:type="even" r:id="rId6"/>
      <w:headerReference w:type="default" r:id="rId7"/>
      <w:headerReference w:type="first" r:id="rId8"/>
      <w:pgSz w:w="11900" w:h="16820"/>
      <w:pgMar w:top="1533" w:right="1304" w:bottom="1542"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78AA" w:rsidRDefault="00F278AA">
      <w:pPr>
        <w:spacing w:after="0" w:line="240" w:lineRule="auto"/>
      </w:pPr>
      <w:r>
        <w:separator/>
      </w:r>
    </w:p>
  </w:endnote>
  <w:endnote w:type="continuationSeparator" w:id="0">
    <w:p w:rsidR="00F278AA" w:rsidRDefault="00F27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78AA" w:rsidRDefault="00F278AA">
      <w:pPr>
        <w:spacing w:after="0" w:line="240" w:lineRule="auto"/>
      </w:pPr>
      <w:r>
        <w:separator/>
      </w:r>
    </w:p>
  </w:footnote>
  <w:footnote w:type="continuationSeparator" w:id="0">
    <w:p w:rsidR="00F278AA" w:rsidRDefault="00F27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CD3" w:rsidRDefault="00F278AA">
    <w:pPr>
      <w:spacing w:after="317" w:line="259" w:lineRule="auto"/>
      <w:ind w:left="-1121" w:firstLine="0"/>
    </w:pPr>
    <w:r>
      <w:rPr>
        <w:sz w:val="21"/>
      </w:rPr>
      <w:t>Machine Translated by Google</w:t>
    </w:r>
  </w:p>
  <w:p w:rsidR="008B5CD3" w:rsidRDefault="00F278AA">
    <w:pPr>
      <w:spacing w:after="0" w:line="259" w:lineRule="auto"/>
      <w:ind w:left="0" w:right="104" w:firstLine="0"/>
      <w:jc w:val="right"/>
    </w:pPr>
    <w:r>
      <w:fldChar w:fldCharType="begin"/>
    </w:r>
    <w:r>
      <w:instrText xml:space="preserve"> PAGE   \* MERGEFORMAT </w:instrText>
    </w:r>
    <w:r>
      <w:fldChar w:fldCharType="separate"/>
    </w:r>
    <w:r>
      <w:t>1</w:t>
    </w:r>
    <w:r>
      <w:fldChar w:fldCharType="end"/>
    </w:r>
  </w:p>
  <w:p w:rsidR="008B5CD3" w:rsidRDefault="00F278AA">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6500" cy="10680700"/>
              <wp:effectExtent l="0" t="0" r="0" b="0"/>
              <wp:wrapNone/>
              <wp:docPr id="40237" name="Group 40237"/>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40238" name="Picture 40238"/>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40237" style="width:595pt;height:841pt;position:absolute;z-index:-2147483648;mso-position-horizontal-relative:page;mso-position-horizontal:absolute;margin-left:0pt;mso-position-vertical-relative:page;margin-top:0pt;" coordsize="75565,106807">
              <v:shape id="Picture 40238"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CD3" w:rsidRDefault="00F278AA">
    <w:pPr>
      <w:spacing w:after="317" w:line="259" w:lineRule="auto"/>
      <w:ind w:left="-1121" w:firstLine="0"/>
    </w:pPr>
    <w:r>
      <w:rPr>
        <w:sz w:val="21"/>
      </w:rPr>
      <w:t>Machine Translated by Google</w:t>
    </w:r>
  </w:p>
  <w:p w:rsidR="008B5CD3" w:rsidRDefault="00F278AA">
    <w:pPr>
      <w:spacing w:after="0" w:line="259" w:lineRule="auto"/>
      <w:ind w:left="0" w:right="104" w:firstLine="0"/>
      <w:jc w:val="right"/>
    </w:pPr>
    <w:r>
      <w:fldChar w:fldCharType="begin"/>
    </w:r>
    <w:r>
      <w:instrText xml:space="preserve"> PAGE   \* MERGEFORMAT </w:instrText>
    </w:r>
    <w:r>
      <w:fldChar w:fldCharType="separate"/>
    </w:r>
    <w:r>
      <w:t>1</w:t>
    </w:r>
    <w:r>
      <w:fldChar w:fldCharType="end"/>
    </w:r>
  </w:p>
  <w:p w:rsidR="008B5CD3" w:rsidRDefault="00F278AA">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80700"/>
              <wp:effectExtent l="0" t="0" r="0" b="0"/>
              <wp:wrapNone/>
              <wp:docPr id="40226" name="Group 40226"/>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40227" name="Picture 40227"/>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40226" style="width:595pt;height:841pt;position:absolute;z-index:-2147483648;mso-position-horizontal-relative:page;mso-position-horizontal:absolute;margin-left:0pt;mso-position-vertical-relative:page;margin-top:0pt;" coordsize="75565,106807">
              <v:shape id="Picture 40227"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CD3" w:rsidRDefault="00F278AA">
    <w:pPr>
      <w:spacing w:after="317" w:line="259" w:lineRule="auto"/>
      <w:ind w:left="-1121" w:firstLine="0"/>
    </w:pPr>
    <w:r>
      <w:rPr>
        <w:sz w:val="21"/>
      </w:rPr>
      <w:t>Machine Translated by Google</w:t>
    </w:r>
  </w:p>
  <w:p w:rsidR="008B5CD3" w:rsidRDefault="00F278AA">
    <w:pPr>
      <w:spacing w:after="0" w:line="259" w:lineRule="auto"/>
      <w:ind w:left="0" w:right="104" w:firstLine="0"/>
      <w:jc w:val="right"/>
    </w:pPr>
    <w:r>
      <w:fldChar w:fldCharType="begin"/>
    </w:r>
    <w:r>
      <w:instrText xml:space="preserve"> PAGE   \* MERGEFORMAT </w:instrText>
    </w:r>
    <w:r>
      <w:fldChar w:fldCharType="separate"/>
    </w:r>
    <w:r>
      <w:t>1</w:t>
    </w:r>
    <w:r>
      <w:fldChar w:fldCharType="end"/>
    </w:r>
  </w:p>
  <w:p w:rsidR="008B5CD3" w:rsidRDefault="00F278AA">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0680700"/>
              <wp:effectExtent l="0" t="0" r="0" b="0"/>
              <wp:wrapNone/>
              <wp:docPr id="40215" name="Group 40215"/>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40216" name="Picture 40216"/>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40215" style="width:595pt;height:841pt;position:absolute;z-index:-2147483648;mso-position-horizontal-relative:page;mso-position-horizontal:absolute;margin-left:0pt;mso-position-vertical-relative:page;margin-top:0pt;" coordsize="75565,106807">
              <v:shape id="Picture 40216"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CD3"/>
    <w:rsid w:val="007B3486"/>
    <w:rsid w:val="008B5CD3"/>
    <w:rsid w:val="00932E2F"/>
    <w:rsid w:val="00F278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8279B9-385E-4D58-BF70-6ACEBB72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9" w:line="352" w:lineRule="auto"/>
      <w:ind w:left="2114" w:hanging="1"/>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8370</Words>
  <Characters>47712</Characters>
  <Application>Microsoft Office Word</Application>
  <DocSecurity>4</DocSecurity>
  <Lines>397</Lines>
  <Paragraphs>111</Paragraphs>
  <ScaleCrop>false</ScaleCrop>
  <Company/>
  <LinksUpToDate>false</LinksUpToDate>
  <CharactersWithSpaces>55971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2026-03-25T15:00:00Z</dcterms:created>
  <dcterms:modified xsi:type="dcterms:W3CDTF">2026-03-25T15:00:00Z</dcterms:modified>
</cp:coreProperties>
</file>