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96E31" w14:textId="12401836" w:rsidR="007A04EC" w:rsidRPr="007A04EC" w:rsidRDefault="009672C7" w:rsidP="007A04EC">
      <w:pPr xmlns:w="http://schemas.openxmlformats.org/wordprocessingml/2006/main">
        <w:pStyle w:val="NormalWeb"/>
        <w:spacing w:before="0" w:beforeAutospacing="0" w:after="0" w:afterAutospacing="0" w:line="360" w:lineRule="auto"/>
        <w:jc w:val="center"/>
        <w:rPr>
          <w:color w:val="0E101A"/>
          <w:sz w:val="26"/>
          <w:szCs w:val="26"/>
        </w:rPr>
      </w:pPr>
      <w:r xmlns:w="http://schemas.openxmlformats.org/wordprocessingml/2006/main" w:rsidRPr="00A85EE6">
        <w:rPr>
          <w:b/>
          <w:bCs/>
          <w:color w:val="0E101A"/>
          <w:sz w:val="26"/>
          <w:szCs w:val="26"/>
        </w:rPr>
        <w:t xml:space="preserve">Kitabu cha Ayubu</w:t>
      </w:r>
      <w:r xmlns:w="http://schemas.openxmlformats.org/wordprocessingml/2006/main" w:rsidRPr="00A85EE6">
        <w:rPr>
          <w:rStyle w:val="Strong"/>
          <w:b w:val="0"/>
          <w:bCs w:val="0"/>
          <w:color w:val="0E101A"/>
          <w:sz w:val="26"/>
          <w:szCs w:val="26"/>
        </w:rPr>
        <w:t xml:space="preserve"> </w:t>
      </w:r>
      <w:r xmlns:w="http://schemas.openxmlformats.org/wordprocessingml/2006/main" w:rsidRPr="00A85EE6">
        <w:rPr>
          <w:rStyle w:val="Strong"/>
          <w:b w:val="0"/>
          <w:bCs w:val="0"/>
          <w:color w:val="0E101A"/>
          <w:sz w:val="26"/>
          <w:szCs w:val="26"/>
        </w:rPr>
        <w:br xmlns:w="http://schemas.openxmlformats.org/wordprocessingml/2006/main"/>
      </w:r>
      <w:r xmlns:w="http://schemas.openxmlformats.org/wordprocessingml/2006/main" w:rsidR="007A04EC" w:rsidRPr="007A04EC">
        <w:rPr>
          <w:rStyle w:val="Strong"/>
          <w:color w:val="0E101A"/>
          <w:sz w:val="26"/>
          <w:szCs w:val="26"/>
        </w:rPr>
        <w:t xml:space="preserve">Kikao cha 21: Maneno ya Mungu 1 na Majibu ya Ayubu (Ayubu 28-40.5)</w:t>
      </w:r>
    </w:p>
    <w:p w14:paraId="2EF5452A" w14:textId="2B8B3EB0" w:rsidR="007A04EC" w:rsidRPr="007A04EC" w:rsidRDefault="007A04EC" w:rsidP="007A04EC">
      <w:pPr xmlns:w="http://schemas.openxmlformats.org/wordprocessingml/2006/main">
        <w:pStyle w:val="NormalWeb"/>
        <w:spacing w:before="0" w:beforeAutospacing="0" w:after="0" w:afterAutospacing="0" w:line="360" w:lineRule="auto"/>
        <w:jc w:val="center"/>
        <w:rPr>
          <w:color w:val="0E101A"/>
          <w:sz w:val="26"/>
          <w:szCs w:val="26"/>
        </w:rPr>
      </w:pPr>
      <w:r xmlns:w="http://schemas.openxmlformats.org/wordprocessingml/2006/main" w:rsidRPr="007A04EC">
        <w:rPr>
          <w:rStyle w:val="Strong"/>
          <w:color w:val="0E101A"/>
          <w:sz w:val="26"/>
          <w:szCs w:val="26"/>
        </w:rPr>
        <w:t xml:space="preserve">Na John Walton</w:t>
      </w:r>
    </w:p>
    <w:p w14:paraId="126B1D60" w14:textId="17F0A87A" w:rsidR="007A04EC" w:rsidRPr="007A04EC" w:rsidRDefault="007A04EC" w:rsidP="007A04EC">
      <w:pPr xmlns:w="http://schemas.openxmlformats.org/wordprocessingml/2006/main">
        <w:pStyle w:val="NormalWeb"/>
        <w:spacing w:before="0" w:beforeAutospacing="0" w:after="0" w:afterAutospacing="0" w:line="360" w:lineRule="auto"/>
        <w:rPr>
          <w:color w:val="0E101A"/>
          <w:sz w:val="26"/>
          <w:szCs w:val="26"/>
        </w:rPr>
      </w:pPr>
      <w:r xmlns:w="http://schemas.openxmlformats.org/wordprocessingml/2006/main">
        <w:rPr>
          <w:color w:val="0E101A"/>
          <w:sz w:val="26"/>
          <w:szCs w:val="26"/>
        </w:rPr>
        <w:br xmlns:w="http://schemas.openxmlformats.org/wordprocessingml/2006/main"/>
      </w:r>
      <w:r xmlns:w="http://schemas.openxmlformats.org/wordprocessingml/2006/main" w:rsidRPr="007A04EC">
        <w:rPr>
          <w:color w:val="0E101A"/>
          <w:sz w:val="26"/>
          <w:szCs w:val="26"/>
        </w:rPr>
        <w:t xml:space="preserve">Huyu ni Dk. John Walton na mafundisho yake juu ya Kitabu cha Ayubu. Hiki ni kipindi cha 21, Hotuba ya Mungu 1 na Majibu ya Ayubu, Ayubu 38-40:5.</w:t>
      </w:r>
    </w:p>
    <w:p w14:paraId="3252996F" w14:textId="067C0F30" w:rsidR="007A04EC" w:rsidRPr="007A04EC" w:rsidRDefault="007A04EC" w:rsidP="007A04EC">
      <w:pPr xmlns:w="http://schemas.openxmlformats.org/wordprocessingml/2006/main">
        <w:pStyle w:val="NormalWeb"/>
        <w:spacing w:before="0" w:beforeAutospacing="0" w:after="0" w:afterAutospacing="0" w:line="360" w:lineRule="auto"/>
        <w:rPr>
          <w:color w:val="0E101A"/>
          <w:sz w:val="26"/>
          <w:szCs w:val="26"/>
        </w:rPr>
      </w:pPr>
      <w:r xmlns:w="http://schemas.openxmlformats.org/wordprocessingml/2006/main">
        <w:rPr>
          <w:rStyle w:val="Strong"/>
          <w:color w:val="0E101A"/>
          <w:sz w:val="26"/>
          <w:szCs w:val="26"/>
        </w:rPr>
        <w:br xmlns:w="http://schemas.openxmlformats.org/wordprocessingml/2006/main"/>
      </w:r>
      <w:r xmlns:w="http://schemas.openxmlformats.org/wordprocessingml/2006/main" w:rsidRPr="007A04EC">
        <w:rPr>
          <w:rStyle w:val="Strong"/>
          <w:color w:val="0E101A"/>
          <w:sz w:val="26"/>
          <w:szCs w:val="26"/>
        </w:rPr>
        <w:t xml:space="preserve">Utangulizi wa Hotuba za Yehova (Ayubu 38-40:5) [00:28-1:52]</w:t>
      </w:r>
    </w:p>
    <w:p w14:paraId="25D4FB96" w14:textId="0A151075" w:rsidR="007A04EC" w:rsidRPr="007A04EC" w:rsidRDefault="007A04EC" w:rsidP="007A04EC">
      <w:pPr xmlns:w="http://schemas.openxmlformats.org/wordprocessingml/2006/main">
        <w:pStyle w:val="NormalWeb"/>
        <w:spacing w:before="0" w:beforeAutospacing="0" w:after="0" w:afterAutospacing="0" w:line="360" w:lineRule="auto"/>
        <w:rPr>
          <w:color w:val="0E101A"/>
          <w:sz w:val="26"/>
          <w:szCs w:val="26"/>
        </w:rPr>
      </w:pPr>
      <w:r xmlns:w="http://schemas.openxmlformats.org/wordprocessingml/2006/main" w:rsidRPr="007A04EC">
        <w:rPr>
          <w:rStyle w:val="Strong"/>
          <w:color w:val="0E101A"/>
          <w:sz w:val="26"/>
          <w:szCs w:val="26"/>
        </w:rPr>
        <w:t xml:space="preserve">            </w:t>
      </w:r>
      <w:r xmlns:w="http://schemas.openxmlformats.org/wordprocessingml/2006/main" w:rsidRPr="007A04EC">
        <w:rPr>
          <w:color w:val="0E101A"/>
          <w:sz w:val="26"/>
          <w:szCs w:val="26"/>
        </w:rPr>
        <w:t xml:space="preserve">Sasa hatimaye tunafikia sehemu muhimu zaidi ya kitabu: Hotuba za Yehova. Hii ni, bila shaka, sehemu ya tatu ya hotuba. Tumekuwa na Kiapo cha Ayubu cha kutokuwa na hatia kikining'inia hewani huku tukikumbana na mashaka hayo. Na kwa hivyo, sasa tunaona kwamba Yehova atakuja na kunena.</w:t>
      </w:r>
    </w:p>
    <w:p w14:paraId="76C46F2C" w14:textId="39EFB24C" w:rsidR="007A04EC" w:rsidRPr="007A04EC" w:rsidRDefault="007A04EC" w:rsidP="007A04EC">
      <w:pPr xmlns:w="http://schemas.openxmlformats.org/wordprocessingml/2006/main">
        <w:pStyle w:val="NormalWeb"/>
        <w:spacing w:before="0" w:beforeAutospacing="0" w:after="0" w:afterAutospacing="0" w:line="360" w:lineRule="auto"/>
        <w:rPr>
          <w:color w:val="0E101A"/>
          <w:sz w:val="26"/>
          <w:szCs w:val="26"/>
        </w:rPr>
      </w:pPr>
      <w:r xmlns:w="http://schemas.openxmlformats.org/wordprocessingml/2006/main" w:rsidRPr="007A04EC">
        <w:rPr>
          <w:color w:val="0E101A"/>
          <w:sz w:val="26"/>
          <w:szCs w:val="26"/>
        </w:rPr>
        <w:t xml:space="preserve">Inaanza kwa kusema kwamba Bwana alizungumza na Ayubu kutoka katika dhoruba, tufani. Hii ni kawaida kuandamana na uwepo wa Mungu, lakini pia ina makisio kwamba hafurahii hasa kile kinachoendelea. Tunaona, bila shaka, kwamba Mungu huleta marekebisho kwa mawazo ya kila mtu.</w:t>
      </w:r>
    </w:p>
    <w:p w14:paraId="68E9E856" w14:textId="77777777" w:rsidR="007A04EC" w:rsidRPr="007A04EC" w:rsidRDefault="007A04EC" w:rsidP="007A04EC">
      <w:pPr xmlns:w="http://schemas.openxmlformats.org/wordprocessingml/2006/main">
        <w:pStyle w:val="NormalWeb"/>
        <w:spacing w:before="0" w:beforeAutospacing="0" w:after="0" w:afterAutospacing="0" w:line="360" w:lineRule="auto"/>
        <w:rPr>
          <w:color w:val="0E101A"/>
          <w:sz w:val="26"/>
          <w:szCs w:val="26"/>
        </w:rPr>
      </w:pPr>
      <w:r xmlns:w="http://schemas.openxmlformats.org/wordprocessingml/2006/main" w:rsidRPr="007A04EC">
        <w:rPr>
          <w:color w:val="0E101A"/>
          <w:sz w:val="26"/>
          <w:szCs w:val="26"/>
        </w:rPr>
        <w:t xml:space="preserve">Kinachoshangaza ni kwamba hajibu kiapo cha Ayubu cha kutokuwa na hatia. Kwa hivyo, hii haiwezi kufasiriwa kama Ayubu alilazimisha mkono wa Mungu. Hatetei haki yake, jambo ambalo linavutia sana kwa sababu kila mtu ameweka mfumo unaozingatia haki.</w:t>
      </w:r>
    </w:p>
    <w:p w14:paraId="70832719" w14:textId="4E5502A5" w:rsidR="007A04EC" w:rsidRPr="007A04EC" w:rsidRDefault="007A04EC" w:rsidP="007A04EC">
      <w:pPr xmlns:w="http://schemas.openxmlformats.org/wordprocessingml/2006/main">
        <w:pStyle w:val="NormalWeb"/>
        <w:spacing w:before="0" w:beforeAutospacing="0" w:after="0" w:afterAutospacing="0" w:line="360" w:lineRule="auto"/>
        <w:rPr>
          <w:color w:val="0E101A"/>
          <w:sz w:val="26"/>
          <w:szCs w:val="26"/>
        </w:rPr>
      </w:pPr>
      <w:r xmlns:w="http://schemas.openxmlformats.org/wordprocessingml/2006/main" w:rsidRPr="007A04EC">
        <w:rPr>
          <w:rStyle w:val="Strong"/>
          <w:color w:val="0E101A"/>
          <w:sz w:val="26"/>
          <w:szCs w:val="26"/>
        </w:rPr>
        <w:t xml:space="preserve">Utata katika Ulimwengu Usioamriwa [1:52-3:18]</w:t>
      </w:r>
    </w:p>
    <w:p w14:paraId="727FCD96" w14:textId="150F2516" w:rsidR="007A04EC" w:rsidRPr="007A04EC" w:rsidRDefault="007A04EC" w:rsidP="007A04EC">
      <w:pPr xmlns:w="http://schemas.openxmlformats.org/wordprocessingml/2006/main">
        <w:pStyle w:val="NormalWeb"/>
        <w:spacing w:before="0" w:beforeAutospacing="0" w:after="0" w:afterAutospacing="0" w:line="360" w:lineRule="auto"/>
        <w:rPr>
          <w:color w:val="0E101A"/>
          <w:sz w:val="26"/>
          <w:szCs w:val="26"/>
        </w:rPr>
      </w:pPr>
      <w:r xmlns:w="http://schemas.openxmlformats.org/wordprocessingml/2006/main" w:rsidRPr="007A04EC">
        <w:rPr>
          <w:rStyle w:val="Strong"/>
          <w:color w:val="0E101A"/>
          <w:sz w:val="26"/>
          <w:szCs w:val="26"/>
        </w:rPr>
        <w:t xml:space="preserve"> </w:t>
      </w:r>
      <w:r xmlns:w="http://schemas.openxmlformats.org/wordprocessingml/2006/main" w:rsidRPr="007A04EC">
        <w:rPr>
          <w:color w:val="0E101A"/>
          <w:sz w:val="26"/>
          <w:szCs w:val="26"/>
        </w:rPr>
        <w:t xml:space="preserve">Kwa hivyo, tunachopata ni kwamba badala yake, anachukua busara tofauti kabisa, na kwa kweli, anapoanza, unashangaa anatoka wapi. Nini kinaendelea? Anachofanya ni kujaribu kuonyesha ugumu wa ulimwengu. Hata tungethibitisha ugumu wa ulimwengu ulioamriwa. Anashughulikia maswala mengi ambayo yapo ukingoni kabisa, maeneo yaliyokithiri ya ulimwengu ulioamriwa, mambo ambayo wanadamu hawakuelewa vizuri. Kwa kuonyesha ugumu wa ulimwengu, anaonyesha kutojua kwa Ayubu jinsi inavyofanya kazi na jinsi inavyopangwa. Hili ni muhimu kwa sababu Ayubu na marafiki zake wamekuwa wakifanya kazi kwa msingi kwamba wanaelewa jinsi ulimwengu unavyopangwa, na unaamriwa kulingana na haki na kanuni ya kulipiza kisasi. Kile Yehova anachofanya katika hotuba yake ni kwamba </w:t>
      </w:r>
      <w:r xmlns:w="http://schemas.openxmlformats.org/wordprocessingml/2006/main" w:rsidRPr="007A04EC">
        <w:rPr>
          <w:color w:val="0E101A"/>
          <w:sz w:val="26"/>
          <w:szCs w:val="26"/>
        </w:rPr>
        <w:lastRenderedPageBreak xmlns:w="http://schemas.openxmlformats.org/wordprocessingml/2006/main"/>
      </w:r>
      <w:r xmlns:w="http://schemas.openxmlformats.org/wordprocessingml/2006/main" w:rsidRPr="007A04EC">
        <w:rPr>
          <w:color w:val="0E101A"/>
          <w:sz w:val="26"/>
          <w:szCs w:val="26"/>
        </w:rPr>
        <w:t xml:space="preserve">anaonyesha, kwa hakika, anadai, kwamba kuna utaratibu ambapo watu walifikiri kwamba kulikuwa na kutokuwa na utaratibu.</w:t>
      </w:r>
    </w:p>
    <w:p w14:paraId="2BFED5BA" w14:textId="77777777" w:rsidR="007A04EC" w:rsidRPr="007A04EC" w:rsidRDefault="007A04EC" w:rsidP="007A04EC">
      <w:pPr xmlns:w="http://schemas.openxmlformats.org/wordprocessingml/2006/main">
        <w:pStyle w:val="NormalWeb"/>
        <w:spacing w:before="0" w:beforeAutospacing="0" w:after="0" w:afterAutospacing="0" w:line="360" w:lineRule="auto"/>
        <w:rPr>
          <w:color w:val="0E101A"/>
          <w:sz w:val="26"/>
          <w:szCs w:val="26"/>
        </w:rPr>
      </w:pPr>
      <w:r xmlns:w="http://schemas.openxmlformats.org/wordprocessingml/2006/main" w:rsidRPr="007A04EC">
        <w:rPr>
          <w:rStyle w:val="Strong"/>
          <w:color w:val="0E101A"/>
          <w:sz w:val="26"/>
          <w:szCs w:val="26"/>
        </w:rPr>
        <w:t xml:space="preserve">                 </w:t>
      </w:r>
    </w:p>
    <w:p w14:paraId="6A59F924" w14:textId="63870223" w:rsidR="007A04EC" w:rsidRPr="007A04EC" w:rsidRDefault="007A04EC" w:rsidP="007A04EC">
      <w:pPr xmlns:w="http://schemas.openxmlformats.org/wordprocessingml/2006/main">
        <w:pStyle w:val="NormalWeb"/>
        <w:spacing w:before="0" w:beforeAutospacing="0" w:after="0" w:afterAutospacing="0" w:line="360" w:lineRule="auto"/>
        <w:rPr>
          <w:color w:val="0E101A"/>
          <w:sz w:val="26"/>
          <w:szCs w:val="26"/>
        </w:rPr>
      </w:pPr>
      <w:r xmlns:w="http://schemas.openxmlformats.org/wordprocessingml/2006/main">
        <w:rPr>
          <w:rStyle w:val="Strong"/>
          <w:color w:val="0E101A"/>
          <w:sz w:val="26"/>
          <w:szCs w:val="26"/>
        </w:rPr>
        <w:t xml:space="preserve">Agizo, Kutokuwa na utaratibu, na machafuko [3:18-5:45]</w:t>
      </w:r>
    </w:p>
    <w:p w14:paraId="18B7B93D" w14:textId="77777777" w:rsidR="007A04EC" w:rsidRPr="007A04EC" w:rsidRDefault="007A04EC" w:rsidP="007A04EC">
      <w:pPr xmlns:w="http://schemas.openxmlformats.org/wordprocessingml/2006/main">
        <w:pStyle w:val="NormalWeb"/>
        <w:spacing w:before="0" w:beforeAutospacing="0" w:after="0" w:afterAutospacing="0" w:line="360" w:lineRule="auto"/>
        <w:rPr>
          <w:color w:val="0E101A"/>
          <w:sz w:val="26"/>
          <w:szCs w:val="26"/>
        </w:rPr>
      </w:pPr>
      <w:r xmlns:w="http://schemas.openxmlformats.org/wordprocessingml/2006/main" w:rsidRPr="007A04EC">
        <w:rPr>
          <w:rStyle w:val="Strong"/>
          <w:color w:val="0E101A"/>
          <w:sz w:val="26"/>
          <w:szCs w:val="26"/>
        </w:rPr>
        <w:t xml:space="preserve"> </w:t>
      </w:r>
      <w:r xmlns:w="http://schemas.openxmlformats.org/wordprocessingml/2006/main" w:rsidRPr="007A04EC">
        <w:rPr>
          <w:color w:val="0E101A"/>
          <w:sz w:val="26"/>
          <w:szCs w:val="26"/>
        </w:rPr>
        <w:t xml:space="preserve">Sasa, kwa wakati huu, ninahitaji kuchukua muda na kuelezea istilahi yangu. Ninatumia yasiyo ya utaratibu, utaratibu, na machafuko. Kutokuwa na utaratibu sio mbaya kwa asili. Wakati mwingine huitwa machafuko, lakini hiyo si nzuri kwa sababu hiyo inapendekeza labda kitu kinachotajwa kama mtu au kitu ambacho asili yake ni kiovu. Kutoagiza hakuna upande wowote. Bado haijaagizwa.</w:t>
      </w:r>
    </w:p>
    <w:p w14:paraId="5B4A26DC" w14:textId="77777777" w:rsidR="007A04EC" w:rsidRPr="007A04EC" w:rsidRDefault="007A04EC" w:rsidP="007A04EC">
      <w:pPr xmlns:w="http://schemas.openxmlformats.org/wordprocessingml/2006/main">
        <w:pStyle w:val="NormalWeb"/>
        <w:spacing w:before="0" w:beforeAutospacing="0" w:after="0" w:afterAutospacing="0" w:line="360" w:lineRule="auto"/>
        <w:rPr>
          <w:color w:val="0E101A"/>
          <w:sz w:val="26"/>
          <w:szCs w:val="26"/>
        </w:rPr>
      </w:pPr>
      <w:r xmlns:w="http://schemas.openxmlformats.org/wordprocessingml/2006/main" w:rsidRPr="007A04EC">
        <w:rPr>
          <w:color w:val="0E101A"/>
          <w:sz w:val="26"/>
          <w:szCs w:val="26"/>
        </w:rPr>
        <w:t xml:space="preserve">Ninafikiria hali ambapo unahamia mahali papya, na unaleta masanduku yako yote yaliyojaa na kuyaweka kuzunguka chumba, tayari kuleta mpangilio kwenye nyumba yako mpya. Sanduku zinawakilisha kutoagiza. Hakuna kitu kinachofanya kazi jinsi inavyopaswa kufanya; hakuna kitu kinachowekwa au kupatikana kwa makusudi. Imepakiwa tu kwenye masanduku, isiyo ya </w:t>
      </w:r>
      <w:r xmlns:w="http://schemas.openxmlformats.org/wordprocessingml/2006/main" w:rsidRPr="007A04EC">
        <w:rPr>
          <w:color w:val="0E101A"/>
          <w:sz w:val="26"/>
          <w:szCs w:val="26"/>
        </w:rPr>
        <w:softHyphen xmlns:w="http://schemas.openxmlformats.org/wordprocessingml/2006/main"/>
      </w:r>
      <w:r xmlns:w="http://schemas.openxmlformats.org/wordprocessingml/2006/main" w:rsidRPr="007A04EC">
        <w:rPr>
          <w:color w:val="0E101A"/>
          <w:sz w:val="26"/>
          <w:szCs w:val="26"/>
        </w:rPr>
        <w:t xml:space="preserve">mpangilio, tayari kuagizwa. Mwanzo 1 inaanza na kutokuwa na mpangilio katika mstari wa pili, na matendo ya Mungu ya uumbaji huleta utaratibu. Kwa hivyo, uundaji ni mchakato wa kuleta utaratibu. Mithali inatuambia kwamba Mungu huumba kupitia hekima, na hekima, kama tulivyokwisha kuongelea tayari, ni kutafuta utaratibu na kuweka mambo, kuelewa mambo, katika njia zenye mpangilio. Kwa hivyo, kutoagiza ni sehemu ya mwanzo ya mchakato.</w:t>
      </w:r>
    </w:p>
    <w:p w14:paraId="46C1AD9F" w14:textId="14431252" w:rsidR="007A04EC" w:rsidRPr="007A04EC" w:rsidRDefault="007A04EC" w:rsidP="007A04EC">
      <w:pPr xmlns:w="http://schemas.openxmlformats.org/wordprocessingml/2006/main">
        <w:pStyle w:val="NormalWeb"/>
        <w:spacing w:before="0" w:beforeAutospacing="0" w:after="0" w:afterAutospacing="0" w:line="360" w:lineRule="auto"/>
        <w:rPr>
          <w:color w:val="0E101A"/>
          <w:sz w:val="26"/>
          <w:szCs w:val="26"/>
        </w:rPr>
      </w:pPr>
      <w:r xmlns:w="http://schemas.openxmlformats.org/wordprocessingml/2006/main" w:rsidRPr="007A04EC">
        <w:rPr>
          <w:color w:val="0E101A"/>
          <w:sz w:val="26"/>
          <w:szCs w:val="26"/>
        </w:rPr>
        <w:t xml:space="preserve">Kwa njia, hiyo ni kweli katika karibu cosmologies zote za kale za Mashariki ya Karibu. Wanaanza na wasioagiza. Kisha unapata utaratibu. Mungu anapoumba katika Mwanzo, yeye havunji mambo yote yasiyo ya utaratibu; baada ya yote, kuna ndani ya bustani nafasi iliyoagizwa na nje ya bustani, nafasi isiyoagizwa. Bahari bado iko, sio utaratibu. Na kwa hivyo, Mungu ameleta utaratibu mzuri. Ndiyo maana anapoendelea kusema ni nzuri. Inafanya kazi jinsi inavyohitaji katika mfumo huu ulioagizwa. Wengi wa watu wa kale wa Mashariki ya Karibu huzungumza kuhusu dhana ya aina hii; huko Misri, tunayo dhana ya Ma'at, ambayo ni utaratibu.</w:t>
      </w:r>
    </w:p>
    <w:p w14:paraId="0F2E9597" w14:textId="77777777" w:rsidR="007A04EC" w:rsidRPr="007A04EC" w:rsidRDefault="007A04EC" w:rsidP="007A04EC">
      <w:pPr xmlns:w="http://schemas.openxmlformats.org/wordprocessingml/2006/main">
        <w:pStyle w:val="NormalWeb"/>
        <w:spacing w:before="0" w:beforeAutospacing="0" w:after="0" w:afterAutospacing="0" w:line="360" w:lineRule="auto"/>
        <w:rPr>
          <w:color w:val="0E101A"/>
          <w:sz w:val="26"/>
          <w:szCs w:val="26"/>
        </w:rPr>
      </w:pPr>
      <w:r xmlns:w="http://schemas.openxmlformats.org/wordprocessingml/2006/main" w:rsidRPr="007A04EC">
        <w:rPr>
          <w:color w:val="0E101A"/>
          <w:sz w:val="26"/>
          <w:szCs w:val="26"/>
        </w:rPr>
        <w:t xml:space="preserve">Hili ndilo lengo la kila aina ya fasihi katika ulimwengu wa kale. Cosmologies na sheria au katika maandishi mara nyingi huzungumza juu ya jinsi mfalme huleta utaratibu. Kwa hiyo, utaratibu ni muhimu sana.</w:t>
      </w:r>
    </w:p>
    <w:p w14:paraId="092D79C1" w14:textId="4E84A14A" w:rsidR="007A04EC" w:rsidRPr="007A04EC" w:rsidRDefault="007A04EC" w:rsidP="007A04EC">
      <w:pPr xmlns:w="http://schemas.openxmlformats.org/wordprocessingml/2006/main">
        <w:pStyle w:val="NormalWeb"/>
        <w:spacing w:before="0" w:beforeAutospacing="0" w:after="0" w:afterAutospacing="0" w:line="360" w:lineRule="auto"/>
        <w:rPr>
          <w:color w:val="0E101A"/>
          <w:sz w:val="26"/>
          <w:szCs w:val="26"/>
        </w:rPr>
      </w:pPr>
      <w:r xmlns:w="http://schemas.openxmlformats.org/wordprocessingml/2006/main" w:rsidRPr="007A04EC">
        <w:rPr>
          <w:color w:val="0E101A"/>
          <w:sz w:val="26"/>
          <w:szCs w:val="26"/>
        </w:rPr>
        <w:t xml:space="preserve">Lakini bado kuna ulimwengu usio na amri. Watu wameumbwa kwa mfano wa Mungu ili kusaidia katika kuleta utaratibu. Tunashirikiana na Mungu, makamu wa rejenti, tukishiriki katika </w:t>
      </w:r>
      <w:r xmlns:w="http://schemas.openxmlformats.org/wordprocessingml/2006/main" w:rsidRPr="007A04EC">
        <w:rPr>
          <w:color w:val="0E101A"/>
          <w:sz w:val="26"/>
          <w:szCs w:val="26"/>
        </w:rPr>
        <w:lastRenderedPageBreak xmlns:w="http://schemas.openxmlformats.org/wordprocessingml/2006/main"/>
      </w:r>
      <w:r xmlns:w="http://schemas.openxmlformats.org/wordprocessingml/2006/main" w:rsidRPr="007A04EC">
        <w:rPr>
          <w:color w:val="0E101A"/>
          <w:sz w:val="26"/>
          <w:szCs w:val="26"/>
        </w:rPr>
        <w:t xml:space="preserve">mipango yake ya kuleta utaratibu. </w:t>
      </w:r>
      <w:r xmlns:w="http://schemas.openxmlformats.org/wordprocessingml/2006/main" w:rsidR="00BC5E5C">
        <w:rPr>
          <w:color w:val="0E101A"/>
          <w:sz w:val="26"/>
          <w:szCs w:val="26"/>
        </w:rPr>
        <w:t xml:space="preserve">Kwa hiyo, bado hatuna utaratibu duniani na tuna utaratibu kama vile Mungu ameuleta.</w:t>
      </w:r>
    </w:p>
    <w:p w14:paraId="30A4A7EC" w14:textId="31255C40" w:rsidR="007A04EC" w:rsidRPr="007A04EC" w:rsidRDefault="007A04EC" w:rsidP="007A04EC">
      <w:pPr xmlns:w="http://schemas.openxmlformats.org/wordprocessingml/2006/main">
        <w:pStyle w:val="NormalWeb"/>
        <w:spacing w:before="0" w:beforeAutospacing="0" w:after="0" w:afterAutospacing="0" w:line="360" w:lineRule="auto"/>
        <w:rPr>
          <w:color w:val="0E101A"/>
          <w:sz w:val="26"/>
          <w:szCs w:val="26"/>
        </w:rPr>
      </w:pPr>
      <w:r xmlns:w="http://schemas.openxmlformats.org/wordprocessingml/2006/main" w:rsidRPr="007A04EC">
        <w:rPr>
          <w:color w:val="0E101A"/>
          <w:sz w:val="26"/>
          <w:szCs w:val="26"/>
        </w:rPr>
        <w:t xml:space="preserve">Lakini basi kuna shida ya kipengele cha tatu. Ninatumia hayo kuelezea vitisho hivi dhidi ya utaratibu vinavyotokana na uovu. Machafuko ni kitu ambacho asili yake ni kibaya. Kwa hivyo, tunaishi katika ulimwengu wa utaratibu, usio na utaratibu, na machafuko.</w:t>
      </w:r>
    </w:p>
    <w:p w14:paraId="37CAD529" w14:textId="72296773" w:rsidR="007A04EC" w:rsidRPr="007A04EC" w:rsidRDefault="007A04EC" w:rsidP="007A04EC">
      <w:pPr xmlns:w="http://schemas.openxmlformats.org/wordprocessingml/2006/main">
        <w:pStyle w:val="NormalWeb"/>
        <w:spacing w:before="0" w:beforeAutospacing="0" w:after="0" w:afterAutospacing="0" w:line="360" w:lineRule="auto"/>
        <w:rPr>
          <w:color w:val="0E101A"/>
          <w:sz w:val="26"/>
          <w:szCs w:val="26"/>
        </w:rPr>
      </w:pPr>
      <w:r xmlns:w="http://schemas.openxmlformats.org/wordprocessingml/2006/main" w:rsidRPr="007A04EC">
        <w:rPr>
          <w:rStyle w:val="Strong"/>
          <w:color w:val="0E101A"/>
          <w:sz w:val="26"/>
          <w:szCs w:val="26"/>
        </w:rPr>
        <w:t xml:space="preserve">Kazi na Kutokuwa na utaratibu na Kanuni ya Malipizi [5:45-8:08]</w:t>
      </w:r>
    </w:p>
    <w:p w14:paraId="7B606A38" w14:textId="77777777" w:rsidR="007A04EC" w:rsidRPr="007A04EC" w:rsidRDefault="007A04EC" w:rsidP="007A04EC">
      <w:pPr xmlns:w="http://schemas.openxmlformats.org/wordprocessingml/2006/main">
        <w:pStyle w:val="NormalWeb"/>
        <w:spacing w:before="0" w:beforeAutospacing="0" w:after="0" w:afterAutospacing="0" w:line="360" w:lineRule="auto"/>
        <w:rPr>
          <w:color w:val="0E101A"/>
          <w:sz w:val="26"/>
          <w:szCs w:val="26"/>
        </w:rPr>
      </w:pPr>
      <w:r xmlns:w="http://schemas.openxmlformats.org/wordprocessingml/2006/main" w:rsidRPr="007A04EC">
        <w:rPr>
          <w:rStyle w:val="Strong"/>
          <w:color w:val="0E101A"/>
          <w:sz w:val="26"/>
          <w:szCs w:val="26"/>
        </w:rPr>
        <w:t xml:space="preserve"> </w:t>
      </w:r>
      <w:r xmlns:w="http://schemas.openxmlformats.org/wordprocessingml/2006/main" w:rsidRPr="007A04EC">
        <w:rPr>
          <w:color w:val="0E101A"/>
          <w:sz w:val="26"/>
          <w:szCs w:val="26"/>
        </w:rPr>
        <w:t xml:space="preserve">Ayubu na marafiki zake wamefikiri kwamba yote yasiyo ya utaratibu katika maisha yao, mateso, na mambo ya aina hiyo yanatokana na machafuko na matendo maovu; hiyo ndiyo kanuni ya kulipiza kisasi. Kwa hivyo, Mungu anapozungumza kuhusu maeneo ya ulimwengu ambayo yanaonyesha kwamba kuna hata utaratibu wa kutofuata utaratibu, kwamba hata mambo ambayo yanachukuliwa kuwa yasiyo ya kuamuru yana utaratibu, anaonyesha kwamba wao ni Ayubu na marafiki zake, kwamba hawana ujuzi wa kutosha kuhusu utaratibu wa kuweka mlinganyo. Kwa hivyo, kwa kufanya hivyo, Mungu anakanusha uundaji wa ujasiri wa nadharia ambayo inapunguza utendaji wa ulimwengu hadi pendekezo moja rahisi, kanuni ya kulipiza kisasi. Katika mchakato huo, anakataa wazo kwamba haki ndio msingi wa mfumo.</w:t>
      </w:r>
    </w:p>
    <w:p w14:paraId="3CD7EEDD" w14:textId="77777777" w:rsidR="007A04EC" w:rsidRPr="007A04EC" w:rsidRDefault="007A04EC" w:rsidP="007A04EC">
      <w:pPr xmlns:w="http://schemas.openxmlformats.org/wordprocessingml/2006/main">
        <w:pStyle w:val="NormalWeb"/>
        <w:spacing w:before="0" w:beforeAutospacing="0" w:after="0" w:afterAutospacing="0" w:line="360" w:lineRule="auto"/>
        <w:rPr>
          <w:color w:val="0E101A"/>
          <w:sz w:val="26"/>
          <w:szCs w:val="26"/>
        </w:rPr>
      </w:pPr>
      <w:r xmlns:w="http://schemas.openxmlformats.org/wordprocessingml/2006/main" w:rsidRPr="007A04EC">
        <w:rPr>
          <w:rStyle w:val="Strong"/>
          <w:color w:val="0E101A"/>
          <w:sz w:val="26"/>
          <w:szCs w:val="26"/>
        </w:rPr>
        <w:t xml:space="preserve">                    </w:t>
      </w:r>
    </w:p>
    <w:p w14:paraId="42F36C53" w14:textId="3E70FB84" w:rsidR="007A04EC" w:rsidRPr="007A04EC" w:rsidRDefault="007A04EC" w:rsidP="007A04EC">
      <w:pPr xmlns:w="http://schemas.openxmlformats.org/wordprocessingml/2006/main">
        <w:pStyle w:val="NormalWeb"/>
        <w:spacing w:before="0" w:beforeAutospacing="0" w:after="0" w:afterAutospacing="0" w:line="360" w:lineRule="auto"/>
        <w:rPr>
          <w:color w:val="0E101A"/>
          <w:sz w:val="26"/>
          <w:szCs w:val="26"/>
        </w:rPr>
      </w:pPr>
      <w:r xmlns:w="http://schemas.openxmlformats.org/wordprocessingml/2006/main">
        <w:rPr>
          <w:rStyle w:val="Strong"/>
          <w:color w:val="0E101A"/>
          <w:sz w:val="26"/>
          <w:szCs w:val="26"/>
        </w:rPr>
        <w:t xml:space="preserve">Ayubu 38 na Isiyo ya Utaratibu [8:08-10:44]</w:t>
      </w:r>
    </w:p>
    <w:p w14:paraId="0F8F9667" w14:textId="77777777" w:rsidR="007A04EC" w:rsidRPr="007A04EC" w:rsidRDefault="007A04EC" w:rsidP="007A04EC">
      <w:pPr xmlns:w="http://schemas.openxmlformats.org/wordprocessingml/2006/main">
        <w:pStyle w:val="NormalWeb"/>
        <w:spacing w:before="0" w:beforeAutospacing="0" w:after="0" w:afterAutospacing="0" w:line="360" w:lineRule="auto"/>
        <w:rPr>
          <w:color w:val="0E101A"/>
          <w:sz w:val="26"/>
          <w:szCs w:val="26"/>
        </w:rPr>
      </w:pPr>
      <w:r xmlns:w="http://schemas.openxmlformats.org/wordprocessingml/2006/main" w:rsidRPr="007A04EC">
        <w:rPr>
          <w:rStyle w:val="Strong"/>
          <w:color w:val="0E101A"/>
          <w:sz w:val="26"/>
          <w:szCs w:val="26"/>
        </w:rPr>
        <w:t xml:space="preserve"> </w:t>
      </w:r>
      <w:r xmlns:w="http://schemas.openxmlformats.org/wordprocessingml/2006/main" w:rsidRPr="007A04EC">
        <w:rPr>
          <w:color w:val="0E101A"/>
          <w:sz w:val="26"/>
          <w:szCs w:val="26"/>
        </w:rPr>
        <w:t xml:space="preserve">Tunaweza kuona kwamba wakati sisi kuangalia katika sura ya 38, kama yeye kuzungumza juu ya dunia kuamuru, na sisi kuanza, napenda kuona, "Je, umefahamu expanses kubwa ya dunia?" Niko katika mstari wa 18, " </w:t>
      </w:r>
      <w:proofErr xmlns:w="http://schemas.openxmlformats.org/wordprocessingml/2006/main" w:type="gramStart"/>
      <w:r xmlns:w="http://schemas.openxmlformats.org/wordprocessingml/2006/main" w:rsidRPr="007A04EC">
        <w:rPr>
          <w:color w:val="0E101A"/>
          <w:sz w:val="26"/>
          <w:szCs w:val="26"/>
        </w:rPr>
        <w:t xml:space="preserve">Niambie </w:t>
      </w:r>
      <w:proofErr xmlns:w="http://schemas.openxmlformats.org/wordprocessingml/2006/main" w:type="gramEnd"/>
      <w:r xmlns:w="http://schemas.openxmlformats.org/wordprocessingml/2006/main" w:rsidRPr="007A04EC">
        <w:rPr>
          <w:color w:val="0E101A"/>
          <w:sz w:val="26"/>
          <w:szCs w:val="26"/>
        </w:rPr>
        <w:t xml:space="preserve">kama unajua haya yote. Ni ipi njia ya kwenda kwenye makao ya nuru? Giza linakaa wapi? Je, unaweza kuwapeleka mahali pao? Je! unazijua njia za makao yao? Hakika unajua, kwa kuwa ulizaliwa tayari, umeishi miaka mingi."</w:t>
      </w:r>
    </w:p>
    <w:p w14:paraId="1289B6A0" w14:textId="77777777" w:rsidR="007A04EC" w:rsidRPr="007A04EC" w:rsidRDefault="007A04EC" w:rsidP="007A04EC">
      <w:pPr xmlns:w="http://schemas.openxmlformats.org/wordprocessingml/2006/main">
        <w:pStyle w:val="NormalWeb"/>
        <w:spacing w:before="0" w:beforeAutospacing="0" w:after="0" w:afterAutospacing="0" w:line="360" w:lineRule="auto"/>
        <w:rPr>
          <w:color w:val="0E101A"/>
          <w:sz w:val="26"/>
          <w:szCs w:val="26"/>
        </w:rPr>
      </w:pPr>
      <w:r xmlns:w="http://schemas.openxmlformats.org/wordprocessingml/2006/main" w:rsidRPr="007A04EC">
        <w:rPr>
          <w:color w:val="0E101A"/>
          <w:sz w:val="26"/>
          <w:szCs w:val="26"/>
        </w:rPr>
        <w:t xml:space="preserve">Angalia, kwa njia, pete hii ya kejeli. Nimetaja wazo kwamba hata hotuba za Yahweh ni za kifasihi. Sidhani kama tunapaswa kumchukulia Mungu kama anayehusika na kejeli. Hii inawekwa kinywani mwake ili kutoa hoja.</w:t>
      </w:r>
    </w:p>
    <w:p w14:paraId="482FDD5C" w14:textId="77777777" w:rsidR="007A04EC" w:rsidRPr="007A04EC" w:rsidRDefault="007A04EC" w:rsidP="007A04EC">
      <w:pPr xmlns:w="http://schemas.openxmlformats.org/wordprocessingml/2006/main">
        <w:pStyle w:val="NormalWeb"/>
        <w:spacing w:before="0" w:beforeAutospacing="0" w:after="0" w:afterAutospacing="0" w:line="360" w:lineRule="auto"/>
        <w:rPr>
          <w:color w:val="0E101A"/>
          <w:sz w:val="26"/>
          <w:szCs w:val="26"/>
        </w:rPr>
      </w:pPr>
      <w:r xmlns:w="http://schemas.openxmlformats.org/wordprocessingml/2006/main" w:rsidRPr="007A04EC">
        <w:rPr>
          <w:color w:val="0E101A"/>
          <w:sz w:val="26"/>
          <w:szCs w:val="26"/>
        </w:rPr>
        <w:t xml:space="preserve">Je! umeingia katika ghala za theluji, au kuziona ghala za mvua ya mawe, nilizoziweka kwa nyakati za taabu, kwa siku za vita na vita? Ni njia gani ya kwenda mahali ambapo umeme hutawanywa, kama mahali ambapo pepo za mashariki zinatawanywa </w:t>
      </w:r>
      <w:r xmlns:w="http://schemas.openxmlformats.org/wordprocessingml/2006/main" w:rsidRPr="007A04EC">
        <w:rPr>
          <w:color w:val="0E101A"/>
          <w:sz w:val="26"/>
          <w:szCs w:val="26"/>
        </w:rPr>
        <w:lastRenderedPageBreak xmlns:w="http://schemas.openxmlformats.org/wordprocessingml/2006/main"/>
      </w:r>
      <w:r xmlns:w="http://schemas.openxmlformats.org/wordprocessingml/2006/main" w:rsidRPr="007A04EC">
        <w:rPr>
          <w:color w:val="0E101A"/>
          <w:sz w:val="26"/>
          <w:szCs w:val="26"/>
        </w:rPr>
        <w:t xml:space="preserve">juu ya dunia? Angalia anapozungumza yote kuhusu shughuli hizi za ulimwengu, na unajua jinsi zinavyofanya kazi, Ayubu? Lakini tazama, hasa mstari wa 25, “Ni nani huchimba mfereji kwa ajili ya mafuriko ya mvua, na njia ya radi ya radi, hata nchi isiyokaa mtu, jangwa lisilokaliwa na watu. Unaona, kanuni ya kulipiza kisasi ni haki. Kama msingi wa mfumo, mvua ina jukumu katika mfumo wa haki. Inaweza kuleta hukumu, mafuriko; inaweza kuleta ustawi, kuleta fecundity duniani na kupanda mimea.</w:t>
      </w:r>
    </w:p>
    <w:p w14:paraId="6F4BE5F7" w14:textId="77777777" w:rsidR="007A04EC" w:rsidRPr="007A04EC" w:rsidRDefault="007A04EC" w:rsidP="007A04EC">
      <w:pPr xmlns:w="http://schemas.openxmlformats.org/wordprocessingml/2006/main">
        <w:pStyle w:val="NormalWeb"/>
        <w:spacing w:before="0" w:beforeAutospacing="0" w:after="0" w:afterAutospacing="0" w:line="360" w:lineRule="auto"/>
        <w:rPr>
          <w:color w:val="0E101A"/>
          <w:sz w:val="26"/>
          <w:szCs w:val="26"/>
        </w:rPr>
      </w:pPr>
      <w:r xmlns:w="http://schemas.openxmlformats.org/wordprocessingml/2006/main" w:rsidRPr="007A04EC">
        <w:rPr>
          <w:color w:val="0E101A"/>
          <w:sz w:val="26"/>
          <w:szCs w:val="26"/>
        </w:rPr>
        <w:t xml:space="preserve">Mungu anaweka hoja; si umeona kwamba mvua inanyesha mahali ambapo hakuna mtu anayeishi? Mvua haifanyi kazi hapa katika mfumo wa haki. Hakika Mungu anaweza kuitumia kwa njia hiyo. Alitaja mistari michache mapema wazo la kwamba ametengwa kwa ajili ya nyakati za taabu. Kwa hivyo, Mungu anaweza kutumia vitu hivyo, lakini huwa havifanyi kazi katika mfumo wa haki.</w:t>
      </w:r>
    </w:p>
    <w:p w14:paraId="4DC222E0" w14:textId="035468E5" w:rsidR="007A04EC" w:rsidRPr="007A04EC" w:rsidRDefault="007A04EC" w:rsidP="007A04EC">
      <w:pPr xmlns:w="http://schemas.openxmlformats.org/wordprocessingml/2006/main">
        <w:pStyle w:val="NormalWeb"/>
        <w:spacing w:before="0" w:beforeAutospacing="0" w:after="0" w:afterAutospacing="0" w:line="360" w:lineRule="auto"/>
        <w:rPr>
          <w:color w:val="0E101A"/>
          <w:sz w:val="26"/>
          <w:szCs w:val="26"/>
        </w:rPr>
      </w:pPr>
      <w:r xmlns:w="http://schemas.openxmlformats.org/wordprocessingml/2006/main" w:rsidRPr="007A04EC">
        <w:rPr>
          <w:rStyle w:val="Strong"/>
          <w:color w:val="0E101A"/>
          <w:sz w:val="26"/>
          <w:szCs w:val="26"/>
        </w:rPr>
        <w:t xml:space="preserve">Kanuni ya Ulipizaji Kinyume na Haki kama Msingi [10:44-11:50]</w:t>
      </w:r>
    </w:p>
    <w:p w14:paraId="1D719F9F" w14:textId="63C39659" w:rsidR="007A04EC" w:rsidRPr="007A04EC" w:rsidRDefault="007A04EC" w:rsidP="00BC5E5C">
      <w:pPr xmlns:w="http://schemas.openxmlformats.org/wordprocessingml/2006/main">
        <w:pStyle w:val="NormalWeb"/>
        <w:spacing w:before="0" w:beforeAutospacing="0" w:after="0" w:afterAutospacing="0" w:line="360" w:lineRule="auto"/>
        <w:rPr>
          <w:color w:val="0E101A"/>
          <w:sz w:val="26"/>
          <w:szCs w:val="26"/>
        </w:rPr>
      </w:pPr>
      <w:r xmlns:w="http://schemas.openxmlformats.org/wordprocessingml/2006/main" w:rsidRPr="007A04EC">
        <w:rPr>
          <w:rStyle w:val="Strong"/>
          <w:color w:val="0E101A"/>
          <w:sz w:val="26"/>
          <w:szCs w:val="26"/>
        </w:rPr>
        <w:t xml:space="preserve"> </w:t>
      </w:r>
      <w:r xmlns:w="http://schemas.openxmlformats.org/wordprocessingml/2006/main" w:rsidRPr="007A04EC">
        <w:rPr>
          <w:color w:val="0E101A"/>
          <w:sz w:val="26"/>
          <w:szCs w:val="26"/>
        </w:rPr>
        <w:t xml:space="preserve">Na kwa hivyo, tunaona hapa kwamba Mungu anamtupilia mbali Ayubu baadhi ya mawazo yake anapomfanya atambue ujinga wake. Haya yote yanaonyesha kwamba kanuni ya kulipiza kisasi si fomula ifaayo ya kuelewa jinsi ulimwengu unavyofanya kazi.</w:t>
      </w:r>
      <w:r xmlns:w="http://schemas.openxmlformats.org/wordprocessingml/2006/main" w:rsidR="00BC5E5C">
        <w:rPr>
          <w:color w:val="0E101A"/>
          <w:sz w:val="26"/>
          <w:szCs w:val="26"/>
        </w:rPr>
        <w:br xmlns:w="http://schemas.openxmlformats.org/wordprocessingml/2006/main"/>
      </w:r>
      <w:r xmlns:w="http://schemas.openxmlformats.org/wordprocessingml/2006/main" w:rsidR="00BC5E5C">
        <w:rPr>
          <w:color w:val="0E101A"/>
          <w:sz w:val="26"/>
          <w:szCs w:val="26"/>
        </w:rPr>
        <w:t xml:space="preserve"> </w:t>
      </w:r>
      <w:r xmlns:w="http://schemas.openxmlformats.org/wordprocessingml/2006/main" w:rsidR="00BC5E5C">
        <w:rPr>
          <w:color w:val="0E101A"/>
          <w:sz w:val="26"/>
          <w:szCs w:val="26"/>
        </w:rPr>
        <w:tab xmlns:w="http://schemas.openxmlformats.org/wordprocessingml/2006/main"/>
      </w:r>
      <w:r xmlns:w="http://schemas.openxmlformats.org/wordprocessingml/2006/main" w:rsidRPr="007A04EC">
        <w:rPr>
          <w:color w:val="0E101A"/>
          <w:sz w:val="26"/>
          <w:szCs w:val="26"/>
        </w:rPr>
        <w:t xml:space="preserve">Jibu la Ayubu kwa hili tunalipata katika mistari ya kwanza ya sura ya 40. Mungu anasema changamoto: "Je! Yeye anayeshindana na Mwenyezi atamsahihisha? Anayemshitaki Mungu na amjibu?" simama Ayubu. Ayubu akajibu, "Mimi sistahili - nikujibuje? Niliweka mkono wangu kinywani mwangu. Nilinena mara moja, lakini sina jibu - mara mbili, sitasema zaidi." Ayubu anakiri kutoweza kujibu maswali ya Mungu. Hiyo haitoshi.</w:t>
      </w:r>
    </w:p>
    <w:p w14:paraId="2B054F2F" w14:textId="77777777" w:rsidR="007A04EC" w:rsidRPr="007A04EC" w:rsidRDefault="007A04EC" w:rsidP="007A04EC">
      <w:pPr xmlns:w="http://schemas.openxmlformats.org/wordprocessingml/2006/main">
        <w:pStyle w:val="NormalWeb"/>
        <w:spacing w:before="0" w:beforeAutospacing="0" w:after="0" w:afterAutospacing="0" w:line="360" w:lineRule="auto"/>
        <w:rPr>
          <w:color w:val="0E101A"/>
          <w:sz w:val="26"/>
          <w:szCs w:val="26"/>
        </w:rPr>
      </w:pPr>
      <w:r xmlns:w="http://schemas.openxmlformats.org/wordprocessingml/2006/main" w:rsidRPr="007A04EC">
        <w:rPr>
          <w:rStyle w:val="Strong"/>
          <w:color w:val="0E101A"/>
          <w:sz w:val="26"/>
          <w:szCs w:val="26"/>
        </w:rPr>
        <w:t xml:space="preserve">                   </w:t>
      </w:r>
    </w:p>
    <w:p w14:paraId="05BB8F4D" w14:textId="33FF6C6C" w:rsidR="007A04EC" w:rsidRPr="007A04EC" w:rsidRDefault="007A04EC" w:rsidP="007A04EC">
      <w:pPr xmlns:w="http://schemas.openxmlformats.org/wordprocessingml/2006/main">
        <w:pStyle w:val="NormalWeb"/>
        <w:spacing w:before="0" w:beforeAutospacing="0" w:after="0" w:afterAutospacing="0" w:line="360" w:lineRule="auto"/>
        <w:rPr>
          <w:color w:val="0E101A"/>
          <w:sz w:val="26"/>
          <w:szCs w:val="26"/>
        </w:rPr>
      </w:pPr>
      <w:r xmlns:w="http://schemas.openxmlformats.org/wordprocessingml/2006/main">
        <w:rPr>
          <w:rStyle w:val="Strong"/>
          <w:color w:val="0E101A"/>
          <w:sz w:val="26"/>
          <w:szCs w:val="26"/>
        </w:rPr>
        <w:t xml:space="preserve">Ujinga hautoshi [11:50-12:56]</w:t>
      </w:r>
    </w:p>
    <w:p w14:paraId="07752C8E" w14:textId="67DCCF8E" w:rsidR="007A04EC" w:rsidRPr="007A04EC" w:rsidRDefault="007A04EC" w:rsidP="007A04EC">
      <w:pPr xmlns:w="http://schemas.openxmlformats.org/wordprocessingml/2006/main">
        <w:pStyle w:val="NormalWeb"/>
        <w:spacing w:before="0" w:beforeAutospacing="0" w:after="0" w:afterAutospacing="0" w:line="360" w:lineRule="auto"/>
        <w:rPr>
          <w:color w:val="0E101A"/>
          <w:sz w:val="26"/>
          <w:szCs w:val="26"/>
        </w:rPr>
      </w:pPr>
      <w:r xmlns:w="http://schemas.openxmlformats.org/wordprocessingml/2006/main" w:rsidRPr="007A04EC">
        <w:rPr>
          <w:rStyle w:val="Strong"/>
          <w:color w:val="0E101A"/>
          <w:sz w:val="26"/>
          <w:szCs w:val="26"/>
        </w:rPr>
        <w:t xml:space="preserve"> </w:t>
      </w:r>
      <w:r xmlns:w="http://schemas.openxmlformats.org/wordprocessingml/2006/main" w:rsidRPr="007A04EC">
        <w:rPr>
          <w:color w:val="0E101A"/>
          <w:sz w:val="26"/>
          <w:szCs w:val="26"/>
        </w:rPr>
        <w:t xml:space="preserve">Lengo la kitabu ni zaidi ya tu, "Sawa, hatujui chochote." Ujinga uliokiri hautufikishi kwenye masuluhisho ambayo kitabu kinapaswa kutoa. Kitabu hiki kinataka kutusaidia kukuza usadikisho kuhusu jinsi ya kufikiria jinsi ulimwengu unavyopangwa na sera za Mungu. Tunaona, bila shaka, kwamba Ayubu mwenyewe amemsema Mungu vibaya. Mungu atampa changamoto juu ya hilo. Tutachukua hilo katika sehemu inayofuata kama utangulizi wa hotuba ya pili ya Mungu, ambayo haitaleta tu hasi, kile ambacho hatujui, lakini itatoa </w:t>
      </w:r>
      <w:r xmlns:w="http://schemas.openxmlformats.org/wordprocessingml/2006/main" w:rsidRPr="007A04EC">
        <w:rPr>
          <w:color w:val="0E101A"/>
          <w:sz w:val="26"/>
          <w:szCs w:val="26"/>
        </w:rPr>
        <w:lastRenderedPageBreak xmlns:w="http://schemas.openxmlformats.org/wordprocessingml/2006/main"/>
      </w:r>
      <w:r xmlns:w="http://schemas.openxmlformats.org/wordprocessingml/2006/main" w:rsidRPr="007A04EC">
        <w:rPr>
          <w:color w:val="0E101A"/>
          <w:sz w:val="26"/>
          <w:szCs w:val="26"/>
        </w:rPr>
        <w:t xml:space="preserve">ushauri mzuri, na itafanya hivyo kupitia viumbe hawa wawili wa ajabu, Behemothi na Leviathan.</w:t>
      </w:r>
    </w:p>
    <w:p w14:paraId="353B042D" w14:textId="77777777" w:rsidR="007A04EC" w:rsidRPr="007A04EC" w:rsidRDefault="007A04EC" w:rsidP="007A04EC">
      <w:pPr>
        <w:pStyle w:val="NormalWeb"/>
        <w:spacing w:before="0" w:beforeAutospacing="0" w:after="0" w:afterAutospacing="0" w:line="360" w:lineRule="auto"/>
        <w:rPr>
          <w:color w:val="0E101A"/>
          <w:sz w:val="26"/>
          <w:szCs w:val="26"/>
        </w:rPr>
      </w:pPr>
    </w:p>
    <w:p w14:paraId="341BFBDA" w14:textId="77777777" w:rsidR="007A04EC" w:rsidRPr="007A04EC" w:rsidRDefault="007A04EC" w:rsidP="007A04EC">
      <w:pPr xmlns:w="http://schemas.openxmlformats.org/wordprocessingml/2006/main">
        <w:pStyle w:val="NormalWeb"/>
        <w:spacing w:before="0" w:beforeAutospacing="0" w:after="0" w:afterAutospacing="0" w:line="360" w:lineRule="auto"/>
        <w:rPr>
          <w:color w:val="0E101A"/>
          <w:sz w:val="26"/>
          <w:szCs w:val="26"/>
        </w:rPr>
      </w:pPr>
      <w:r xmlns:w="http://schemas.openxmlformats.org/wordprocessingml/2006/main" w:rsidRPr="007A04EC">
        <w:rPr>
          <w:color w:val="0E101A"/>
          <w:sz w:val="26"/>
          <w:szCs w:val="26"/>
        </w:rPr>
        <w:t xml:space="preserve">Huyu ni Dk. John Walton na mafundisho yake juu ya Kitabu cha Ayubu. Hiki ni kipindi cha 21, Hotuba ya Mungu 1 na jibu la Ayubu, Ayubu 38-40:5. [12:56]</w:t>
      </w:r>
    </w:p>
    <w:p w14:paraId="4CF9854F" w14:textId="150D89D9" w:rsidR="00893227" w:rsidRPr="007A04EC" w:rsidRDefault="00893227" w:rsidP="007A04EC">
      <w:pPr>
        <w:spacing w:line="360" w:lineRule="auto"/>
        <w:rPr>
          <w:sz w:val="26"/>
          <w:szCs w:val="26"/>
        </w:rPr>
      </w:pPr>
    </w:p>
    <w:sectPr w:rsidR="00893227" w:rsidRPr="007A04EC">
      <w:headerReference w:type="default" r:id="rId6"/>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4FFB58" w14:textId="77777777" w:rsidR="005E587D" w:rsidRDefault="005E587D">
      <w:pPr>
        <w:spacing w:after="0" w:line="240" w:lineRule="auto"/>
      </w:pPr>
      <w:r>
        <w:separator/>
      </w:r>
    </w:p>
  </w:endnote>
  <w:endnote w:type="continuationSeparator" w:id="0">
    <w:p w14:paraId="47380FB8" w14:textId="77777777" w:rsidR="005E587D" w:rsidRDefault="005E58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513338" w14:textId="77777777" w:rsidR="005E587D" w:rsidRDefault="005E587D">
      <w:pPr>
        <w:spacing w:after="0" w:line="240" w:lineRule="auto"/>
      </w:pPr>
      <w:r>
        <w:separator/>
      </w:r>
    </w:p>
  </w:footnote>
  <w:footnote w:type="continuationSeparator" w:id="0">
    <w:p w14:paraId="08DE21FF" w14:textId="77777777" w:rsidR="005E587D" w:rsidRDefault="005E58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4950447"/>
      <w:docPartObj>
        <w:docPartGallery w:val="Page Numbers (Top of Page)"/>
        <w:docPartUnique/>
      </w:docPartObj>
    </w:sdtPr>
    <w:sdtEndPr>
      <w:rPr>
        <w:noProof/>
      </w:rPr>
    </w:sdtEndPr>
    <w:sdtContent>
      <w:p w14:paraId="28B1D26C" w14:textId="2921C50C" w:rsidR="009D4B5E" w:rsidRDefault="009D4B5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E5F512F" w14:textId="3F0E3D09" w:rsidR="00B8524E" w:rsidRPr="009D4B5E" w:rsidRDefault="00B8524E" w:rsidP="009D4B5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127"/>
    <w:rsid w:val="004D3DB5"/>
    <w:rsid w:val="005E587D"/>
    <w:rsid w:val="0076294B"/>
    <w:rsid w:val="007A04EC"/>
    <w:rsid w:val="0080475B"/>
    <w:rsid w:val="00852A37"/>
    <w:rsid w:val="00893227"/>
    <w:rsid w:val="009672C7"/>
    <w:rsid w:val="009D4B5E"/>
    <w:rsid w:val="00B8524E"/>
    <w:rsid w:val="00BC5E5C"/>
    <w:rsid w:val="00C04F88"/>
    <w:rsid w:val="00E02CB5"/>
    <w:rsid w:val="00E421EC"/>
    <w:rsid w:val="00EE012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C4D47FE"/>
  <w14:defaultImageDpi w14:val="0"/>
  <w15:docId w15:val="{08F61C7B-0EAF-4438-9396-AA45964AC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w"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4B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4B5E"/>
  </w:style>
  <w:style w:type="paragraph" w:styleId="Footer">
    <w:name w:val="footer"/>
    <w:basedOn w:val="Normal"/>
    <w:link w:val="FooterChar"/>
    <w:uiPriority w:val="99"/>
    <w:unhideWhenUsed/>
    <w:rsid w:val="009D4B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4B5E"/>
  </w:style>
  <w:style w:type="paragraph" w:styleId="NormalWeb">
    <w:name w:val="Normal (Web)"/>
    <w:basedOn w:val="Normal"/>
    <w:uiPriority w:val="99"/>
    <w:semiHidden/>
    <w:unhideWhenUsed/>
    <w:rsid w:val="007A04E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A04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032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5</Pages>
  <Words>1339</Words>
  <Characters>7637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dc:description/>
  <cp:lastModifiedBy>Ted</cp:lastModifiedBy>
  <cp:revision>3</cp:revision>
  <cp:lastPrinted>2023-06-24T12:58:00Z</cp:lastPrinted>
  <dcterms:created xsi:type="dcterms:W3CDTF">2023-06-24T13:24:00Z</dcterms:created>
  <dcterms:modified xsi:type="dcterms:W3CDTF">2023-06-26T09:30:00Z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cc139ab3596286234b5a3229ea375ed6fbaf2764f519220fed77b0f0083a7aff</vt:lpwstr>
  </property>
</Properties>
</file>